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8A1DD" w14:textId="77777777" w:rsidR="00D86AB9" w:rsidRPr="00D86AB9" w:rsidRDefault="00BF53C6" w:rsidP="00D86AB9">
      <w:pPr>
        <w:spacing w:after="0" w:line="240" w:lineRule="auto"/>
        <w:contextualSpacing/>
        <w:jc w:val="center"/>
        <w:rPr>
          <w:rFonts w:ascii="Times New Roman Bold" w:eastAsia="MS Mincho" w:hAnsi="Times New Roman Bold" w:cs="Times New Roman" w:hint="eastAsia"/>
          <w:b/>
          <w:bCs/>
          <w:smallCaps/>
          <w:color w:val="FF0000"/>
          <w:kern w:val="32"/>
          <w:sz w:val="28"/>
          <w:szCs w:val="28"/>
          <w:lang w:val="en-GB"/>
        </w:rPr>
      </w:pPr>
      <w:r>
        <w:rPr>
          <w:rFonts w:ascii="Times New Roman" w:eastAsia="Times New Roman" w:hAnsi="Times New Roman" w:cs="Times New Roman"/>
          <w:noProof/>
          <w:color w:val="000000"/>
          <w:lang w:val="en-GB" w:eastAsia="en-GB"/>
        </w:rPr>
        <mc:AlternateContent>
          <mc:Choice Requires="wps">
            <w:drawing>
              <wp:anchor distT="0" distB="0" distL="114300" distR="114300" simplePos="0" relativeHeight="251659264" behindDoc="0" locked="0" layoutInCell="1" allowOverlap="1" wp14:anchorId="0FC5C53F" wp14:editId="312CC7A5">
                <wp:simplePos x="0" y="0"/>
                <wp:positionH relativeFrom="column">
                  <wp:posOffset>144780</wp:posOffset>
                </wp:positionH>
                <wp:positionV relativeFrom="paragraph">
                  <wp:posOffset>534035</wp:posOffset>
                </wp:positionV>
                <wp:extent cx="6069965" cy="90424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9965" cy="904240"/>
                        </a:xfrm>
                        <a:prstGeom prst="rect">
                          <a:avLst/>
                        </a:prstGeom>
                        <a:noFill/>
                        <a:ln w="6350">
                          <a:noFill/>
                        </a:ln>
                        <a:effectLst/>
                      </wps:spPr>
                      <wps:txbx>
                        <w:txbxContent>
                          <w:p w14:paraId="3DFC6F6A" w14:textId="77777777" w:rsidR="00C6330F" w:rsidRDefault="00C6330F" w:rsidP="00D86AB9">
                            <w:r w:rsidRPr="00A66261">
                              <w:rPr>
                                <w:rFonts w:ascii="ITC Bookman" w:hAnsi="ITC Bookman"/>
                                <w:b/>
                                <w:noProof/>
                                <w:szCs w:val="20"/>
                                <w:lang w:val="en-GB" w:eastAsia="en-GB"/>
                              </w:rPr>
                              <w:drawing>
                                <wp:inline distT="0" distB="0" distL="0" distR="0" wp14:anchorId="6C110C73" wp14:editId="65178AA4">
                                  <wp:extent cx="5040000" cy="795655"/>
                                  <wp:effectExtent l="0" t="0" r="0" b="4445"/>
                                  <wp:docPr id="1"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45799" r="43926" b="44173"/>
                                          <a:stretch/>
                                        </pic:blipFill>
                                        <pic:spPr bwMode="auto">
                                          <a:xfrm>
                                            <a:off x="0" y="0"/>
                                            <a:ext cx="5251816" cy="829094"/>
                                          </a:xfrm>
                                          <a:prstGeom prst="rect">
                                            <a:avLst/>
                                          </a:prstGeom>
                                          <a:noFill/>
                                          <a:ln>
                                            <a:noFill/>
                                          </a:ln>
                                          <a:extLst>
                                            <a:ext uri="{53640926-AAD7-44D8-BBD7-CCE9431645EC}">
                                              <a14:shadowObscured xmlns:a14="http://schemas.microsoft.com/office/drawing/2010/main"/>
                                            </a:ext>
                                          </a:extLst>
                                        </pic:spPr>
                                      </pic:pic>
                                    </a:graphicData>
                                  </a:graphic>
                                </wp:inline>
                              </w:drawing>
                            </w:r>
                            <w:r w:rsidRPr="00651708">
                              <w:rPr>
                                <w:noProof/>
                                <w:lang w:val="en-GB" w:eastAsia="en-GB"/>
                              </w:rPr>
                              <w:drawing>
                                <wp:inline distT="0" distB="0" distL="0" distR="0" wp14:anchorId="532EA0F3" wp14:editId="3EE16F48">
                                  <wp:extent cx="350977" cy="79766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977" cy="7976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12" o:spid="_x0000_s1026" type="#_x0000_t202" style="position:absolute;left:0;text-align:left;margin-left:11.4pt;margin-top:42.05pt;width:477.95pt;height:7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" filled="f" stroked="f" strokeweight=".5pt">
                <v:path arrowok="t"/>
                <v:textbox>
                  <w:txbxContent>
                    <w:p w:rsidR="00C6330F" w:rsidRDefault="00C6330F" w:rsidP="00D86AB9">
                      <w:r w:rsidRPr="00A66261">
                        <w:rPr>
                          <w:rFonts w:ascii="ITC Bookman" w:hAnsi="ITC Bookman"/>
                          <w:b/>
                          <w:noProof/>
                          <w:szCs w:val="20"/>
                          <w:lang w:val="en-US"/>
                        </w:rPr>
                        <w:drawing>
                          <wp:inline distT="0" distB="0" distL="0" distR="0">
                            <wp:extent cx="5040000" cy="795655"/>
                            <wp:effectExtent l="0" t="0" r="0" b="4445"/>
                            <wp:docPr id="1"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45799" r="43926" b="44173"/>
                                    <a:stretch/>
                                  </pic:blipFill>
                                  <pic:spPr bwMode="auto">
                                    <a:xfrm>
                                      <a:off x="0" y="0"/>
                                      <a:ext cx="5251816" cy="829094"/>
                                    </a:xfrm>
                                    <a:prstGeom prst="rect">
                                      <a:avLst/>
                                    </a:prstGeom>
                                    <a:noFill/>
                                    <a:ln>
                                      <a:noFill/>
                                    </a:ln>
                                    <a:extLst>
                                      <a:ext uri="{53640926-AAD7-44D8-BBD7-CCE9431645EC}">
                                        <a14:shadowObscured xmlns:a14="http://schemas.microsoft.com/office/drawing/2010/main"/>
                                      </a:ext>
                                    </a:extLst>
                                  </pic:spPr>
                                </pic:pic>
                              </a:graphicData>
                            </a:graphic>
                          </wp:inline>
                        </w:drawing>
                      </w:r>
                      <w:r w:rsidRPr="00651708">
                        <w:rPr>
                          <w:noProof/>
                          <w:lang w:val="en-US"/>
                        </w:rPr>
                        <w:drawing>
                          <wp:inline distT="0" distB="0" distL="0" distR="0">
                            <wp:extent cx="350977" cy="79766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977" cy="797668"/>
                                    </a:xfrm>
                                    <a:prstGeom prst="rect">
                                      <a:avLst/>
                                    </a:prstGeom>
                                    <a:noFill/>
                                    <a:ln>
                                      <a:noFill/>
                                    </a:ln>
                                  </pic:spPr>
                                </pic:pic>
                              </a:graphicData>
                            </a:graphic>
                          </wp:inline>
                        </w:drawing>
                      </w:r>
                    </w:p>
                  </w:txbxContent>
                </v:textbox>
              </v:shape>
            </w:pict>
          </mc:Fallback>
        </mc:AlternateContent>
      </w:r>
      <w:r w:rsidR="00D86AB9" w:rsidRPr="00D86AB9">
        <w:rPr>
          <w:rFonts w:ascii="Times New Roman Bold" w:eastAsia="MS Mincho" w:hAnsi="Times New Roman Bold" w:cs="Times New Roman"/>
          <w:b/>
          <w:bCs/>
          <w:smallCaps/>
          <w:color w:val="000000"/>
          <w:sz w:val="28"/>
          <w:szCs w:val="28"/>
          <w:lang w:val="en-GB"/>
        </w:rPr>
        <w:t xml:space="preserve"> </w:t>
      </w:r>
      <w:r w:rsidR="00D86AB9" w:rsidRPr="00D86AB9">
        <w:rPr>
          <w:rFonts w:ascii="Times New Roman Bold" w:eastAsia="MS Mincho" w:hAnsi="Times New Roman Bold" w:cs="Times New Roman"/>
          <w:b/>
          <w:bCs/>
          <w:smallCaps/>
          <w:color w:val="000000"/>
          <w:kern w:val="32"/>
          <w:sz w:val="28"/>
          <w:szCs w:val="28"/>
          <w:lang w:val="en-GB"/>
        </w:rPr>
        <w:t>Executive Summary: Seabirds</w:t>
      </w:r>
      <w:r w:rsidR="00D86AB9" w:rsidRPr="00323616">
        <w:rPr>
          <w:rFonts w:ascii="Times New Roman Bold" w:eastAsia="MS Mincho" w:hAnsi="Times New Roman Bold" w:cs="Times New Roman"/>
          <w:b/>
          <w:bCs/>
          <w:smallCaps/>
          <w:color w:val="FF0000"/>
          <w:sz w:val="28"/>
          <w:szCs w:val="28"/>
          <w:lang w:val="en-US"/>
        </w:rPr>
        <w:br/>
      </w:r>
    </w:p>
    <w:p w14:paraId="13A66B9D" w14:textId="77777777" w:rsidR="00D86AB9" w:rsidRPr="00D86AB9" w:rsidRDefault="00D86AB9" w:rsidP="00D86AB9">
      <w:pPr>
        <w:spacing w:after="0" w:line="240" w:lineRule="auto"/>
        <w:contextualSpacing/>
        <w:jc w:val="right"/>
        <w:rPr>
          <w:rFonts w:ascii="Times New Roman Bold" w:eastAsia="MS Mincho" w:hAnsi="Times New Roman Bold" w:cs="Times New Roman" w:hint="eastAsia"/>
          <w:b/>
          <w:bCs/>
          <w:smallCaps/>
          <w:color w:val="FF0000"/>
          <w:kern w:val="32"/>
          <w:sz w:val="28"/>
          <w:szCs w:val="28"/>
          <w:lang w:val="en-GB"/>
        </w:rPr>
      </w:pPr>
    </w:p>
    <w:p w14:paraId="727B1A38" w14:textId="77777777" w:rsidR="00D86AB9" w:rsidRPr="00D86AB9" w:rsidRDefault="00D86AB9" w:rsidP="00D86AB9">
      <w:pPr>
        <w:spacing w:after="0" w:line="240" w:lineRule="auto"/>
        <w:contextualSpacing/>
        <w:jc w:val="center"/>
        <w:rPr>
          <w:rFonts w:ascii="Times New Roman Bold" w:eastAsia="MS Mincho" w:hAnsi="Times New Roman Bold" w:cs="Times New Roman" w:hint="eastAsia"/>
          <w:b/>
          <w:bCs/>
          <w:smallCaps/>
          <w:color w:val="FF0000"/>
          <w:kern w:val="32"/>
          <w:sz w:val="28"/>
          <w:szCs w:val="28"/>
          <w:lang w:val="en-GB"/>
        </w:rPr>
      </w:pPr>
    </w:p>
    <w:p w14:paraId="77A9D708" w14:textId="77777777" w:rsidR="00D86AB9" w:rsidRPr="00D86AB9" w:rsidRDefault="00D86AB9" w:rsidP="00D86AB9">
      <w:pPr>
        <w:spacing w:after="0" w:line="240" w:lineRule="auto"/>
        <w:contextualSpacing/>
        <w:jc w:val="center"/>
        <w:rPr>
          <w:rFonts w:ascii="Times New Roman Bold" w:eastAsia="MS Mincho" w:hAnsi="Times New Roman Bold" w:cs="Times New Roman" w:hint="eastAsia"/>
          <w:b/>
          <w:bCs/>
          <w:smallCaps/>
          <w:color w:val="FF0000"/>
          <w:kern w:val="32"/>
          <w:sz w:val="28"/>
          <w:szCs w:val="28"/>
          <w:lang w:val="en-GB"/>
        </w:rPr>
      </w:pPr>
    </w:p>
    <w:p w14:paraId="49AB39BA" w14:textId="77777777" w:rsidR="00D86AB9" w:rsidRPr="00D86AB9" w:rsidRDefault="00D86AB9" w:rsidP="00D86AB9">
      <w:pPr>
        <w:keepNext/>
        <w:keepLines/>
        <w:widowControl w:val="0"/>
        <w:tabs>
          <w:tab w:val="center" w:pos="4945"/>
          <w:tab w:val="right" w:pos="9890"/>
        </w:tabs>
        <w:spacing w:after="0" w:line="240" w:lineRule="auto"/>
        <w:ind w:left="562" w:hanging="562"/>
        <w:jc w:val="center"/>
        <w:outlineLvl w:val="0"/>
        <w:rPr>
          <w:rFonts w:ascii="Times New Roman" w:eastAsia="Times New Roman" w:hAnsi="Times New Roman" w:cs="Times New Roman"/>
          <w:b/>
          <w:bCs/>
          <w:smallCaps/>
          <w:noProof/>
          <w:snapToGrid w:val="0"/>
          <w:color w:val="FF0000"/>
          <w:kern w:val="32"/>
          <w:lang w:val="en-GB"/>
        </w:rPr>
      </w:pPr>
    </w:p>
    <w:p w14:paraId="48D27D18" w14:textId="77777777" w:rsidR="00D86AB9" w:rsidRPr="00D86AB9" w:rsidRDefault="00D86AB9" w:rsidP="00D86AB9">
      <w:pPr>
        <w:spacing w:after="0" w:line="240" w:lineRule="auto"/>
        <w:jc w:val="center"/>
        <w:rPr>
          <w:rFonts w:ascii="Times New Roman" w:eastAsia="Times New Roman" w:hAnsi="Times New Roman" w:cs="Times New Roman"/>
          <w:b/>
          <w:sz w:val="28"/>
          <w:szCs w:val="28"/>
          <w:lang w:val="en-US" w:eastAsia="fr-FR"/>
        </w:rPr>
      </w:pPr>
      <w:bookmarkStart w:id="0" w:name="_Toc67116391"/>
      <w:bookmarkStart w:id="1" w:name="_Toc88647473"/>
      <w:bookmarkStart w:id="2" w:name="_Toc184006415"/>
      <w:bookmarkStart w:id="3" w:name="_Toc188330262"/>
      <w:r w:rsidRPr="00D86AB9">
        <w:rPr>
          <w:rFonts w:ascii="Times New Roman" w:eastAsia="Times New Roman" w:hAnsi="Times New Roman" w:cs="Times New Roman"/>
          <w:b/>
          <w:sz w:val="28"/>
          <w:szCs w:val="28"/>
          <w:lang w:val="en-US" w:eastAsia="fr-FR"/>
        </w:rPr>
        <w:t xml:space="preserve">Status of seabirds in the Indian Ocean </w:t>
      </w:r>
    </w:p>
    <w:p w14:paraId="4E15EA78" w14:textId="77777777" w:rsidR="00D86AB9" w:rsidRPr="00D86AB9" w:rsidRDefault="00D86AB9" w:rsidP="00D86AB9">
      <w:pPr>
        <w:spacing w:after="0" w:line="240" w:lineRule="auto"/>
        <w:jc w:val="center"/>
        <w:rPr>
          <w:rFonts w:ascii="Times New Roman" w:eastAsia="Times New Roman" w:hAnsi="Times New Roman" w:cs="Times New Roman"/>
          <w:color w:val="FF0000"/>
          <w:szCs w:val="24"/>
          <w:lang w:val="en-GB" w:eastAsia="fr-FR"/>
        </w:rPr>
      </w:pPr>
    </w:p>
    <w:p w14:paraId="39D0D4E3" w14:textId="77777777" w:rsidR="00046EC3" w:rsidRPr="00046EC3" w:rsidRDefault="009D5C66" w:rsidP="00E62913">
      <w:pPr>
        <w:spacing w:after="0"/>
        <w:jc w:val="both"/>
        <w:rPr>
          <w:rFonts w:ascii="Times New Roman" w:eastAsia="Times New Roman" w:hAnsi="Times New Roman" w:cs="Times New Roman"/>
          <w:color w:val="000000"/>
          <w:lang w:val="en-GB" w:eastAsia="fr-FR"/>
        </w:rPr>
      </w:pPr>
      <w:bookmarkStart w:id="4" w:name="_GoBack"/>
      <w:r w:rsidRPr="009D5C66">
        <w:rPr>
          <w:rFonts w:ascii="Times New Roman" w:eastAsia="Times New Roman" w:hAnsi="Times New Roman" w:cs="Times New Roman"/>
          <w:b/>
          <w:caps/>
          <w:color w:val="000000"/>
          <w:spacing w:val="21"/>
        </w:rPr>
        <w:t>TABLE 1.</w:t>
      </w:r>
      <w:r w:rsidRPr="009D5C66">
        <w:rPr>
          <w:rFonts w:ascii="Times New Roman" w:eastAsia="Times New Roman" w:hAnsi="Times New Roman" w:cs="Times New Roman"/>
          <w:color w:val="000000"/>
          <w:lang w:val="en-GB" w:eastAsia="fr-FR"/>
        </w:rPr>
        <w:t xml:space="preserve"> IUCN threat status for all seabird species reported as caught in fisheries within the IOTC area of competence.</w:t>
      </w:r>
      <w:r w:rsidR="00046EC3" w:rsidRPr="00046EC3">
        <w:rPr>
          <w:rFonts w:ascii="Times New Roman" w:eastAsia="Times New Roman" w:hAnsi="Times New Roman" w:cs="Times New Roman"/>
          <w:color w:val="000000"/>
          <w:lang w:val="en-GB" w:eastAsia="fr-FR"/>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4"/>
        <w:gridCol w:w="2887"/>
        <w:gridCol w:w="2935"/>
      </w:tblGrid>
      <w:tr w:rsidR="00046EC3" w:rsidRPr="00046EC3" w14:paraId="06853EC7" w14:textId="77777777" w:rsidTr="004F52E8">
        <w:trPr>
          <w:trHeight w:val="253"/>
          <w:jc w:val="center"/>
        </w:trPr>
        <w:tc>
          <w:tcPr>
            <w:tcW w:w="3534" w:type="dxa"/>
            <w:vMerge w:val="restart"/>
            <w:shd w:val="clear" w:color="auto" w:fill="auto"/>
            <w:vAlign w:val="center"/>
          </w:tcPr>
          <w:p w14:paraId="1B83D365" w14:textId="77777777" w:rsidR="00046EC3" w:rsidRPr="00046EC3" w:rsidRDefault="00046EC3" w:rsidP="00046EC3">
            <w:pPr>
              <w:spacing w:after="0" w:line="240" w:lineRule="auto"/>
              <w:rPr>
                <w:rFonts w:ascii="Times New Roman" w:eastAsia="Times New Roman" w:hAnsi="Times New Roman" w:cs="Times New Roman"/>
                <w:b/>
                <w:lang w:val="en-GB" w:eastAsia="en-GB"/>
              </w:rPr>
            </w:pPr>
            <w:r w:rsidRPr="00046EC3">
              <w:rPr>
                <w:rFonts w:ascii="Times New Roman" w:eastAsia="Times New Roman" w:hAnsi="Times New Roman" w:cs="Times New Roman"/>
                <w:b/>
                <w:lang w:val="en-GB" w:eastAsia="en-GB"/>
              </w:rPr>
              <w:t>Common name</w:t>
            </w:r>
          </w:p>
        </w:tc>
        <w:tc>
          <w:tcPr>
            <w:tcW w:w="2887" w:type="dxa"/>
            <w:vMerge w:val="restart"/>
            <w:shd w:val="clear" w:color="auto" w:fill="auto"/>
            <w:vAlign w:val="center"/>
          </w:tcPr>
          <w:p w14:paraId="2B5195BF" w14:textId="77777777" w:rsidR="00046EC3" w:rsidRPr="00046EC3" w:rsidRDefault="00046EC3" w:rsidP="00046EC3">
            <w:pPr>
              <w:autoSpaceDE w:val="0"/>
              <w:spacing w:after="0" w:line="240" w:lineRule="auto"/>
              <w:rPr>
                <w:rFonts w:ascii="Times New Roman" w:eastAsia="Times New Roman" w:hAnsi="Times New Roman" w:cs="Times New Roman"/>
                <w:b/>
                <w:lang w:val="en-GB" w:eastAsia="en-GB"/>
              </w:rPr>
            </w:pPr>
            <w:r w:rsidRPr="00046EC3">
              <w:rPr>
                <w:rFonts w:ascii="Times New Roman" w:eastAsia="Times New Roman" w:hAnsi="Times New Roman" w:cs="Times New Roman"/>
                <w:b/>
                <w:lang w:val="en-GB" w:eastAsia="en-GB"/>
              </w:rPr>
              <w:t>Scientific name</w:t>
            </w:r>
          </w:p>
        </w:tc>
        <w:tc>
          <w:tcPr>
            <w:tcW w:w="2935" w:type="dxa"/>
            <w:vMerge w:val="restart"/>
            <w:shd w:val="clear" w:color="auto" w:fill="auto"/>
            <w:vAlign w:val="center"/>
          </w:tcPr>
          <w:p w14:paraId="73EA81DF" w14:textId="77777777" w:rsidR="00046EC3" w:rsidRPr="00046EC3" w:rsidRDefault="00046EC3" w:rsidP="00046EC3">
            <w:pPr>
              <w:autoSpaceDE w:val="0"/>
              <w:spacing w:after="0" w:line="240" w:lineRule="auto"/>
              <w:rPr>
                <w:rFonts w:ascii="Times New Roman" w:eastAsia="Times New Roman" w:hAnsi="Times New Roman" w:cs="Times New Roman"/>
                <w:b/>
                <w:lang w:val="en-GB" w:eastAsia="en-GB"/>
              </w:rPr>
            </w:pPr>
            <w:r w:rsidRPr="00046EC3">
              <w:rPr>
                <w:rFonts w:ascii="Times New Roman" w:eastAsia="Times New Roman" w:hAnsi="Times New Roman" w:cs="Times New Roman"/>
                <w:b/>
                <w:lang w:val="en-GB" w:eastAsia="en-GB"/>
              </w:rPr>
              <w:t>IUCN threat status</w:t>
            </w:r>
            <w:r w:rsidRPr="00046EC3">
              <w:rPr>
                <w:rFonts w:ascii="Times New Roman" w:eastAsia="Times New Roman" w:hAnsi="Times New Roman" w:cs="Times New Roman"/>
                <w:b/>
                <w:vertAlign w:val="superscript"/>
                <w:lang w:val="en-GB" w:eastAsia="en-GB"/>
              </w:rPr>
              <w:footnoteReference w:id="1"/>
            </w:r>
          </w:p>
        </w:tc>
      </w:tr>
      <w:tr w:rsidR="00046EC3" w:rsidRPr="00046EC3" w14:paraId="1DB4B450" w14:textId="77777777" w:rsidTr="004F52E8">
        <w:trPr>
          <w:trHeight w:val="253"/>
          <w:jc w:val="center"/>
        </w:trPr>
        <w:tc>
          <w:tcPr>
            <w:tcW w:w="3534" w:type="dxa"/>
            <w:vMerge/>
            <w:shd w:val="clear" w:color="auto" w:fill="auto"/>
            <w:vAlign w:val="center"/>
          </w:tcPr>
          <w:p w14:paraId="40C60806" w14:textId="77777777" w:rsidR="00046EC3" w:rsidRPr="00046EC3" w:rsidRDefault="00046EC3" w:rsidP="00046EC3">
            <w:pPr>
              <w:widowControl w:val="0"/>
              <w:spacing w:after="0" w:line="240" w:lineRule="auto"/>
              <w:rPr>
                <w:rFonts w:ascii="Times New Roman" w:eastAsia="Times New Roman" w:hAnsi="Times New Roman" w:cs="Times New Roman"/>
                <w:smallCaps/>
                <w:kern w:val="32"/>
                <w:lang w:val="en-GB" w:eastAsia="fr-FR"/>
              </w:rPr>
            </w:pPr>
          </w:p>
        </w:tc>
        <w:tc>
          <w:tcPr>
            <w:tcW w:w="2887" w:type="dxa"/>
            <w:vMerge/>
            <w:shd w:val="clear" w:color="auto" w:fill="auto"/>
            <w:vAlign w:val="center"/>
          </w:tcPr>
          <w:p w14:paraId="082E9CB5" w14:textId="77777777" w:rsidR="00046EC3" w:rsidRPr="00046EC3" w:rsidRDefault="00046EC3" w:rsidP="00046EC3">
            <w:pPr>
              <w:spacing w:after="0" w:line="240" w:lineRule="auto"/>
              <w:rPr>
                <w:rFonts w:ascii="Times New Roman" w:eastAsia="Times New Roman" w:hAnsi="Times New Roman" w:cs="Times New Roman"/>
                <w:lang w:val="en-GB" w:eastAsia="en-GB"/>
              </w:rPr>
            </w:pPr>
          </w:p>
        </w:tc>
        <w:tc>
          <w:tcPr>
            <w:tcW w:w="2935" w:type="dxa"/>
            <w:vMerge/>
            <w:shd w:val="clear" w:color="auto" w:fill="auto"/>
            <w:vAlign w:val="center"/>
          </w:tcPr>
          <w:p w14:paraId="7F3E8D03" w14:textId="77777777" w:rsidR="00046EC3" w:rsidRPr="00046EC3" w:rsidRDefault="00046EC3" w:rsidP="00046EC3">
            <w:pPr>
              <w:spacing w:after="0" w:line="240" w:lineRule="auto"/>
              <w:rPr>
                <w:rFonts w:ascii="Times New Roman" w:eastAsia="Times New Roman" w:hAnsi="Times New Roman" w:cs="Times New Roman"/>
                <w:lang w:val="en-GB" w:eastAsia="en-GB"/>
              </w:rPr>
            </w:pPr>
          </w:p>
        </w:tc>
      </w:tr>
      <w:tr w:rsidR="00046EC3" w:rsidRPr="00046EC3" w14:paraId="264C34CE" w14:textId="77777777" w:rsidTr="004F52E8">
        <w:trPr>
          <w:trHeight w:hRule="exact" w:val="284"/>
          <w:jc w:val="center"/>
        </w:trPr>
        <w:tc>
          <w:tcPr>
            <w:tcW w:w="9356" w:type="dxa"/>
            <w:gridSpan w:val="3"/>
            <w:shd w:val="clear" w:color="auto" w:fill="auto"/>
            <w:vAlign w:val="center"/>
          </w:tcPr>
          <w:p w14:paraId="38761D3B" w14:textId="77777777" w:rsidR="00046EC3" w:rsidRPr="00046EC3" w:rsidRDefault="00046EC3" w:rsidP="00046EC3">
            <w:pPr>
              <w:spacing w:after="0" w:line="240" w:lineRule="auto"/>
              <w:rPr>
                <w:rFonts w:ascii="Times New Roman" w:eastAsia="Times New Roman" w:hAnsi="Times New Roman" w:cs="Times New Roman"/>
                <w:color w:val="000000"/>
                <w:lang w:val="en-GB" w:eastAsia="en-GB"/>
              </w:rPr>
            </w:pPr>
            <w:r w:rsidRPr="00046EC3">
              <w:rPr>
                <w:rFonts w:ascii="Times New Roman" w:eastAsia="Times New Roman" w:hAnsi="Times New Roman" w:cs="Times New Roman"/>
                <w:b/>
                <w:lang w:val="en-GB" w:eastAsia="en-GB"/>
              </w:rPr>
              <w:t>Albatross</w:t>
            </w:r>
          </w:p>
        </w:tc>
      </w:tr>
      <w:tr w:rsidR="002F2288" w:rsidRPr="00046EC3" w14:paraId="27E4A1E9" w14:textId="77777777" w:rsidTr="004F52E8">
        <w:trPr>
          <w:trHeight w:hRule="exact" w:val="284"/>
          <w:jc w:val="center"/>
        </w:trPr>
        <w:tc>
          <w:tcPr>
            <w:tcW w:w="3534" w:type="dxa"/>
            <w:shd w:val="clear" w:color="auto" w:fill="auto"/>
            <w:vAlign w:val="center"/>
          </w:tcPr>
          <w:p w14:paraId="54928A8B" w14:textId="77777777" w:rsidR="002F2288" w:rsidRPr="002F2288" w:rsidRDefault="002F2288" w:rsidP="00046EC3">
            <w:pPr>
              <w:spacing w:after="0" w:line="240" w:lineRule="auto"/>
              <w:rPr>
                <w:rFonts w:ascii="Times New Roman" w:eastAsia="Times New Roman" w:hAnsi="Times New Roman" w:cs="Times New Roman"/>
                <w:lang w:val="en-GB" w:eastAsia="en-GB"/>
              </w:rPr>
            </w:pPr>
            <w:r w:rsidRPr="002F2288">
              <w:rPr>
                <w:rFonts w:ascii="Times New Roman" w:hAnsi="Times New Roman" w:cs="Times New Roman"/>
                <w:lang w:val="en-GB" w:eastAsia="en-GB"/>
              </w:rPr>
              <w:t>Atlantic Yellow-nosed Albatross</w:t>
            </w:r>
          </w:p>
        </w:tc>
        <w:tc>
          <w:tcPr>
            <w:tcW w:w="2887" w:type="dxa"/>
            <w:shd w:val="clear" w:color="auto" w:fill="auto"/>
            <w:vAlign w:val="center"/>
          </w:tcPr>
          <w:p w14:paraId="14D9C9D2" w14:textId="77777777" w:rsidR="002F2288" w:rsidRPr="002F2288" w:rsidRDefault="002F2288" w:rsidP="00046EC3">
            <w:pPr>
              <w:spacing w:after="0" w:line="240" w:lineRule="auto"/>
              <w:rPr>
                <w:rFonts w:ascii="Times New Roman" w:eastAsia="Times New Roman" w:hAnsi="Times New Roman" w:cs="Times New Roman"/>
                <w:i/>
                <w:color w:val="000000"/>
                <w:lang w:val="en-GB" w:eastAsia="en-GB"/>
              </w:rPr>
            </w:pPr>
            <w:proofErr w:type="spellStart"/>
            <w:r w:rsidRPr="002F2288">
              <w:rPr>
                <w:rFonts w:ascii="Times New Roman" w:hAnsi="Times New Roman" w:cs="Times New Roman"/>
                <w:i/>
                <w:color w:val="000000"/>
                <w:lang w:val="en-GB" w:eastAsia="en-GB"/>
              </w:rPr>
              <w:t>Thalassarche</w:t>
            </w:r>
            <w:proofErr w:type="spellEnd"/>
            <w:r w:rsidRPr="002F2288">
              <w:rPr>
                <w:rFonts w:ascii="Times New Roman" w:hAnsi="Times New Roman" w:cs="Times New Roman"/>
                <w:i/>
                <w:color w:val="000000"/>
                <w:lang w:val="en-GB" w:eastAsia="en-GB"/>
              </w:rPr>
              <w:t xml:space="preserve"> </w:t>
            </w:r>
            <w:proofErr w:type="spellStart"/>
            <w:r w:rsidRPr="002F2288">
              <w:rPr>
                <w:rFonts w:ascii="Times New Roman" w:hAnsi="Times New Roman" w:cs="Times New Roman"/>
                <w:i/>
                <w:color w:val="000000"/>
                <w:lang w:val="en-GB" w:eastAsia="en-GB"/>
              </w:rPr>
              <w:t>chlororynchos</w:t>
            </w:r>
            <w:proofErr w:type="spellEnd"/>
          </w:p>
        </w:tc>
        <w:tc>
          <w:tcPr>
            <w:tcW w:w="2935" w:type="dxa"/>
            <w:shd w:val="clear" w:color="auto" w:fill="auto"/>
            <w:vAlign w:val="center"/>
          </w:tcPr>
          <w:p w14:paraId="0220302B" w14:textId="77777777" w:rsidR="002F2288" w:rsidRPr="002F2288" w:rsidRDefault="002F2288" w:rsidP="00046EC3">
            <w:pPr>
              <w:spacing w:after="0" w:line="240" w:lineRule="auto"/>
              <w:rPr>
                <w:rFonts w:ascii="Times New Roman" w:eastAsia="Times New Roman" w:hAnsi="Times New Roman" w:cs="Times New Roman"/>
                <w:color w:val="000000"/>
                <w:lang w:val="en-GB" w:eastAsia="en-GB"/>
              </w:rPr>
            </w:pPr>
            <w:r w:rsidRPr="002F2288">
              <w:rPr>
                <w:rFonts w:ascii="Times New Roman" w:hAnsi="Times New Roman" w:cs="Times New Roman"/>
                <w:color w:val="000000"/>
                <w:lang w:val="en-GB" w:eastAsia="en-GB"/>
              </w:rPr>
              <w:t>Endangered</w:t>
            </w:r>
          </w:p>
        </w:tc>
      </w:tr>
      <w:tr w:rsidR="002F2288" w:rsidRPr="00046EC3" w14:paraId="5D6FEFA3" w14:textId="77777777" w:rsidTr="004F52E8">
        <w:trPr>
          <w:trHeight w:hRule="exact" w:val="284"/>
          <w:jc w:val="center"/>
        </w:trPr>
        <w:tc>
          <w:tcPr>
            <w:tcW w:w="3534" w:type="dxa"/>
            <w:shd w:val="clear" w:color="auto" w:fill="auto"/>
            <w:vAlign w:val="center"/>
          </w:tcPr>
          <w:p w14:paraId="09243BA5" w14:textId="77777777" w:rsidR="002F2288" w:rsidRPr="002F2288" w:rsidRDefault="002F2288" w:rsidP="00046EC3">
            <w:pPr>
              <w:spacing w:after="0" w:line="240" w:lineRule="auto"/>
              <w:rPr>
                <w:rFonts w:ascii="Times New Roman" w:eastAsia="Times New Roman" w:hAnsi="Times New Roman" w:cs="Times New Roman"/>
                <w:b/>
                <w:bCs/>
                <w:lang w:val="en-GB" w:eastAsia="en-GB"/>
              </w:rPr>
            </w:pPr>
            <w:r w:rsidRPr="002F2288">
              <w:rPr>
                <w:rFonts w:ascii="Times New Roman" w:hAnsi="Times New Roman" w:cs="Times New Roman"/>
                <w:lang w:val="en-GB" w:eastAsia="en-GB"/>
              </w:rPr>
              <w:t>Black-browed albatross</w:t>
            </w:r>
          </w:p>
        </w:tc>
        <w:tc>
          <w:tcPr>
            <w:tcW w:w="2887" w:type="dxa"/>
            <w:shd w:val="clear" w:color="auto" w:fill="auto"/>
            <w:vAlign w:val="center"/>
          </w:tcPr>
          <w:p w14:paraId="4E10E4CF" w14:textId="77777777" w:rsidR="002F2288" w:rsidRPr="002F2288" w:rsidRDefault="002F2288" w:rsidP="00046EC3">
            <w:pPr>
              <w:spacing w:after="0" w:line="240" w:lineRule="auto"/>
              <w:rPr>
                <w:rFonts w:ascii="Times New Roman" w:eastAsia="Times New Roman" w:hAnsi="Times New Roman" w:cs="Times New Roman"/>
                <w:b/>
                <w:bCs/>
                <w:lang w:val="en-GB" w:eastAsia="en-GB"/>
              </w:rPr>
            </w:pPr>
            <w:proofErr w:type="spellStart"/>
            <w:r w:rsidRPr="002F2288">
              <w:rPr>
                <w:rFonts w:ascii="Times New Roman" w:hAnsi="Times New Roman" w:cs="Times New Roman"/>
                <w:i/>
                <w:color w:val="000000"/>
                <w:lang w:val="en-GB" w:eastAsia="en-GB"/>
              </w:rPr>
              <w:t>Thalassarche</w:t>
            </w:r>
            <w:proofErr w:type="spellEnd"/>
            <w:r w:rsidRPr="002F2288">
              <w:rPr>
                <w:rFonts w:ascii="Times New Roman" w:hAnsi="Times New Roman" w:cs="Times New Roman"/>
                <w:i/>
                <w:color w:val="000000"/>
                <w:lang w:val="en-GB" w:eastAsia="en-GB"/>
              </w:rPr>
              <w:t xml:space="preserve"> </w:t>
            </w:r>
            <w:proofErr w:type="spellStart"/>
            <w:r w:rsidRPr="002F2288">
              <w:rPr>
                <w:rFonts w:ascii="Times New Roman" w:hAnsi="Times New Roman" w:cs="Times New Roman"/>
                <w:i/>
                <w:color w:val="000000"/>
                <w:lang w:val="en-GB" w:eastAsia="en-GB"/>
              </w:rPr>
              <w:t>melanoph</w:t>
            </w:r>
            <w:r w:rsidR="00C6330F">
              <w:rPr>
                <w:rFonts w:ascii="Times New Roman" w:hAnsi="Times New Roman" w:cs="Times New Roman"/>
                <w:i/>
                <w:color w:val="000000"/>
                <w:lang w:val="en-GB" w:eastAsia="en-GB"/>
              </w:rPr>
              <w:t>r</w:t>
            </w:r>
            <w:r w:rsidR="0054657A">
              <w:rPr>
                <w:rFonts w:ascii="Times New Roman" w:hAnsi="Times New Roman" w:cs="Times New Roman"/>
                <w:i/>
                <w:color w:val="000000"/>
                <w:lang w:val="en-GB" w:eastAsia="en-GB"/>
              </w:rPr>
              <w:t>i</w:t>
            </w:r>
            <w:r w:rsidRPr="002F2288">
              <w:rPr>
                <w:rFonts w:ascii="Times New Roman" w:hAnsi="Times New Roman" w:cs="Times New Roman"/>
                <w:i/>
                <w:color w:val="000000"/>
                <w:lang w:val="en-GB" w:eastAsia="en-GB"/>
              </w:rPr>
              <w:t>s</w:t>
            </w:r>
            <w:proofErr w:type="spellEnd"/>
          </w:p>
        </w:tc>
        <w:tc>
          <w:tcPr>
            <w:tcW w:w="2935" w:type="dxa"/>
            <w:shd w:val="clear" w:color="auto" w:fill="auto"/>
            <w:vAlign w:val="center"/>
          </w:tcPr>
          <w:p w14:paraId="7926B80E" w14:textId="77777777" w:rsidR="002F2288" w:rsidRPr="002F2288" w:rsidRDefault="002F2288" w:rsidP="00046EC3">
            <w:pPr>
              <w:spacing w:after="0" w:line="240" w:lineRule="auto"/>
              <w:rPr>
                <w:rFonts w:ascii="Times New Roman" w:eastAsia="Times New Roman" w:hAnsi="Times New Roman" w:cs="Times New Roman"/>
                <w:color w:val="000000"/>
                <w:lang w:val="en-GB" w:eastAsia="en-GB"/>
              </w:rPr>
            </w:pPr>
            <w:r w:rsidRPr="002F2288">
              <w:rPr>
                <w:rFonts w:ascii="Times New Roman" w:hAnsi="Times New Roman" w:cs="Times New Roman"/>
                <w:color w:val="000000"/>
                <w:lang w:val="en-GB" w:eastAsia="en-GB"/>
              </w:rPr>
              <w:t>Near Threatened</w:t>
            </w:r>
          </w:p>
        </w:tc>
      </w:tr>
      <w:tr w:rsidR="002F2288" w:rsidRPr="00046EC3" w14:paraId="2286E033" w14:textId="77777777" w:rsidTr="004F52E8">
        <w:trPr>
          <w:trHeight w:hRule="exact" w:val="284"/>
          <w:jc w:val="center"/>
        </w:trPr>
        <w:tc>
          <w:tcPr>
            <w:tcW w:w="3534" w:type="dxa"/>
            <w:shd w:val="clear" w:color="auto" w:fill="auto"/>
            <w:vAlign w:val="center"/>
          </w:tcPr>
          <w:p w14:paraId="2A49387A" w14:textId="77777777" w:rsidR="002F2288" w:rsidRPr="002F2288" w:rsidRDefault="002F2288" w:rsidP="00046EC3">
            <w:pPr>
              <w:spacing w:after="0" w:line="240" w:lineRule="auto"/>
              <w:rPr>
                <w:rFonts w:ascii="Times New Roman" w:eastAsia="Times New Roman" w:hAnsi="Times New Roman" w:cs="Times New Roman"/>
                <w:lang w:val="en-GB" w:eastAsia="en-GB"/>
              </w:rPr>
            </w:pPr>
            <w:r w:rsidRPr="002F2288">
              <w:rPr>
                <w:rFonts w:ascii="Times New Roman" w:hAnsi="Times New Roman" w:cs="Times New Roman"/>
                <w:lang w:val="en-GB" w:eastAsia="en-GB"/>
              </w:rPr>
              <w:t>Indian yellow-nosed albatross</w:t>
            </w:r>
          </w:p>
        </w:tc>
        <w:tc>
          <w:tcPr>
            <w:tcW w:w="2887" w:type="dxa"/>
            <w:shd w:val="clear" w:color="auto" w:fill="auto"/>
            <w:vAlign w:val="center"/>
          </w:tcPr>
          <w:p w14:paraId="56086840" w14:textId="77777777" w:rsidR="002F2288" w:rsidRPr="002F2288" w:rsidRDefault="002F2288" w:rsidP="00046EC3">
            <w:pPr>
              <w:spacing w:after="0" w:line="240" w:lineRule="auto"/>
              <w:rPr>
                <w:rFonts w:ascii="Times New Roman" w:eastAsia="Times New Roman" w:hAnsi="Times New Roman" w:cs="Times New Roman"/>
                <w:i/>
                <w:color w:val="000000"/>
                <w:lang w:val="en-GB" w:eastAsia="en-GB"/>
              </w:rPr>
            </w:pPr>
            <w:proofErr w:type="spellStart"/>
            <w:r w:rsidRPr="002F2288">
              <w:rPr>
                <w:rFonts w:ascii="Times New Roman" w:hAnsi="Times New Roman" w:cs="Times New Roman"/>
                <w:i/>
                <w:color w:val="000000"/>
                <w:lang w:val="en-GB" w:eastAsia="en-GB"/>
              </w:rPr>
              <w:t>Thalassarche</w:t>
            </w:r>
            <w:proofErr w:type="spellEnd"/>
            <w:r w:rsidRPr="002F2288">
              <w:rPr>
                <w:rFonts w:ascii="Times New Roman" w:hAnsi="Times New Roman" w:cs="Times New Roman"/>
                <w:i/>
                <w:color w:val="000000"/>
                <w:lang w:val="en-GB" w:eastAsia="en-GB"/>
              </w:rPr>
              <w:t xml:space="preserve"> </w:t>
            </w:r>
            <w:proofErr w:type="spellStart"/>
            <w:r w:rsidRPr="002F2288">
              <w:rPr>
                <w:rFonts w:ascii="Times New Roman" w:hAnsi="Times New Roman" w:cs="Times New Roman"/>
                <w:i/>
                <w:color w:val="000000"/>
                <w:lang w:val="en-GB" w:eastAsia="en-GB"/>
              </w:rPr>
              <w:t>carteri</w:t>
            </w:r>
            <w:proofErr w:type="spellEnd"/>
          </w:p>
        </w:tc>
        <w:tc>
          <w:tcPr>
            <w:tcW w:w="2935" w:type="dxa"/>
            <w:shd w:val="clear" w:color="auto" w:fill="auto"/>
            <w:vAlign w:val="center"/>
          </w:tcPr>
          <w:p w14:paraId="1B94477A" w14:textId="77777777" w:rsidR="002F2288" w:rsidRPr="002F2288" w:rsidRDefault="002F2288" w:rsidP="00046EC3">
            <w:pPr>
              <w:spacing w:after="0" w:line="240" w:lineRule="auto"/>
              <w:rPr>
                <w:rFonts w:ascii="Times New Roman" w:eastAsia="Times New Roman" w:hAnsi="Times New Roman" w:cs="Times New Roman"/>
                <w:color w:val="000000"/>
                <w:lang w:val="en-GB" w:eastAsia="en-GB"/>
              </w:rPr>
            </w:pPr>
            <w:r w:rsidRPr="002F2288">
              <w:rPr>
                <w:rFonts w:ascii="Times New Roman" w:hAnsi="Times New Roman" w:cs="Times New Roman"/>
                <w:color w:val="000000"/>
                <w:lang w:val="en-GB" w:eastAsia="en-GB"/>
              </w:rPr>
              <w:t>Endangered</w:t>
            </w:r>
          </w:p>
        </w:tc>
      </w:tr>
      <w:tr w:rsidR="002F2288" w:rsidRPr="00046EC3" w14:paraId="30D5E156" w14:textId="77777777" w:rsidTr="004F52E8">
        <w:trPr>
          <w:trHeight w:hRule="exact" w:val="284"/>
          <w:jc w:val="center"/>
        </w:trPr>
        <w:tc>
          <w:tcPr>
            <w:tcW w:w="3534" w:type="dxa"/>
            <w:shd w:val="clear" w:color="auto" w:fill="auto"/>
            <w:vAlign w:val="center"/>
          </w:tcPr>
          <w:p w14:paraId="2B53C5F1" w14:textId="77777777" w:rsidR="002F2288" w:rsidRPr="002F2288" w:rsidRDefault="002F2288" w:rsidP="00046EC3">
            <w:pPr>
              <w:spacing w:after="0" w:line="240" w:lineRule="auto"/>
              <w:rPr>
                <w:rFonts w:ascii="Times New Roman" w:eastAsia="Times New Roman" w:hAnsi="Times New Roman" w:cs="Times New Roman"/>
                <w:lang w:val="en-GB" w:eastAsia="en-GB"/>
              </w:rPr>
            </w:pPr>
            <w:r w:rsidRPr="002F2288">
              <w:rPr>
                <w:rFonts w:ascii="Times New Roman" w:hAnsi="Times New Roman" w:cs="Times New Roman"/>
                <w:lang w:val="en-GB" w:eastAsia="en-GB"/>
              </w:rPr>
              <w:t>Shy albatross</w:t>
            </w:r>
          </w:p>
        </w:tc>
        <w:tc>
          <w:tcPr>
            <w:tcW w:w="2887" w:type="dxa"/>
            <w:shd w:val="clear" w:color="auto" w:fill="auto"/>
            <w:vAlign w:val="center"/>
          </w:tcPr>
          <w:p w14:paraId="47DD77FB" w14:textId="77777777" w:rsidR="002F2288" w:rsidRPr="002F2288" w:rsidRDefault="002F2288" w:rsidP="00046EC3">
            <w:pPr>
              <w:spacing w:after="0" w:line="240" w:lineRule="auto"/>
              <w:rPr>
                <w:rFonts w:ascii="Times New Roman" w:eastAsia="Times New Roman" w:hAnsi="Times New Roman" w:cs="Times New Roman"/>
                <w:lang w:val="en-GB" w:eastAsia="en-GB"/>
              </w:rPr>
            </w:pPr>
            <w:proofErr w:type="spellStart"/>
            <w:r w:rsidRPr="002F2288">
              <w:rPr>
                <w:rFonts w:ascii="Times New Roman" w:hAnsi="Times New Roman" w:cs="Times New Roman"/>
                <w:i/>
                <w:color w:val="000000"/>
                <w:lang w:val="en-GB" w:eastAsia="en-GB"/>
              </w:rPr>
              <w:t>Thalassarche</w:t>
            </w:r>
            <w:proofErr w:type="spellEnd"/>
            <w:r w:rsidRPr="002F2288">
              <w:rPr>
                <w:rFonts w:ascii="Times New Roman" w:hAnsi="Times New Roman" w:cs="Times New Roman"/>
                <w:i/>
                <w:color w:val="000000"/>
                <w:lang w:val="en-GB" w:eastAsia="en-GB"/>
              </w:rPr>
              <w:t xml:space="preserve"> </w:t>
            </w:r>
            <w:proofErr w:type="spellStart"/>
            <w:r w:rsidRPr="002F2288">
              <w:rPr>
                <w:rFonts w:ascii="Times New Roman" w:hAnsi="Times New Roman" w:cs="Times New Roman"/>
                <w:i/>
                <w:color w:val="000000"/>
                <w:lang w:val="en-GB" w:eastAsia="en-GB"/>
              </w:rPr>
              <w:t>cauta</w:t>
            </w:r>
            <w:proofErr w:type="spellEnd"/>
          </w:p>
        </w:tc>
        <w:tc>
          <w:tcPr>
            <w:tcW w:w="2935" w:type="dxa"/>
            <w:shd w:val="clear" w:color="auto" w:fill="auto"/>
            <w:vAlign w:val="center"/>
          </w:tcPr>
          <w:p w14:paraId="1650B253" w14:textId="77777777" w:rsidR="002F2288" w:rsidRPr="002F2288" w:rsidRDefault="002F2288" w:rsidP="00046EC3">
            <w:pPr>
              <w:spacing w:after="0" w:line="240" w:lineRule="auto"/>
              <w:rPr>
                <w:rFonts w:ascii="Times New Roman" w:eastAsia="Times New Roman" w:hAnsi="Times New Roman" w:cs="Times New Roman"/>
                <w:color w:val="000000"/>
                <w:lang w:val="en-GB" w:eastAsia="en-GB"/>
              </w:rPr>
            </w:pPr>
            <w:r w:rsidRPr="002F2288">
              <w:rPr>
                <w:rFonts w:ascii="Times New Roman" w:hAnsi="Times New Roman" w:cs="Times New Roman"/>
                <w:color w:val="000000"/>
                <w:lang w:val="en-GB" w:eastAsia="en-GB"/>
              </w:rPr>
              <w:t>Near Threatened</w:t>
            </w:r>
          </w:p>
        </w:tc>
      </w:tr>
      <w:tr w:rsidR="002F2288" w:rsidRPr="00046EC3" w14:paraId="707A382F" w14:textId="77777777" w:rsidTr="004F52E8">
        <w:trPr>
          <w:trHeight w:hRule="exact" w:val="284"/>
          <w:jc w:val="center"/>
        </w:trPr>
        <w:tc>
          <w:tcPr>
            <w:tcW w:w="3534" w:type="dxa"/>
            <w:shd w:val="clear" w:color="auto" w:fill="auto"/>
            <w:vAlign w:val="center"/>
          </w:tcPr>
          <w:p w14:paraId="18326926" w14:textId="77777777" w:rsidR="002F2288" w:rsidRPr="002F2288" w:rsidRDefault="002F2288" w:rsidP="00046EC3">
            <w:pPr>
              <w:spacing w:after="0" w:line="240" w:lineRule="auto"/>
              <w:rPr>
                <w:rFonts w:ascii="Times New Roman" w:eastAsia="Times New Roman" w:hAnsi="Times New Roman" w:cs="Times New Roman"/>
                <w:lang w:val="en-GB" w:eastAsia="en-GB"/>
              </w:rPr>
            </w:pPr>
            <w:r w:rsidRPr="002F2288">
              <w:rPr>
                <w:rFonts w:ascii="Times New Roman" w:hAnsi="Times New Roman" w:cs="Times New Roman"/>
                <w:lang w:val="en-GB" w:eastAsia="en-GB"/>
              </w:rPr>
              <w:t>Sooty albatross</w:t>
            </w:r>
          </w:p>
        </w:tc>
        <w:tc>
          <w:tcPr>
            <w:tcW w:w="2887" w:type="dxa"/>
            <w:shd w:val="clear" w:color="auto" w:fill="auto"/>
            <w:vAlign w:val="center"/>
          </w:tcPr>
          <w:p w14:paraId="60F8A687" w14:textId="77777777" w:rsidR="002F2288" w:rsidRPr="002F2288" w:rsidRDefault="002F2288" w:rsidP="00046EC3">
            <w:pPr>
              <w:spacing w:after="0" w:line="240" w:lineRule="auto"/>
              <w:rPr>
                <w:rFonts w:ascii="Times New Roman" w:eastAsia="Times New Roman" w:hAnsi="Times New Roman" w:cs="Times New Roman"/>
                <w:i/>
                <w:color w:val="000000"/>
                <w:lang w:val="en-GB" w:eastAsia="en-GB"/>
              </w:rPr>
            </w:pPr>
            <w:proofErr w:type="spellStart"/>
            <w:r w:rsidRPr="002F2288">
              <w:rPr>
                <w:rFonts w:ascii="Times New Roman" w:hAnsi="Times New Roman" w:cs="Times New Roman"/>
                <w:i/>
                <w:color w:val="000000"/>
                <w:lang w:val="en-GB" w:eastAsia="en-GB"/>
              </w:rPr>
              <w:t>Phoebetria</w:t>
            </w:r>
            <w:proofErr w:type="spellEnd"/>
            <w:r w:rsidRPr="002F2288">
              <w:rPr>
                <w:rFonts w:ascii="Times New Roman" w:hAnsi="Times New Roman" w:cs="Times New Roman"/>
                <w:i/>
                <w:color w:val="000000"/>
                <w:lang w:val="en-GB" w:eastAsia="en-GB"/>
              </w:rPr>
              <w:t xml:space="preserve"> </w:t>
            </w:r>
            <w:proofErr w:type="spellStart"/>
            <w:r w:rsidRPr="002F2288">
              <w:rPr>
                <w:rFonts w:ascii="Times New Roman" w:hAnsi="Times New Roman" w:cs="Times New Roman"/>
                <w:i/>
                <w:color w:val="000000"/>
                <w:lang w:val="en-GB" w:eastAsia="en-GB"/>
              </w:rPr>
              <w:t>fusca</w:t>
            </w:r>
            <w:proofErr w:type="spellEnd"/>
          </w:p>
        </w:tc>
        <w:tc>
          <w:tcPr>
            <w:tcW w:w="2935" w:type="dxa"/>
            <w:shd w:val="clear" w:color="auto" w:fill="auto"/>
            <w:vAlign w:val="center"/>
          </w:tcPr>
          <w:p w14:paraId="3E196D13" w14:textId="77777777" w:rsidR="002F2288" w:rsidRPr="002F2288" w:rsidRDefault="002F2288" w:rsidP="00046EC3">
            <w:pPr>
              <w:spacing w:after="0" w:line="240" w:lineRule="auto"/>
              <w:rPr>
                <w:rFonts w:ascii="Times New Roman" w:eastAsia="Times New Roman" w:hAnsi="Times New Roman" w:cs="Times New Roman"/>
                <w:color w:val="000000"/>
                <w:lang w:val="en-GB" w:eastAsia="en-GB"/>
              </w:rPr>
            </w:pPr>
            <w:r w:rsidRPr="002F2288">
              <w:rPr>
                <w:rFonts w:ascii="Times New Roman" w:hAnsi="Times New Roman" w:cs="Times New Roman"/>
                <w:color w:val="000000"/>
                <w:lang w:val="en-GB" w:eastAsia="en-GB"/>
              </w:rPr>
              <w:t>Endangered</w:t>
            </w:r>
          </w:p>
        </w:tc>
      </w:tr>
      <w:tr w:rsidR="002F2288" w:rsidRPr="00046EC3" w14:paraId="7BB06D65" w14:textId="77777777" w:rsidTr="004F52E8">
        <w:trPr>
          <w:trHeight w:hRule="exact" w:val="284"/>
          <w:jc w:val="center"/>
        </w:trPr>
        <w:tc>
          <w:tcPr>
            <w:tcW w:w="3534" w:type="dxa"/>
            <w:shd w:val="clear" w:color="auto" w:fill="auto"/>
            <w:vAlign w:val="center"/>
          </w:tcPr>
          <w:p w14:paraId="1BCA4B74" w14:textId="77777777" w:rsidR="002F2288" w:rsidRPr="002F2288" w:rsidRDefault="002F2288" w:rsidP="00046EC3">
            <w:pPr>
              <w:spacing w:after="0" w:line="240" w:lineRule="auto"/>
              <w:rPr>
                <w:rFonts w:ascii="Times New Roman" w:eastAsia="Times New Roman" w:hAnsi="Times New Roman" w:cs="Times New Roman"/>
                <w:lang w:val="en-GB" w:eastAsia="en-GB"/>
              </w:rPr>
            </w:pPr>
            <w:r w:rsidRPr="002F2288">
              <w:rPr>
                <w:rFonts w:ascii="Times New Roman" w:hAnsi="Times New Roman" w:cs="Times New Roman"/>
                <w:lang w:val="en-GB" w:eastAsia="en-GB"/>
              </w:rPr>
              <w:t>Light-mantled albatross</w:t>
            </w:r>
          </w:p>
        </w:tc>
        <w:tc>
          <w:tcPr>
            <w:tcW w:w="2887" w:type="dxa"/>
            <w:shd w:val="clear" w:color="auto" w:fill="auto"/>
            <w:vAlign w:val="center"/>
          </w:tcPr>
          <w:p w14:paraId="3ABD55AA" w14:textId="77777777" w:rsidR="002F2288" w:rsidRPr="002F2288" w:rsidRDefault="002F2288" w:rsidP="00046EC3">
            <w:pPr>
              <w:spacing w:after="0" w:line="240" w:lineRule="auto"/>
              <w:rPr>
                <w:rFonts w:ascii="Times New Roman" w:eastAsia="Times New Roman" w:hAnsi="Times New Roman" w:cs="Times New Roman"/>
                <w:i/>
                <w:color w:val="000000"/>
                <w:lang w:val="en-GB" w:eastAsia="en-GB"/>
              </w:rPr>
            </w:pPr>
            <w:proofErr w:type="spellStart"/>
            <w:r w:rsidRPr="002F2288">
              <w:rPr>
                <w:rFonts w:ascii="Times New Roman" w:hAnsi="Times New Roman" w:cs="Times New Roman"/>
                <w:i/>
                <w:color w:val="000000"/>
                <w:lang w:val="en-GB" w:eastAsia="en-GB"/>
              </w:rPr>
              <w:t>Phoebetria</w:t>
            </w:r>
            <w:proofErr w:type="spellEnd"/>
            <w:r w:rsidRPr="002F2288">
              <w:rPr>
                <w:rFonts w:ascii="Times New Roman" w:hAnsi="Times New Roman" w:cs="Times New Roman"/>
                <w:i/>
                <w:color w:val="000000"/>
                <w:lang w:val="en-GB" w:eastAsia="en-GB"/>
              </w:rPr>
              <w:t xml:space="preserve"> </w:t>
            </w:r>
            <w:proofErr w:type="spellStart"/>
            <w:r w:rsidRPr="002F2288">
              <w:rPr>
                <w:rFonts w:ascii="Times New Roman" w:hAnsi="Times New Roman" w:cs="Times New Roman"/>
                <w:i/>
                <w:color w:val="000000"/>
                <w:lang w:val="en-GB" w:eastAsia="en-GB"/>
              </w:rPr>
              <w:t>palpebrata</w:t>
            </w:r>
            <w:proofErr w:type="spellEnd"/>
          </w:p>
        </w:tc>
        <w:tc>
          <w:tcPr>
            <w:tcW w:w="2935" w:type="dxa"/>
            <w:shd w:val="clear" w:color="auto" w:fill="auto"/>
            <w:vAlign w:val="center"/>
          </w:tcPr>
          <w:p w14:paraId="0C8C4143" w14:textId="77777777" w:rsidR="002F2288" w:rsidRPr="002F2288" w:rsidRDefault="002F2288" w:rsidP="00046EC3">
            <w:pPr>
              <w:spacing w:after="0" w:line="240" w:lineRule="auto"/>
              <w:rPr>
                <w:rFonts w:ascii="Times New Roman" w:eastAsia="Times New Roman" w:hAnsi="Times New Roman" w:cs="Times New Roman"/>
                <w:color w:val="000000"/>
                <w:lang w:val="en-GB" w:eastAsia="en-GB"/>
              </w:rPr>
            </w:pPr>
            <w:r w:rsidRPr="002F2288">
              <w:rPr>
                <w:rFonts w:ascii="Times New Roman" w:hAnsi="Times New Roman" w:cs="Times New Roman"/>
                <w:color w:val="000000"/>
                <w:lang w:val="en-GB" w:eastAsia="en-GB"/>
              </w:rPr>
              <w:t>Near Threatened</w:t>
            </w:r>
          </w:p>
        </w:tc>
      </w:tr>
      <w:tr w:rsidR="002F2288" w:rsidRPr="00046EC3" w14:paraId="32D6019F" w14:textId="77777777" w:rsidTr="004F52E8">
        <w:trPr>
          <w:trHeight w:hRule="exact" w:val="284"/>
          <w:jc w:val="center"/>
        </w:trPr>
        <w:tc>
          <w:tcPr>
            <w:tcW w:w="3534" w:type="dxa"/>
            <w:shd w:val="clear" w:color="auto" w:fill="auto"/>
            <w:vAlign w:val="center"/>
          </w:tcPr>
          <w:p w14:paraId="3A61B587" w14:textId="77777777" w:rsidR="002F2288" w:rsidRPr="002F2288" w:rsidRDefault="002F2288" w:rsidP="00046EC3">
            <w:pPr>
              <w:spacing w:after="0" w:line="240" w:lineRule="auto"/>
              <w:rPr>
                <w:rFonts w:ascii="Times New Roman" w:eastAsia="Times New Roman" w:hAnsi="Times New Roman" w:cs="Times New Roman"/>
                <w:lang w:val="en-GB" w:eastAsia="en-GB"/>
              </w:rPr>
            </w:pPr>
            <w:r w:rsidRPr="002F2288">
              <w:rPr>
                <w:rFonts w:ascii="Times New Roman" w:hAnsi="Times New Roman" w:cs="Times New Roman"/>
                <w:lang w:val="en-GB" w:eastAsia="en-GB"/>
              </w:rPr>
              <w:t>Amsterdam albatross</w:t>
            </w:r>
          </w:p>
        </w:tc>
        <w:tc>
          <w:tcPr>
            <w:tcW w:w="2887" w:type="dxa"/>
            <w:shd w:val="clear" w:color="auto" w:fill="auto"/>
            <w:vAlign w:val="center"/>
          </w:tcPr>
          <w:p w14:paraId="517DBD01" w14:textId="77777777" w:rsidR="002F2288" w:rsidRPr="002F2288" w:rsidRDefault="002F2288" w:rsidP="00046EC3">
            <w:pPr>
              <w:spacing w:after="0" w:line="240" w:lineRule="auto"/>
              <w:rPr>
                <w:rFonts w:ascii="Times New Roman" w:eastAsia="Times New Roman" w:hAnsi="Times New Roman" w:cs="Times New Roman"/>
                <w:i/>
                <w:color w:val="000000"/>
                <w:lang w:val="en-GB" w:eastAsia="en-GB"/>
              </w:rPr>
            </w:pPr>
            <w:proofErr w:type="spellStart"/>
            <w:r w:rsidRPr="002F2288">
              <w:rPr>
                <w:rFonts w:ascii="Times New Roman" w:hAnsi="Times New Roman" w:cs="Times New Roman"/>
                <w:i/>
                <w:color w:val="000000"/>
                <w:lang w:val="en-GB" w:eastAsia="en-GB"/>
              </w:rPr>
              <w:t>Diomedea</w:t>
            </w:r>
            <w:proofErr w:type="spellEnd"/>
            <w:r w:rsidRPr="002F2288">
              <w:rPr>
                <w:rFonts w:ascii="Times New Roman" w:hAnsi="Times New Roman" w:cs="Times New Roman"/>
                <w:i/>
                <w:color w:val="000000"/>
                <w:lang w:val="en-GB" w:eastAsia="en-GB"/>
              </w:rPr>
              <w:t xml:space="preserve"> </w:t>
            </w:r>
            <w:proofErr w:type="spellStart"/>
            <w:r w:rsidRPr="002F2288">
              <w:rPr>
                <w:rFonts w:ascii="Times New Roman" w:hAnsi="Times New Roman" w:cs="Times New Roman"/>
                <w:i/>
                <w:color w:val="000000"/>
                <w:lang w:val="en-GB" w:eastAsia="en-GB"/>
              </w:rPr>
              <w:t>amsterdamensis</w:t>
            </w:r>
            <w:proofErr w:type="spellEnd"/>
          </w:p>
        </w:tc>
        <w:tc>
          <w:tcPr>
            <w:tcW w:w="2935" w:type="dxa"/>
            <w:shd w:val="clear" w:color="auto" w:fill="auto"/>
            <w:vAlign w:val="center"/>
          </w:tcPr>
          <w:p w14:paraId="5FC8BBB5" w14:textId="77777777" w:rsidR="002F2288" w:rsidRPr="002F2288" w:rsidRDefault="002F2288" w:rsidP="00046EC3">
            <w:pPr>
              <w:spacing w:after="0" w:line="240" w:lineRule="auto"/>
              <w:rPr>
                <w:rFonts w:ascii="Times New Roman" w:eastAsia="Times New Roman" w:hAnsi="Times New Roman" w:cs="Times New Roman"/>
                <w:color w:val="000000"/>
                <w:lang w:val="en-GB" w:eastAsia="en-GB"/>
              </w:rPr>
            </w:pPr>
            <w:r w:rsidRPr="002F2288">
              <w:rPr>
                <w:rFonts w:ascii="Times New Roman" w:hAnsi="Times New Roman" w:cs="Times New Roman"/>
                <w:color w:val="000000"/>
                <w:lang w:val="en-GB" w:eastAsia="en-GB"/>
              </w:rPr>
              <w:t>Critically Endangered</w:t>
            </w:r>
          </w:p>
        </w:tc>
      </w:tr>
      <w:tr w:rsidR="002F2288" w:rsidRPr="00046EC3" w14:paraId="76655808" w14:textId="77777777" w:rsidTr="004F52E8">
        <w:trPr>
          <w:trHeight w:hRule="exact" w:val="284"/>
          <w:jc w:val="center"/>
        </w:trPr>
        <w:tc>
          <w:tcPr>
            <w:tcW w:w="3534" w:type="dxa"/>
            <w:shd w:val="clear" w:color="auto" w:fill="auto"/>
            <w:vAlign w:val="center"/>
          </w:tcPr>
          <w:p w14:paraId="5708F5B2" w14:textId="77777777" w:rsidR="002F2288" w:rsidRPr="002F2288" w:rsidRDefault="002F2288" w:rsidP="00046EC3">
            <w:pPr>
              <w:spacing w:after="0" w:line="240" w:lineRule="auto"/>
              <w:rPr>
                <w:rFonts w:ascii="Times New Roman" w:eastAsia="Times New Roman" w:hAnsi="Times New Roman" w:cs="Times New Roman"/>
                <w:lang w:val="en-GB" w:eastAsia="en-GB"/>
              </w:rPr>
            </w:pPr>
            <w:r w:rsidRPr="002F2288">
              <w:rPr>
                <w:rFonts w:ascii="Times New Roman" w:hAnsi="Times New Roman" w:cs="Times New Roman"/>
                <w:lang w:val="en-GB" w:eastAsia="en-GB"/>
              </w:rPr>
              <w:t>Tristan albatross</w:t>
            </w:r>
          </w:p>
        </w:tc>
        <w:tc>
          <w:tcPr>
            <w:tcW w:w="2887" w:type="dxa"/>
            <w:shd w:val="clear" w:color="auto" w:fill="auto"/>
            <w:vAlign w:val="center"/>
          </w:tcPr>
          <w:p w14:paraId="0DC68BB4" w14:textId="77777777" w:rsidR="002F2288" w:rsidRPr="002F2288" w:rsidRDefault="002F2288" w:rsidP="00046EC3">
            <w:pPr>
              <w:spacing w:after="0" w:line="240" w:lineRule="auto"/>
              <w:rPr>
                <w:rFonts w:ascii="Times New Roman" w:eastAsia="Times New Roman" w:hAnsi="Times New Roman" w:cs="Times New Roman"/>
                <w:i/>
                <w:color w:val="000000"/>
                <w:lang w:val="en-GB" w:eastAsia="en-GB"/>
              </w:rPr>
            </w:pPr>
            <w:proofErr w:type="spellStart"/>
            <w:r w:rsidRPr="002F2288">
              <w:rPr>
                <w:rFonts w:ascii="Times New Roman" w:hAnsi="Times New Roman" w:cs="Times New Roman"/>
                <w:i/>
                <w:lang w:val="en-GB" w:eastAsia="en-GB"/>
              </w:rPr>
              <w:t>Diomedea</w:t>
            </w:r>
            <w:proofErr w:type="spellEnd"/>
            <w:r w:rsidRPr="002F2288">
              <w:rPr>
                <w:rFonts w:ascii="Times New Roman" w:hAnsi="Times New Roman" w:cs="Times New Roman"/>
                <w:i/>
                <w:lang w:val="en-GB" w:eastAsia="en-GB"/>
              </w:rPr>
              <w:t xml:space="preserve"> </w:t>
            </w:r>
            <w:proofErr w:type="spellStart"/>
            <w:r w:rsidRPr="002F2288">
              <w:rPr>
                <w:rFonts w:ascii="Times New Roman" w:hAnsi="Times New Roman" w:cs="Times New Roman"/>
                <w:i/>
                <w:lang w:val="en-GB" w:eastAsia="en-GB"/>
              </w:rPr>
              <w:t>dabbenena</w:t>
            </w:r>
            <w:proofErr w:type="spellEnd"/>
          </w:p>
        </w:tc>
        <w:tc>
          <w:tcPr>
            <w:tcW w:w="2935" w:type="dxa"/>
            <w:shd w:val="clear" w:color="auto" w:fill="auto"/>
            <w:vAlign w:val="center"/>
          </w:tcPr>
          <w:p w14:paraId="14EA2A4C" w14:textId="77777777" w:rsidR="002F2288" w:rsidRPr="002F2288" w:rsidRDefault="002F2288" w:rsidP="00046EC3">
            <w:pPr>
              <w:spacing w:after="0" w:line="240" w:lineRule="auto"/>
              <w:rPr>
                <w:rFonts w:ascii="Times New Roman" w:eastAsia="Times New Roman" w:hAnsi="Times New Roman" w:cs="Times New Roman"/>
                <w:lang w:val="en-GB" w:eastAsia="en-GB"/>
              </w:rPr>
            </w:pPr>
            <w:r w:rsidRPr="002F2288">
              <w:rPr>
                <w:rFonts w:ascii="Times New Roman" w:hAnsi="Times New Roman" w:cs="Times New Roman"/>
                <w:color w:val="000000"/>
                <w:lang w:val="en-GB" w:eastAsia="en-GB"/>
              </w:rPr>
              <w:t>Critically Endangered</w:t>
            </w:r>
          </w:p>
        </w:tc>
      </w:tr>
      <w:tr w:rsidR="002F2288" w:rsidRPr="00046EC3" w14:paraId="70DE1CA4" w14:textId="77777777" w:rsidTr="004F52E8">
        <w:trPr>
          <w:trHeight w:hRule="exact" w:val="284"/>
          <w:jc w:val="center"/>
        </w:trPr>
        <w:tc>
          <w:tcPr>
            <w:tcW w:w="3534" w:type="dxa"/>
            <w:shd w:val="clear" w:color="auto" w:fill="auto"/>
            <w:vAlign w:val="center"/>
          </w:tcPr>
          <w:p w14:paraId="28EF347A" w14:textId="77777777" w:rsidR="002F2288" w:rsidRPr="002F2288" w:rsidRDefault="002F2288" w:rsidP="00046EC3">
            <w:pPr>
              <w:spacing w:after="0" w:line="240" w:lineRule="auto"/>
              <w:rPr>
                <w:rFonts w:ascii="Times New Roman" w:eastAsia="Times New Roman" w:hAnsi="Times New Roman" w:cs="Times New Roman"/>
                <w:lang w:val="en-GB" w:eastAsia="en-GB"/>
              </w:rPr>
            </w:pPr>
            <w:r w:rsidRPr="002F2288">
              <w:rPr>
                <w:rFonts w:ascii="Times New Roman" w:hAnsi="Times New Roman" w:cs="Times New Roman"/>
                <w:lang w:val="en-GB" w:eastAsia="en-GB"/>
              </w:rPr>
              <w:t>Wandering albatross</w:t>
            </w:r>
          </w:p>
        </w:tc>
        <w:tc>
          <w:tcPr>
            <w:tcW w:w="2887" w:type="dxa"/>
            <w:shd w:val="clear" w:color="auto" w:fill="auto"/>
            <w:vAlign w:val="center"/>
          </w:tcPr>
          <w:p w14:paraId="7BBCF2AD" w14:textId="77777777" w:rsidR="002F2288" w:rsidRPr="002F2288" w:rsidRDefault="002F2288" w:rsidP="00046EC3">
            <w:pPr>
              <w:spacing w:after="0" w:line="240" w:lineRule="auto"/>
              <w:rPr>
                <w:rFonts w:ascii="Times New Roman" w:eastAsia="Times New Roman" w:hAnsi="Times New Roman" w:cs="Times New Roman"/>
                <w:i/>
                <w:color w:val="000000"/>
                <w:lang w:val="en-GB" w:eastAsia="en-GB"/>
              </w:rPr>
            </w:pPr>
            <w:proofErr w:type="spellStart"/>
            <w:r w:rsidRPr="002F2288">
              <w:rPr>
                <w:rFonts w:ascii="Times New Roman" w:hAnsi="Times New Roman" w:cs="Times New Roman"/>
                <w:i/>
                <w:color w:val="000000"/>
                <w:lang w:val="en-GB" w:eastAsia="en-GB"/>
              </w:rPr>
              <w:t>Diomedia</w:t>
            </w:r>
            <w:proofErr w:type="spellEnd"/>
            <w:r w:rsidRPr="002F2288">
              <w:rPr>
                <w:rFonts w:ascii="Times New Roman" w:hAnsi="Times New Roman" w:cs="Times New Roman"/>
                <w:i/>
                <w:color w:val="000000"/>
                <w:lang w:val="en-GB" w:eastAsia="en-GB"/>
              </w:rPr>
              <w:t xml:space="preserve"> </w:t>
            </w:r>
            <w:proofErr w:type="spellStart"/>
            <w:r w:rsidRPr="002F2288">
              <w:rPr>
                <w:rFonts w:ascii="Times New Roman" w:hAnsi="Times New Roman" w:cs="Times New Roman"/>
                <w:i/>
                <w:color w:val="000000"/>
                <w:lang w:val="en-GB" w:eastAsia="en-GB"/>
              </w:rPr>
              <w:t>exulans</w:t>
            </w:r>
            <w:proofErr w:type="spellEnd"/>
          </w:p>
        </w:tc>
        <w:tc>
          <w:tcPr>
            <w:tcW w:w="2935" w:type="dxa"/>
            <w:shd w:val="clear" w:color="auto" w:fill="auto"/>
            <w:vAlign w:val="center"/>
          </w:tcPr>
          <w:p w14:paraId="1AB6C632" w14:textId="77777777" w:rsidR="002F2288" w:rsidRPr="002F2288" w:rsidRDefault="002F2288" w:rsidP="00046EC3">
            <w:pPr>
              <w:spacing w:after="0" w:line="240" w:lineRule="auto"/>
              <w:rPr>
                <w:rFonts w:ascii="Times New Roman" w:eastAsia="Times New Roman" w:hAnsi="Times New Roman" w:cs="Times New Roman"/>
                <w:color w:val="000000"/>
                <w:lang w:val="en-GB" w:eastAsia="en-GB"/>
              </w:rPr>
            </w:pPr>
            <w:r w:rsidRPr="002F2288">
              <w:rPr>
                <w:rFonts w:ascii="Times New Roman" w:hAnsi="Times New Roman" w:cs="Times New Roman"/>
                <w:color w:val="000000"/>
                <w:lang w:val="en-GB" w:eastAsia="en-GB"/>
              </w:rPr>
              <w:t>Vulnerable</w:t>
            </w:r>
          </w:p>
        </w:tc>
      </w:tr>
      <w:tr w:rsidR="002F2288" w:rsidRPr="00046EC3" w14:paraId="1E524C9D" w14:textId="77777777" w:rsidTr="004F52E8">
        <w:trPr>
          <w:trHeight w:hRule="exact" w:val="284"/>
          <w:jc w:val="center"/>
        </w:trPr>
        <w:tc>
          <w:tcPr>
            <w:tcW w:w="3534" w:type="dxa"/>
            <w:shd w:val="clear" w:color="auto" w:fill="auto"/>
            <w:vAlign w:val="center"/>
          </w:tcPr>
          <w:p w14:paraId="13FDAD6D" w14:textId="77777777" w:rsidR="002F2288" w:rsidRPr="002F2288" w:rsidRDefault="002F2288" w:rsidP="00046EC3">
            <w:pPr>
              <w:spacing w:after="0" w:line="240" w:lineRule="auto"/>
              <w:rPr>
                <w:rFonts w:ascii="Times New Roman" w:eastAsia="Times New Roman" w:hAnsi="Times New Roman" w:cs="Times New Roman"/>
                <w:lang w:val="en-GB" w:eastAsia="en-GB"/>
              </w:rPr>
            </w:pPr>
            <w:r w:rsidRPr="002F2288">
              <w:rPr>
                <w:rFonts w:ascii="Times New Roman" w:hAnsi="Times New Roman" w:cs="Times New Roman"/>
                <w:lang w:val="en-GB" w:eastAsia="en-GB"/>
              </w:rPr>
              <w:t>White-capped albatross</w:t>
            </w:r>
          </w:p>
        </w:tc>
        <w:tc>
          <w:tcPr>
            <w:tcW w:w="2887" w:type="dxa"/>
            <w:shd w:val="clear" w:color="auto" w:fill="auto"/>
            <w:vAlign w:val="center"/>
          </w:tcPr>
          <w:p w14:paraId="05F2ED2B" w14:textId="77777777" w:rsidR="002F2288" w:rsidRPr="002F2288" w:rsidRDefault="002F2288" w:rsidP="00046EC3">
            <w:pPr>
              <w:spacing w:after="0" w:line="240" w:lineRule="auto"/>
              <w:rPr>
                <w:rFonts w:ascii="Times New Roman" w:eastAsia="Times New Roman" w:hAnsi="Times New Roman" w:cs="Times New Roman"/>
                <w:lang w:val="en-GB" w:eastAsia="en-GB"/>
              </w:rPr>
            </w:pPr>
            <w:proofErr w:type="spellStart"/>
            <w:r w:rsidRPr="002F2288">
              <w:rPr>
                <w:rFonts w:ascii="Times New Roman" w:hAnsi="Times New Roman" w:cs="Times New Roman"/>
                <w:i/>
                <w:color w:val="000000"/>
                <w:lang w:val="en-GB" w:eastAsia="en-GB"/>
              </w:rPr>
              <w:t>Thalassarche</w:t>
            </w:r>
            <w:proofErr w:type="spellEnd"/>
            <w:r w:rsidRPr="002F2288">
              <w:rPr>
                <w:rFonts w:ascii="Times New Roman" w:hAnsi="Times New Roman" w:cs="Times New Roman"/>
                <w:i/>
                <w:color w:val="000000"/>
                <w:lang w:val="en-GB" w:eastAsia="en-GB"/>
              </w:rPr>
              <w:t xml:space="preserve"> </w:t>
            </w:r>
            <w:proofErr w:type="spellStart"/>
            <w:r w:rsidRPr="002F2288">
              <w:rPr>
                <w:rFonts w:ascii="Times New Roman" w:hAnsi="Times New Roman" w:cs="Times New Roman"/>
                <w:i/>
                <w:color w:val="000000"/>
                <w:lang w:val="en-GB" w:eastAsia="en-GB"/>
              </w:rPr>
              <w:t>steadi</w:t>
            </w:r>
            <w:proofErr w:type="spellEnd"/>
          </w:p>
        </w:tc>
        <w:tc>
          <w:tcPr>
            <w:tcW w:w="2935" w:type="dxa"/>
            <w:shd w:val="clear" w:color="auto" w:fill="auto"/>
            <w:vAlign w:val="center"/>
          </w:tcPr>
          <w:p w14:paraId="5381316F" w14:textId="77777777" w:rsidR="002F2288" w:rsidRPr="002F2288" w:rsidRDefault="002F2288" w:rsidP="00046EC3">
            <w:pPr>
              <w:spacing w:after="0" w:line="240" w:lineRule="auto"/>
              <w:rPr>
                <w:rFonts w:ascii="Times New Roman" w:eastAsia="Times New Roman" w:hAnsi="Times New Roman" w:cs="Times New Roman"/>
                <w:color w:val="000000"/>
                <w:lang w:val="en-GB" w:eastAsia="en-GB"/>
              </w:rPr>
            </w:pPr>
            <w:r w:rsidRPr="002F2288">
              <w:rPr>
                <w:rFonts w:ascii="Times New Roman" w:hAnsi="Times New Roman" w:cs="Times New Roman"/>
                <w:color w:val="000000"/>
                <w:lang w:val="en-GB" w:eastAsia="en-GB"/>
              </w:rPr>
              <w:t>Near Threatened</w:t>
            </w:r>
          </w:p>
        </w:tc>
      </w:tr>
      <w:tr w:rsidR="002F2288" w:rsidRPr="00046EC3" w14:paraId="5818A2F6" w14:textId="77777777" w:rsidTr="004F52E8">
        <w:trPr>
          <w:trHeight w:hRule="exact" w:val="284"/>
          <w:jc w:val="center"/>
        </w:trPr>
        <w:tc>
          <w:tcPr>
            <w:tcW w:w="3534" w:type="dxa"/>
            <w:shd w:val="clear" w:color="auto" w:fill="auto"/>
            <w:vAlign w:val="center"/>
          </w:tcPr>
          <w:p w14:paraId="5651DBFB" w14:textId="77777777" w:rsidR="002F2288" w:rsidRPr="002F2288" w:rsidRDefault="002F2288" w:rsidP="00046EC3">
            <w:pPr>
              <w:spacing w:after="0" w:line="240" w:lineRule="auto"/>
              <w:rPr>
                <w:rFonts w:ascii="Times New Roman" w:eastAsia="Times New Roman" w:hAnsi="Times New Roman" w:cs="Times New Roman"/>
                <w:lang w:val="en-GB" w:eastAsia="en-GB"/>
              </w:rPr>
            </w:pPr>
            <w:r w:rsidRPr="002F2288">
              <w:rPr>
                <w:rFonts w:ascii="Times New Roman" w:hAnsi="Times New Roman" w:cs="Times New Roman"/>
                <w:lang w:val="en-GB" w:eastAsia="en-GB"/>
              </w:rPr>
              <w:t>Grey-headed albatross</w:t>
            </w:r>
          </w:p>
        </w:tc>
        <w:tc>
          <w:tcPr>
            <w:tcW w:w="2887" w:type="dxa"/>
            <w:shd w:val="clear" w:color="auto" w:fill="auto"/>
            <w:vAlign w:val="center"/>
          </w:tcPr>
          <w:p w14:paraId="1D7107D3" w14:textId="77777777" w:rsidR="002F2288" w:rsidRPr="002F2288" w:rsidRDefault="002F2288" w:rsidP="00046EC3">
            <w:pPr>
              <w:spacing w:after="0" w:line="240" w:lineRule="auto"/>
              <w:rPr>
                <w:rFonts w:ascii="Times New Roman" w:eastAsia="Times New Roman" w:hAnsi="Times New Roman" w:cs="Times New Roman"/>
                <w:i/>
                <w:color w:val="000000"/>
                <w:lang w:val="en-GB" w:eastAsia="en-GB"/>
              </w:rPr>
            </w:pPr>
            <w:proofErr w:type="spellStart"/>
            <w:r w:rsidRPr="002F2288">
              <w:rPr>
                <w:rFonts w:ascii="Times New Roman" w:hAnsi="Times New Roman" w:cs="Times New Roman"/>
                <w:i/>
                <w:color w:val="000000"/>
                <w:lang w:val="en-GB" w:eastAsia="en-GB"/>
              </w:rPr>
              <w:t>Thalassarche</w:t>
            </w:r>
            <w:proofErr w:type="spellEnd"/>
            <w:r w:rsidRPr="002F2288">
              <w:rPr>
                <w:rFonts w:ascii="Times New Roman" w:hAnsi="Times New Roman" w:cs="Times New Roman"/>
                <w:i/>
                <w:color w:val="000000"/>
                <w:lang w:val="en-GB" w:eastAsia="en-GB"/>
              </w:rPr>
              <w:t xml:space="preserve"> </w:t>
            </w:r>
            <w:proofErr w:type="spellStart"/>
            <w:r w:rsidRPr="002F2288">
              <w:rPr>
                <w:rFonts w:ascii="Times New Roman" w:eastAsia="Calibri" w:hAnsi="Times New Roman" w:cs="Times New Roman"/>
                <w:i/>
                <w:iCs/>
                <w:color w:val="1F1F1F"/>
              </w:rPr>
              <w:t>chrysostoma</w:t>
            </w:r>
            <w:proofErr w:type="spellEnd"/>
          </w:p>
        </w:tc>
        <w:tc>
          <w:tcPr>
            <w:tcW w:w="2935" w:type="dxa"/>
            <w:shd w:val="clear" w:color="auto" w:fill="auto"/>
            <w:vAlign w:val="center"/>
          </w:tcPr>
          <w:p w14:paraId="1445E2C0" w14:textId="77777777" w:rsidR="002F2288" w:rsidRPr="002F2288" w:rsidRDefault="002F2288" w:rsidP="00046EC3">
            <w:pPr>
              <w:spacing w:after="0" w:line="240" w:lineRule="auto"/>
              <w:rPr>
                <w:rFonts w:ascii="Times New Roman" w:eastAsia="Times New Roman" w:hAnsi="Times New Roman" w:cs="Times New Roman"/>
                <w:color w:val="000000"/>
                <w:lang w:val="en-GB" w:eastAsia="en-GB"/>
              </w:rPr>
            </w:pPr>
            <w:r w:rsidRPr="002F2288">
              <w:rPr>
                <w:rFonts w:ascii="Times New Roman" w:hAnsi="Times New Roman" w:cs="Times New Roman"/>
                <w:color w:val="000000"/>
                <w:lang w:val="en-GB" w:eastAsia="en-GB"/>
              </w:rPr>
              <w:t>Endangered</w:t>
            </w:r>
          </w:p>
        </w:tc>
      </w:tr>
      <w:tr w:rsidR="002F2288" w:rsidRPr="00046EC3" w14:paraId="15DAD474" w14:textId="77777777" w:rsidTr="004F52E8">
        <w:trPr>
          <w:trHeight w:hRule="exact" w:val="284"/>
          <w:jc w:val="center"/>
        </w:trPr>
        <w:tc>
          <w:tcPr>
            <w:tcW w:w="9356" w:type="dxa"/>
            <w:gridSpan w:val="3"/>
            <w:shd w:val="clear" w:color="auto" w:fill="auto"/>
            <w:vAlign w:val="center"/>
          </w:tcPr>
          <w:p w14:paraId="44308E95" w14:textId="77777777" w:rsidR="002F2288" w:rsidRPr="002F2288" w:rsidRDefault="002F2288" w:rsidP="00046EC3">
            <w:pPr>
              <w:spacing w:after="0" w:line="240" w:lineRule="auto"/>
              <w:rPr>
                <w:rFonts w:ascii="Times New Roman" w:eastAsia="Times New Roman" w:hAnsi="Times New Roman" w:cs="Times New Roman"/>
                <w:color w:val="000000"/>
                <w:lang w:val="en-GB" w:eastAsia="en-GB"/>
              </w:rPr>
            </w:pPr>
            <w:r w:rsidRPr="002F2288">
              <w:rPr>
                <w:rFonts w:ascii="Times New Roman" w:hAnsi="Times New Roman" w:cs="Times New Roman"/>
                <w:b/>
                <w:lang w:val="en-GB" w:eastAsia="en-GB"/>
              </w:rPr>
              <w:t>Petrels</w:t>
            </w:r>
          </w:p>
        </w:tc>
      </w:tr>
      <w:tr w:rsidR="002F2288" w:rsidRPr="00046EC3" w14:paraId="6A002958" w14:textId="77777777" w:rsidTr="004F52E8">
        <w:trPr>
          <w:trHeight w:hRule="exact" w:val="284"/>
          <w:jc w:val="center"/>
        </w:trPr>
        <w:tc>
          <w:tcPr>
            <w:tcW w:w="3534" w:type="dxa"/>
            <w:shd w:val="clear" w:color="auto" w:fill="auto"/>
            <w:vAlign w:val="center"/>
          </w:tcPr>
          <w:p w14:paraId="07153651" w14:textId="77777777" w:rsidR="002F2288" w:rsidRPr="002F2288" w:rsidRDefault="002F2288" w:rsidP="00046EC3">
            <w:pPr>
              <w:spacing w:after="0" w:line="240" w:lineRule="auto"/>
              <w:rPr>
                <w:rFonts w:ascii="Times New Roman" w:eastAsia="Times New Roman" w:hAnsi="Times New Roman" w:cs="Times New Roman"/>
                <w:lang w:val="en-GB" w:eastAsia="en-GB"/>
              </w:rPr>
            </w:pPr>
            <w:r w:rsidRPr="002F2288">
              <w:rPr>
                <w:rFonts w:ascii="Times New Roman" w:hAnsi="Times New Roman" w:cs="Times New Roman"/>
                <w:lang w:val="en-GB" w:eastAsia="en-GB"/>
              </w:rPr>
              <w:t>Cape/</w:t>
            </w:r>
            <w:proofErr w:type="spellStart"/>
            <w:r w:rsidRPr="002F2288">
              <w:rPr>
                <w:rFonts w:ascii="Times New Roman" w:hAnsi="Times New Roman" w:cs="Times New Roman"/>
                <w:lang w:val="en-GB" w:eastAsia="en-GB"/>
              </w:rPr>
              <w:t>Pintado</w:t>
            </w:r>
            <w:proofErr w:type="spellEnd"/>
            <w:r w:rsidRPr="002F2288">
              <w:rPr>
                <w:rFonts w:ascii="Times New Roman" w:hAnsi="Times New Roman" w:cs="Times New Roman"/>
                <w:lang w:val="en-GB" w:eastAsia="en-GB"/>
              </w:rPr>
              <w:t xml:space="preserve"> petrel</w:t>
            </w:r>
          </w:p>
        </w:tc>
        <w:tc>
          <w:tcPr>
            <w:tcW w:w="2887" w:type="dxa"/>
            <w:shd w:val="clear" w:color="auto" w:fill="auto"/>
            <w:vAlign w:val="center"/>
          </w:tcPr>
          <w:p w14:paraId="53D1828A" w14:textId="77777777" w:rsidR="002F2288" w:rsidRPr="002F2288" w:rsidRDefault="002F2288" w:rsidP="00046EC3">
            <w:pPr>
              <w:spacing w:after="0" w:line="240" w:lineRule="auto"/>
              <w:rPr>
                <w:rFonts w:ascii="Times New Roman" w:eastAsia="Times New Roman" w:hAnsi="Times New Roman" w:cs="Times New Roman"/>
                <w:i/>
                <w:color w:val="000000"/>
                <w:lang w:val="en-GB" w:eastAsia="en-GB"/>
              </w:rPr>
            </w:pPr>
            <w:proofErr w:type="spellStart"/>
            <w:r w:rsidRPr="002F2288">
              <w:rPr>
                <w:rFonts w:ascii="Times New Roman" w:hAnsi="Times New Roman" w:cs="Times New Roman"/>
                <w:i/>
                <w:color w:val="000000"/>
                <w:lang w:val="en-GB" w:eastAsia="en-GB"/>
              </w:rPr>
              <w:t>Daption</w:t>
            </w:r>
            <w:proofErr w:type="spellEnd"/>
            <w:r w:rsidRPr="002F2288">
              <w:rPr>
                <w:rFonts w:ascii="Times New Roman" w:hAnsi="Times New Roman" w:cs="Times New Roman"/>
                <w:i/>
                <w:color w:val="000000"/>
                <w:lang w:val="en-GB" w:eastAsia="en-GB"/>
              </w:rPr>
              <w:t xml:space="preserve"> </w:t>
            </w:r>
            <w:proofErr w:type="spellStart"/>
            <w:r w:rsidRPr="002F2288">
              <w:rPr>
                <w:rFonts w:ascii="Times New Roman" w:hAnsi="Times New Roman" w:cs="Times New Roman"/>
                <w:i/>
                <w:color w:val="000000"/>
                <w:lang w:val="en-GB" w:eastAsia="en-GB"/>
              </w:rPr>
              <w:t>capense</w:t>
            </w:r>
            <w:proofErr w:type="spellEnd"/>
          </w:p>
        </w:tc>
        <w:tc>
          <w:tcPr>
            <w:tcW w:w="2935" w:type="dxa"/>
            <w:shd w:val="clear" w:color="auto" w:fill="auto"/>
            <w:vAlign w:val="center"/>
          </w:tcPr>
          <w:p w14:paraId="2789BC0E" w14:textId="77777777" w:rsidR="002F2288" w:rsidRPr="002F2288" w:rsidRDefault="002F2288" w:rsidP="00046EC3">
            <w:pPr>
              <w:spacing w:after="0" w:line="240" w:lineRule="auto"/>
              <w:rPr>
                <w:rFonts w:ascii="Times New Roman" w:eastAsia="Times New Roman" w:hAnsi="Times New Roman" w:cs="Times New Roman"/>
                <w:color w:val="000000"/>
                <w:lang w:val="en-GB" w:eastAsia="en-GB"/>
              </w:rPr>
            </w:pPr>
            <w:r w:rsidRPr="002F2288">
              <w:rPr>
                <w:rFonts w:ascii="Times New Roman" w:hAnsi="Times New Roman" w:cs="Times New Roman"/>
                <w:lang w:val="en-GB" w:eastAsia="en-GB"/>
              </w:rPr>
              <w:t>Least Concern</w:t>
            </w:r>
          </w:p>
        </w:tc>
      </w:tr>
      <w:tr w:rsidR="002F2288" w:rsidRPr="00046EC3" w14:paraId="5B06BEEA" w14:textId="77777777" w:rsidTr="004F52E8">
        <w:trPr>
          <w:trHeight w:hRule="exact" w:val="284"/>
          <w:jc w:val="center"/>
        </w:trPr>
        <w:tc>
          <w:tcPr>
            <w:tcW w:w="3534" w:type="dxa"/>
            <w:shd w:val="clear" w:color="auto" w:fill="auto"/>
            <w:vAlign w:val="center"/>
          </w:tcPr>
          <w:p w14:paraId="233F0104" w14:textId="77777777" w:rsidR="002F2288" w:rsidRPr="002F2288" w:rsidRDefault="002F2288" w:rsidP="00046EC3">
            <w:pPr>
              <w:spacing w:after="0" w:line="240" w:lineRule="auto"/>
              <w:rPr>
                <w:rFonts w:ascii="Times New Roman" w:eastAsia="Times New Roman" w:hAnsi="Times New Roman" w:cs="Times New Roman"/>
                <w:lang w:val="en-GB" w:eastAsia="en-GB"/>
              </w:rPr>
            </w:pPr>
            <w:r w:rsidRPr="002F2288">
              <w:rPr>
                <w:rFonts w:ascii="Times New Roman" w:hAnsi="Times New Roman" w:cs="Times New Roman"/>
                <w:lang w:val="en-GB" w:eastAsia="en-GB"/>
              </w:rPr>
              <w:t>Great-winged petrel</w:t>
            </w:r>
          </w:p>
        </w:tc>
        <w:tc>
          <w:tcPr>
            <w:tcW w:w="2887" w:type="dxa"/>
            <w:shd w:val="clear" w:color="auto" w:fill="auto"/>
            <w:vAlign w:val="center"/>
          </w:tcPr>
          <w:p w14:paraId="4316CD72" w14:textId="77777777" w:rsidR="002F2288" w:rsidRPr="002F2288" w:rsidRDefault="002F2288" w:rsidP="00046EC3">
            <w:pPr>
              <w:spacing w:after="0" w:line="240" w:lineRule="auto"/>
              <w:rPr>
                <w:rFonts w:ascii="Times New Roman" w:eastAsia="Times New Roman" w:hAnsi="Times New Roman" w:cs="Times New Roman"/>
                <w:i/>
                <w:color w:val="000000"/>
                <w:lang w:val="en-GB" w:eastAsia="en-GB"/>
              </w:rPr>
            </w:pPr>
            <w:proofErr w:type="spellStart"/>
            <w:r w:rsidRPr="002F2288">
              <w:rPr>
                <w:rFonts w:ascii="Times New Roman" w:hAnsi="Times New Roman" w:cs="Times New Roman"/>
                <w:i/>
                <w:color w:val="000000"/>
                <w:lang w:val="en-GB" w:eastAsia="en-GB"/>
              </w:rPr>
              <w:t>Pterodroma</w:t>
            </w:r>
            <w:proofErr w:type="spellEnd"/>
            <w:r w:rsidRPr="002F2288">
              <w:rPr>
                <w:rFonts w:ascii="Times New Roman" w:hAnsi="Times New Roman" w:cs="Times New Roman"/>
                <w:i/>
                <w:color w:val="000000"/>
                <w:lang w:val="en-GB" w:eastAsia="en-GB"/>
              </w:rPr>
              <w:t xml:space="preserve"> </w:t>
            </w:r>
            <w:proofErr w:type="spellStart"/>
            <w:r w:rsidRPr="002F2288">
              <w:rPr>
                <w:rFonts w:ascii="Times New Roman" w:hAnsi="Times New Roman" w:cs="Times New Roman"/>
                <w:i/>
                <w:color w:val="000000"/>
                <w:lang w:val="en-GB" w:eastAsia="en-GB"/>
              </w:rPr>
              <w:t>macroptera</w:t>
            </w:r>
            <w:proofErr w:type="spellEnd"/>
          </w:p>
        </w:tc>
        <w:tc>
          <w:tcPr>
            <w:tcW w:w="2935" w:type="dxa"/>
            <w:shd w:val="clear" w:color="auto" w:fill="auto"/>
            <w:vAlign w:val="center"/>
          </w:tcPr>
          <w:p w14:paraId="5CD463D5" w14:textId="77777777" w:rsidR="002F2288" w:rsidRPr="002F2288" w:rsidRDefault="002F2288" w:rsidP="00046EC3">
            <w:pPr>
              <w:spacing w:after="0" w:line="240" w:lineRule="auto"/>
              <w:rPr>
                <w:rFonts w:ascii="Times New Roman" w:eastAsia="Times New Roman" w:hAnsi="Times New Roman" w:cs="Times New Roman"/>
                <w:color w:val="000000"/>
                <w:lang w:val="en-GB" w:eastAsia="en-GB"/>
              </w:rPr>
            </w:pPr>
            <w:r w:rsidRPr="002F2288">
              <w:rPr>
                <w:rFonts w:ascii="Times New Roman" w:hAnsi="Times New Roman" w:cs="Times New Roman"/>
                <w:lang w:val="en-GB" w:eastAsia="en-GB"/>
              </w:rPr>
              <w:t>Least Concern</w:t>
            </w:r>
          </w:p>
        </w:tc>
      </w:tr>
      <w:tr w:rsidR="002F2288" w:rsidRPr="00046EC3" w14:paraId="782CC9B3" w14:textId="77777777" w:rsidTr="004F52E8">
        <w:trPr>
          <w:trHeight w:hRule="exact" w:val="284"/>
          <w:jc w:val="center"/>
        </w:trPr>
        <w:tc>
          <w:tcPr>
            <w:tcW w:w="3534" w:type="dxa"/>
            <w:shd w:val="clear" w:color="auto" w:fill="auto"/>
            <w:vAlign w:val="center"/>
          </w:tcPr>
          <w:p w14:paraId="2CD6FD5D" w14:textId="77777777" w:rsidR="002F2288" w:rsidRPr="002F2288" w:rsidRDefault="002F2288" w:rsidP="00046EC3">
            <w:pPr>
              <w:spacing w:after="0" w:line="240" w:lineRule="auto"/>
              <w:rPr>
                <w:rFonts w:ascii="Times New Roman" w:eastAsia="Times New Roman" w:hAnsi="Times New Roman" w:cs="Times New Roman"/>
                <w:lang w:val="en-GB" w:eastAsia="en-GB"/>
              </w:rPr>
            </w:pPr>
            <w:r w:rsidRPr="002F2288">
              <w:rPr>
                <w:rFonts w:ascii="Times New Roman" w:hAnsi="Times New Roman" w:cs="Times New Roman"/>
                <w:lang w:val="en-GB" w:eastAsia="en-GB"/>
              </w:rPr>
              <w:t>Grey petrel</w:t>
            </w:r>
          </w:p>
        </w:tc>
        <w:tc>
          <w:tcPr>
            <w:tcW w:w="2887" w:type="dxa"/>
            <w:shd w:val="clear" w:color="auto" w:fill="auto"/>
            <w:vAlign w:val="center"/>
          </w:tcPr>
          <w:p w14:paraId="4EC290E8" w14:textId="77777777" w:rsidR="002F2288" w:rsidRPr="002F2288" w:rsidRDefault="002F2288" w:rsidP="00046EC3">
            <w:pPr>
              <w:spacing w:after="0" w:line="240" w:lineRule="auto"/>
              <w:rPr>
                <w:rFonts w:ascii="Times New Roman" w:eastAsia="Times New Roman" w:hAnsi="Times New Roman" w:cs="Times New Roman"/>
                <w:i/>
                <w:color w:val="000000"/>
                <w:lang w:val="en-GB" w:eastAsia="en-GB"/>
              </w:rPr>
            </w:pPr>
            <w:proofErr w:type="spellStart"/>
            <w:r w:rsidRPr="002F2288">
              <w:rPr>
                <w:rFonts w:ascii="Times New Roman" w:hAnsi="Times New Roman" w:cs="Times New Roman"/>
                <w:i/>
                <w:color w:val="000000"/>
                <w:lang w:val="en-GB" w:eastAsia="en-GB"/>
              </w:rPr>
              <w:t>Procellaria</w:t>
            </w:r>
            <w:proofErr w:type="spellEnd"/>
            <w:r w:rsidRPr="002F2288">
              <w:rPr>
                <w:rFonts w:ascii="Times New Roman" w:hAnsi="Times New Roman" w:cs="Times New Roman"/>
                <w:i/>
                <w:color w:val="000000"/>
                <w:lang w:val="en-GB" w:eastAsia="en-GB"/>
              </w:rPr>
              <w:t xml:space="preserve"> </w:t>
            </w:r>
            <w:proofErr w:type="spellStart"/>
            <w:r w:rsidRPr="002F2288">
              <w:rPr>
                <w:rFonts w:ascii="Times New Roman" w:hAnsi="Times New Roman" w:cs="Times New Roman"/>
                <w:i/>
                <w:color w:val="000000"/>
                <w:lang w:val="en-GB" w:eastAsia="en-GB"/>
              </w:rPr>
              <w:t>cinerea</w:t>
            </w:r>
            <w:proofErr w:type="spellEnd"/>
          </w:p>
        </w:tc>
        <w:tc>
          <w:tcPr>
            <w:tcW w:w="2935" w:type="dxa"/>
            <w:shd w:val="clear" w:color="auto" w:fill="auto"/>
            <w:vAlign w:val="center"/>
          </w:tcPr>
          <w:p w14:paraId="193DEFFF" w14:textId="77777777" w:rsidR="002F2288" w:rsidRPr="002F2288" w:rsidRDefault="002F2288" w:rsidP="00046EC3">
            <w:pPr>
              <w:spacing w:after="0" w:line="240" w:lineRule="auto"/>
              <w:rPr>
                <w:rFonts w:ascii="Times New Roman" w:eastAsia="Times New Roman" w:hAnsi="Times New Roman" w:cs="Times New Roman"/>
                <w:color w:val="000000"/>
                <w:lang w:val="en-GB" w:eastAsia="en-GB"/>
              </w:rPr>
            </w:pPr>
            <w:r w:rsidRPr="002F2288">
              <w:rPr>
                <w:rFonts w:ascii="Times New Roman" w:hAnsi="Times New Roman" w:cs="Times New Roman"/>
                <w:color w:val="000000"/>
                <w:lang w:val="en-GB" w:eastAsia="en-GB"/>
              </w:rPr>
              <w:t>Near Threatened</w:t>
            </w:r>
          </w:p>
        </w:tc>
      </w:tr>
      <w:tr w:rsidR="002F2288" w:rsidRPr="00046EC3" w14:paraId="5D2B8825" w14:textId="77777777" w:rsidTr="004F52E8">
        <w:trPr>
          <w:trHeight w:hRule="exact" w:val="284"/>
          <w:jc w:val="center"/>
        </w:trPr>
        <w:tc>
          <w:tcPr>
            <w:tcW w:w="3534" w:type="dxa"/>
            <w:shd w:val="clear" w:color="auto" w:fill="auto"/>
            <w:vAlign w:val="center"/>
          </w:tcPr>
          <w:p w14:paraId="6942BD7A" w14:textId="77777777" w:rsidR="002F2288" w:rsidRPr="002F2288" w:rsidRDefault="002F2288" w:rsidP="00046EC3">
            <w:pPr>
              <w:spacing w:after="0" w:line="240" w:lineRule="auto"/>
              <w:rPr>
                <w:rFonts w:ascii="Times New Roman" w:eastAsia="Times New Roman" w:hAnsi="Times New Roman" w:cs="Times New Roman"/>
                <w:lang w:val="en-GB" w:eastAsia="en-GB"/>
              </w:rPr>
            </w:pPr>
            <w:r w:rsidRPr="002F2288">
              <w:rPr>
                <w:rFonts w:ascii="Times New Roman" w:hAnsi="Times New Roman" w:cs="Times New Roman"/>
                <w:lang w:val="en-GB" w:eastAsia="en-GB"/>
              </w:rPr>
              <w:t>Southern giant petrel</w:t>
            </w:r>
          </w:p>
        </w:tc>
        <w:tc>
          <w:tcPr>
            <w:tcW w:w="2887" w:type="dxa"/>
            <w:shd w:val="clear" w:color="auto" w:fill="auto"/>
            <w:vAlign w:val="center"/>
          </w:tcPr>
          <w:p w14:paraId="406BEF6D" w14:textId="77777777" w:rsidR="002F2288" w:rsidRPr="002F2288" w:rsidRDefault="002F2288" w:rsidP="00046EC3">
            <w:pPr>
              <w:spacing w:after="0" w:line="240" w:lineRule="auto"/>
              <w:rPr>
                <w:rFonts w:ascii="Times New Roman" w:eastAsia="Times New Roman" w:hAnsi="Times New Roman" w:cs="Times New Roman"/>
                <w:i/>
                <w:color w:val="000000"/>
                <w:lang w:val="en-GB" w:eastAsia="en-GB"/>
              </w:rPr>
            </w:pPr>
            <w:proofErr w:type="spellStart"/>
            <w:r w:rsidRPr="002F2288">
              <w:rPr>
                <w:rFonts w:ascii="Times New Roman" w:hAnsi="Times New Roman" w:cs="Times New Roman"/>
                <w:i/>
                <w:color w:val="000000"/>
                <w:lang w:val="en-GB" w:eastAsia="en-GB"/>
              </w:rPr>
              <w:t>Macronectes</w:t>
            </w:r>
            <w:proofErr w:type="spellEnd"/>
            <w:r w:rsidRPr="002F2288">
              <w:rPr>
                <w:rFonts w:ascii="Times New Roman" w:hAnsi="Times New Roman" w:cs="Times New Roman"/>
                <w:i/>
                <w:color w:val="000000"/>
                <w:lang w:val="en-GB" w:eastAsia="en-GB"/>
              </w:rPr>
              <w:t xml:space="preserve"> </w:t>
            </w:r>
            <w:proofErr w:type="spellStart"/>
            <w:r w:rsidRPr="002F2288">
              <w:rPr>
                <w:rFonts w:ascii="Times New Roman" w:hAnsi="Times New Roman" w:cs="Times New Roman"/>
                <w:i/>
                <w:color w:val="000000"/>
                <w:lang w:val="en-GB" w:eastAsia="en-GB"/>
              </w:rPr>
              <w:t>giganteus</w:t>
            </w:r>
            <w:proofErr w:type="spellEnd"/>
          </w:p>
        </w:tc>
        <w:tc>
          <w:tcPr>
            <w:tcW w:w="2935" w:type="dxa"/>
            <w:shd w:val="clear" w:color="auto" w:fill="auto"/>
            <w:vAlign w:val="center"/>
          </w:tcPr>
          <w:p w14:paraId="07CCF6FA" w14:textId="77777777" w:rsidR="002F2288" w:rsidRPr="002F2288" w:rsidRDefault="002F2288" w:rsidP="00046EC3">
            <w:pPr>
              <w:spacing w:after="0" w:line="240" w:lineRule="auto"/>
              <w:rPr>
                <w:rFonts w:ascii="Times New Roman" w:eastAsia="Times New Roman" w:hAnsi="Times New Roman" w:cs="Times New Roman"/>
                <w:lang w:val="en-GB" w:eastAsia="en-GB"/>
              </w:rPr>
            </w:pPr>
            <w:r w:rsidRPr="002F2288">
              <w:rPr>
                <w:rFonts w:ascii="Times New Roman" w:hAnsi="Times New Roman" w:cs="Times New Roman"/>
                <w:lang w:val="en-GB" w:eastAsia="en-GB"/>
              </w:rPr>
              <w:t>Least Concern</w:t>
            </w:r>
          </w:p>
        </w:tc>
      </w:tr>
      <w:tr w:rsidR="002F2288" w:rsidRPr="00046EC3" w14:paraId="76F37A27" w14:textId="77777777" w:rsidTr="004F52E8">
        <w:trPr>
          <w:trHeight w:hRule="exact" w:val="284"/>
          <w:jc w:val="center"/>
        </w:trPr>
        <w:tc>
          <w:tcPr>
            <w:tcW w:w="3534" w:type="dxa"/>
            <w:shd w:val="clear" w:color="auto" w:fill="auto"/>
            <w:vAlign w:val="center"/>
          </w:tcPr>
          <w:p w14:paraId="6A12DD8A" w14:textId="77777777" w:rsidR="002F2288" w:rsidRPr="002F2288" w:rsidRDefault="002F2288" w:rsidP="00046EC3">
            <w:pPr>
              <w:spacing w:after="0" w:line="240" w:lineRule="auto"/>
              <w:rPr>
                <w:rFonts w:ascii="Times New Roman" w:eastAsia="Times New Roman" w:hAnsi="Times New Roman" w:cs="Times New Roman"/>
                <w:lang w:val="en-GB" w:eastAsia="en-GB"/>
              </w:rPr>
            </w:pPr>
            <w:r w:rsidRPr="002F2288">
              <w:rPr>
                <w:rFonts w:ascii="Times New Roman" w:hAnsi="Times New Roman" w:cs="Times New Roman"/>
                <w:lang w:val="en-GB" w:eastAsia="en-GB"/>
              </w:rPr>
              <w:t>Northern giant-petrel</w:t>
            </w:r>
          </w:p>
        </w:tc>
        <w:tc>
          <w:tcPr>
            <w:tcW w:w="2887" w:type="dxa"/>
            <w:shd w:val="clear" w:color="auto" w:fill="auto"/>
            <w:vAlign w:val="center"/>
          </w:tcPr>
          <w:p w14:paraId="70C9D8C3" w14:textId="77777777" w:rsidR="002F2288" w:rsidRPr="002F2288" w:rsidRDefault="002F2288" w:rsidP="00046EC3">
            <w:pPr>
              <w:spacing w:after="0" w:line="240" w:lineRule="auto"/>
              <w:rPr>
                <w:rFonts w:ascii="Times New Roman" w:eastAsia="Times New Roman" w:hAnsi="Times New Roman" w:cs="Times New Roman"/>
                <w:i/>
                <w:color w:val="000000"/>
                <w:lang w:val="en-GB" w:eastAsia="en-GB"/>
              </w:rPr>
            </w:pPr>
            <w:proofErr w:type="spellStart"/>
            <w:r w:rsidRPr="002F2288">
              <w:rPr>
                <w:rFonts w:ascii="Times New Roman" w:hAnsi="Times New Roman" w:cs="Times New Roman"/>
                <w:i/>
                <w:color w:val="000000"/>
                <w:lang w:val="en-GB" w:eastAsia="en-GB"/>
              </w:rPr>
              <w:t>Macronectes</w:t>
            </w:r>
            <w:proofErr w:type="spellEnd"/>
            <w:r w:rsidRPr="002F2288">
              <w:rPr>
                <w:rFonts w:ascii="Times New Roman" w:hAnsi="Times New Roman" w:cs="Times New Roman"/>
                <w:i/>
                <w:color w:val="000000"/>
                <w:lang w:val="en-GB" w:eastAsia="en-GB"/>
              </w:rPr>
              <w:t xml:space="preserve"> </w:t>
            </w:r>
            <w:proofErr w:type="spellStart"/>
            <w:r w:rsidRPr="002F2288">
              <w:rPr>
                <w:rFonts w:ascii="Times New Roman" w:hAnsi="Times New Roman" w:cs="Times New Roman"/>
                <w:i/>
                <w:color w:val="000000"/>
                <w:lang w:val="en-GB" w:eastAsia="en-GB"/>
              </w:rPr>
              <w:t>halli</w:t>
            </w:r>
            <w:proofErr w:type="spellEnd"/>
          </w:p>
        </w:tc>
        <w:tc>
          <w:tcPr>
            <w:tcW w:w="2935" w:type="dxa"/>
            <w:shd w:val="clear" w:color="auto" w:fill="auto"/>
            <w:vAlign w:val="center"/>
          </w:tcPr>
          <w:p w14:paraId="0A8DA4AF" w14:textId="77777777" w:rsidR="002F2288" w:rsidRPr="002F2288" w:rsidRDefault="002F2288" w:rsidP="00046EC3">
            <w:pPr>
              <w:spacing w:after="0" w:line="240" w:lineRule="auto"/>
              <w:rPr>
                <w:rFonts w:ascii="Times New Roman" w:eastAsia="Times New Roman" w:hAnsi="Times New Roman" w:cs="Times New Roman"/>
                <w:color w:val="000000"/>
                <w:lang w:val="en-GB" w:eastAsia="en-GB"/>
              </w:rPr>
            </w:pPr>
            <w:r w:rsidRPr="002F2288">
              <w:rPr>
                <w:rFonts w:ascii="Times New Roman" w:hAnsi="Times New Roman" w:cs="Times New Roman"/>
                <w:lang w:val="en-GB" w:eastAsia="en-GB"/>
              </w:rPr>
              <w:t>Least Concern</w:t>
            </w:r>
          </w:p>
        </w:tc>
      </w:tr>
      <w:tr w:rsidR="002F2288" w:rsidRPr="00046EC3" w14:paraId="10EF3305" w14:textId="77777777" w:rsidTr="004F52E8">
        <w:trPr>
          <w:trHeight w:hRule="exact" w:val="284"/>
          <w:jc w:val="center"/>
        </w:trPr>
        <w:tc>
          <w:tcPr>
            <w:tcW w:w="3534" w:type="dxa"/>
            <w:shd w:val="clear" w:color="auto" w:fill="auto"/>
            <w:vAlign w:val="center"/>
          </w:tcPr>
          <w:p w14:paraId="75A22D4A" w14:textId="77777777" w:rsidR="002F2288" w:rsidRPr="002F2288" w:rsidRDefault="002F2288" w:rsidP="00046EC3">
            <w:pPr>
              <w:spacing w:after="0" w:line="240" w:lineRule="auto"/>
              <w:rPr>
                <w:rFonts w:ascii="Times New Roman" w:eastAsia="Times New Roman" w:hAnsi="Times New Roman" w:cs="Times New Roman"/>
                <w:lang w:val="en-GB" w:eastAsia="en-GB"/>
              </w:rPr>
            </w:pPr>
            <w:r w:rsidRPr="002F2288">
              <w:rPr>
                <w:rFonts w:ascii="Times New Roman" w:hAnsi="Times New Roman" w:cs="Times New Roman"/>
                <w:lang w:val="en-GB" w:eastAsia="en-GB"/>
              </w:rPr>
              <w:t>White-chinned petrel</w:t>
            </w:r>
          </w:p>
        </w:tc>
        <w:tc>
          <w:tcPr>
            <w:tcW w:w="2887" w:type="dxa"/>
            <w:shd w:val="clear" w:color="auto" w:fill="auto"/>
            <w:vAlign w:val="center"/>
          </w:tcPr>
          <w:p w14:paraId="69B06B4A" w14:textId="77777777" w:rsidR="002F2288" w:rsidRPr="002F2288" w:rsidRDefault="002F2288" w:rsidP="00046EC3">
            <w:pPr>
              <w:spacing w:after="0" w:line="240" w:lineRule="auto"/>
              <w:rPr>
                <w:rFonts w:ascii="Times New Roman" w:eastAsia="Times New Roman" w:hAnsi="Times New Roman" w:cs="Times New Roman"/>
                <w:lang w:val="en-GB" w:eastAsia="en-GB"/>
              </w:rPr>
            </w:pPr>
            <w:proofErr w:type="spellStart"/>
            <w:r w:rsidRPr="002F2288">
              <w:rPr>
                <w:rFonts w:ascii="Times New Roman" w:hAnsi="Times New Roman" w:cs="Times New Roman"/>
                <w:i/>
                <w:color w:val="000000"/>
                <w:lang w:val="en-GB" w:eastAsia="en-GB"/>
              </w:rPr>
              <w:t>Procellaria</w:t>
            </w:r>
            <w:proofErr w:type="spellEnd"/>
            <w:r w:rsidRPr="002F2288">
              <w:rPr>
                <w:rFonts w:ascii="Times New Roman" w:hAnsi="Times New Roman" w:cs="Times New Roman"/>
                <w:i/>
                <w:color w:val="000000"/>
                <w:lang w:val="en-GB" w:eastAsia="en-GB"/>
              </w:rPr>
              <w:t xml:space="preserve"> </w:t>
            </w:r>
            <w:proofErr w:type="spellStart"/>
            <w:r w:rsidRPr="002F2288">
              <w:rPr>
                <w:rFonts w:ascii="Times New Roman" w:hAnsi="Times New Roman" w:cs="Times New Roman"/>
                <w:i/>
                <w:color w:val="000000"/>
                <w:lang w:val="en-GB" w:eastAsia="en-GB"/>
              </w:rPr>
              <w:t>aequinoctialis</w:t>
            </w:r>
            <w:proofErr w:type="spellEnd"/>
          </w:p>
        </w:tc>
        <w:tc>
          <w:tcPr>
            <w:tcW w:w="2935" w:type="dxa"/>
            <w:shd w:val="clear" w:color="auto" w:fill="auto"/>
            <w:vAlign w:val="center"/>
          </w:tcPr>
          <w:p w14:paraId="3010D604" w14:textId="77777777" w:rsidR="002F2288" w:rsidRPr="002F2288" w:rsidRDefault="002F2288" w:rsidP="00046EC3">
            <w:pPr>
              <w:spacing w:after="0" w:line="240" w:lineRule="auto"/>
              <w:rPr>
                <w:rFonts w:ascii="Times New Roman" w:eastAsia="Times New Roman" w:hAnsi="Times New Roman" w:cs="Times New Roman"/>
                <w:color w:val="000000"/>
                <w:lang w:val="en-GB" w:eastAsia="en-GB"/>
              </w:rPr>
            </w:pPr>
            <w:r w:rsidRPr="002F2288">
              <w:rPr>
                <w:rFonts w:ascii="Times New Roman" w:hAnsi="Times New Roman" w:cs="Times New Roman"/>
                <w:color w:val="000000"/>
                <w:lang w:val="en-GB" w:eastAsia="en-GB"/>
              </w:rPr>
              <w:t>Vulnerable</w:t>
            </w:r>
          </w:p>
        </w:tc>
      </w:tr>
      <w:tr w:rsidR="002F2288" w:rsidRPr="00046EC3" w14:paraId="5F4F233F" w14:textId="77777777" w:rsidTr="004F52E8">
        <w:trPr>
          <w:trHeight w:hRule="exact" w:val="284"/>
          <w:jc w:val="center"/>
        </w:trPr>
        <w:tc>
          <w:tcPr>
            <w:tcW w:w="9356" w:type="dxa"/>
            <w:gridSpan w:val="3"/>
            <w:shd w:val="clear" w:color="auto" w:fill="auto"/>
            <w:vAlign w:val="center"/>
          </w:tcPr>
          <w:p w14:paraId="4384F8F2" w14:textId="77777777" w:rsidR="002F2288" w:rsidRPr="002F2288" w:rsidRDefault="002F2288" w:rsidP="00046EC3">
            <w:pPr>
              <w:spacing w:after="0" w:line="240" w:lineRule="auto"/>
              <w:rPr>
                <w:rFonts w:ascii="Times New Roman" w:eastAsia="Times New Roman" w:hAnsi="Times New Roman" w:cs="Times New Roman"/>
                <w:color w:val="000000"/>
                <w:lang w:val="en-GB" w:eastAsia="en-GB"/>
              </w:rPr>
            </w:pPr>
            <w:r w:rsidRPr="002F2288">
              <w:rPr>
                <w:rFonts w:ascii="Times New Roman" w:hAnsi="Times New Roman" w:cs="Times New Roman"/>
                <w:b/>
                <w:lang w:val="en-GB" w:eastAsia="en-GB"/>
              </w:rPr>
              <w:t>Others</w:t>
            </w:r>
          </w:p>
        </w:tc>
      </w:tr>
      <w:tr w:rsidR="002F2288" w:rsidRPr="00046EC3" w14:paraId="1A15CBDE" w14:textId="77777777" w:rsidTr="004F52E8">
        <w:trPr>
          <w:trHeight w:hRule="exact" w:val="284"/>
          <w:jc w:val="center"/>
        </w:trPr>
        <w:tc>
          <w:tcPr>
            <w:tcW w:w="3534" w:type="dxa"/>
            <w:shd w:val="clear" w:color="auto" w:fill="auto"/>
            <w:vAlign w:val="center"/>
          </w:tcPr>
          <w:p w14:paraId="7A07FEBA" w14:textId="77777777" w:rsidR="002F2288" w:rsidRPr="002F2288" w:rsidRDefault="002F2288" w:rsidP="00046EC3">
            <w:pPr>
              <w:spacing w:after="0" w:line="240" w:lineRule="auto"/>
              <w:rPr>
                <w:rFonts w:ascii="Times New Roman" w:eastAsia="Times New Roman" w:hAnsi="Times New Roman" w:cs="Times New Roman"/>
                <w:lang w:val="en-GB" w:eastAsia="en-GB"/>
              </w:rPr>
            </w:pPr>
            <w:r w:rsidRPr="002F2288">
              <w:rPr>
                <w:rFonts w:ascii="Times New Roman" w:hAnsi="Times New Roman" w:cs="Times New Roman"/>
                <w:lang w:val="en-GB" w:eastAsia="en-GB"/>
              </w:rPr>
              <w:t>Cape gannet</w:t>
            </w:r>
          </w:p>
        </w:tc>
        <w:tc>
          <w:tcPr>
            <w:tcW w:w="2887" w:type="dxa"/>
            <w:shd w:val="clear" w:color="auto" w:fill="auto"/>
            <w:vAlign w:val="center"/>
          </w:tcPr>
          <w:p w14:paraId="1FC4136B" w14:textId="77777777" w:rsidR="002F2288" w:rsidRPr="002F2288" w:rsidRDefault="002F2288" w:rsidP="00046EC3">
            <w:pPr>
              <w:spacing w:after="0" w:line="240" w:lineRule="auto"/>
              <w:outlineLvl w:val="4"/>
              <w:rPr>
                <w:rFonts w:ascii="Times New Roman" w:eastAsia="Times New Roman" w:hAnsi="Times New Roman" w:cs="Times New Roman"/>
                <w:i/>
                <w:lang w:val="en-GB" w:eastAsia="en-GB"/>
              </w:rPr>
            </w:pPr>
            <w:proofErr w:type="spellStart"/>
            <w:r w:rsidRPr="002F2288">
              <w:rPr>
                <w:rFonts w:ascii="Times New Roman" w:hAnsi="Times New Roman" w:cs="Times New Roman"/>
                <w:i/>
                <w:lang w:val="en-GB" w:eastAsia="en-GB"/>
              </w:rPr>
              <w:t>Morus</w:t>
            </w:r>
            <w:proofErr w:type="spellEnd"/>
            <w:r w:rsidRPr="002F2288">
              <w:rPr>
                <w:rFonts w:ascii="Times New Roman" w:hAnsi="Times New Roman" w:cs="Times New Roman"/>
                <w:i/>
                <w:lang w:val="en-GB" w:eastAsia="en-GB"/>
              </w:rPr>
              <w:t xml:space="preserve"> </w:t>
            </w:r>
            <w:proofErr w:type="spellStart"/>
            <w:r w:rsidRPr="002F2288">
              <w:rPr>
                <w:rFonts w:ascii="Times New Roman" w:hAnsi="Times New Roman" w:cs="Times New Roman"/>
                <w:i/>
                <w:lang w:val="en-GB" w:eastAsia="en-GB"/>
              </w:rPr>
              <w:t>capensis</w:t>
            </w:r>
            <w:proofErr w:type="spellEnd"/>
          </w:p>
        </w:tc>
        <w:tc>
          <w:tcPr>
            <w:tcW w:w="2935" w:type="dxa"/>
            <w:shd w:val="clear" w:color="auto" w:fill="auto"/>
            <w:vAlign w:val="center"/>
          </w:tcPr>
          <w:p w14:paraId="4029AE70" w14:textId="77777777" w:rsidR="002F2288" w:rsidRPr="002F2288" w:rsidRDefault="002F2288" w:rsidP="00046EC3">
            <w:pPr>
              <w:spacing w:after="0" w:line="240" w:lineRule="auto"/>
              <w:outlineLvl w:val="4"/>
              <w:rPr>
                <w:rFonts w:ascii="Times New Roman" w:eastAsia="Times New Roman" w:hAnsi="Times New Roman" w:cs="Times New Roman"/>
                <w:lang w:val="en-GB" w:eastAsia="en-GB"/>
              </w:rPr>
            </w:pPr>
            <w:r w:rsidRPr="002F2288">
              <w:rPr>
                <w:rFonts w:ascii="Times New Roman" w:hAnsi="Times New Roman" w:cs="Times New Roman"/>
                <w:color w:val="000000"/>
                <w:lang w:val="en-GB" w:eastAsia="en-GB"/>
              </w:rPr>
              <w:t>Vulnerable</w:t>
            </w:r>
          </w:p>
        </w:tc>
      </w:tr>
      <w:tr w:rsidR="002F2288" w:rsidRPr="00046EC3" w14:paraId="527A388D" w14:textId="77777777" w:rsidTr="004F52E8">
        <w:trPr>
          <w:trHeight w:hRule="exact" w:val="284"/>
          <w:jc w:val="center"/>
        </w:trPr>
        <w:tc>
          <w:tcPr>
            <w:tcW w:w="3534" w:type="dxa"/>
            <w:shd w:val="clear" w:color="auto" w:fill="auto"/>
            <w:vAlign w:val="center"/>
          </w:tcPr>
          <w:p w14:paraId="513ABA92" w14:textId="77777777" w:rsidR="002F2288" w:rsidRPr="002F2288" w:rsidRDefault="002F2288" w:rsidP="00046EC3">
            <w:pPr>
              <w:spacing w:after="0" w:line="240" w:lineRule="auto"/>
              <w:rPr>
                <w:rFonts w:ascii="Times New Roman" w:eastAsia="Times New Roman" w:hAnsi="Times New Roman" w:cs="Times New Roman"/>
                <w:lang w:val="en-GB" w:eastAsia="en-GB"/>
              </w:rPr>
            </w:pPr>
            <w:r w:rsidRPr="002F2288">
              <w:rPr>
                <w:rFonts w:ascii="Times New Roman" w:hAnsi="Times New Roman" w:cs="Times New Roman"/>
                <w:lang w:val="en-GB" w:eastAsia="en-GB"/>
              </w:rPr>
              <w:t>Flesh-footed shearwater</w:t>
            </w:r>
          </w:p>
        </w:tc>
        <w:tc>
          <w:tcPr>
            <w:tcW w:w="2887" w:type="dxa"/>
            <w:shd w:val="clear" w:color="auto" w:fill="auto"/>
            <w:vAlign w:val="center"/>
          </w:tcPr>
          <w:p w14:paraId="55145259" w14:textId="77777777" w:rsidR="002F2288" w:rsidRPr="002F2288" w:rsidRDefault="002F2288" w:rsidP="00046EC3">
            <w:pPr>
              <w:spacing w:after="0" w:line="240" w:lineRule="auto"/>
              <w:outlineLvl w:val="4"/>
              <w:rPr>
                <w:rFonts w:ascii="Times New Roman" w:eastAsia="Times New Roman" w:hAnsi="Times New Roman" w:cs="Times New Roman"/>
                <w:i/>
                <w:lang w:val="en-GB" w:eastAsia="en-GB"/>
              </w:rPr>
            </w:pPr>
            <w:proofErr w:type="spellStart"/>
            <w:r w:rsidRPr="002F2288">
              <w:rPr>
                <w:rFonts w:ascii="Times New Roman" w:hAnsi="Times New Roman" w:cs="Times New Roman"/>
                <w:i/>
                <w:lang w:val="en-GB" w:eastAsia="en-GB"/>
              </w:rPr>
              <w:t>Puffinus</w:t>
            </w:r>
            <w:proofErr w:type="spellEnd"/>
            <w:r w:rsidRPr="002F2288">
              <w:rPr>
                <w:rFonts w:ascii="Times New Roman" w:hAnsi="Times New Roman" w:cs="Times New Roman"/>
                <w:i/>
                <w:lang w:val="en-GB" w:eastAsia="en-GB"/>
              </w:rPr>
              <w:t xml:space="preserve"> </w:t>
            </w:r>
            <w:proofErr w:type="spellStart"/>
            <w:r w:rsidRPr="002F2288">
              <w:rPr>
                <w:rFonts w:ascii="Times New Roman" w:hAnsi="Times New Roman" w:cs="Times New Roman"/>
                <w:i/>
                <w:lang w:val="en-GB" w:eastAsia="en-GB"/>
              </w:rPr>
              <w:t>carneipes</w:t>
            </w:r>
            <w:proofErr w:type="spellEnd"/>
          </w:p>
        </w:tc>
        <w:tc>
          <w:tcPr>
            <w:tcW w:w="2935" w:type="dxa"/>
            <w:shd w:val="clear" w:color="auto" w:fill="auto"/>
            <w:vAlign w:val="center"/>
          </w:tcPr>
          <w:p w14:paraId="07A7FBF9" w14:textId="77777777" w:rsidR="002F2288" w:rsidRPr="002F2288" w:rsidRDefault="002F2288" w:rsidP="00046EC3">
            <w:pPr>
              <w:spacing w:after="0" w:line="240" w:lineRule="auto"/>
              <w:outlineLvl w:val="4"/>
              <w:rPr>
                <w:rFonts w:ascii="Times New Roman" w:eastAsia="Times New Roman" w:hAnsi="Times New Roman" w:cs="Times New Roman"/>
                <w:lang w:val="en-GB" w:eastAsia="en-GB"/>
              </w:rPr>
            </w:pPr>
            <w:r w:rsidRPr="002F2288">
              <w:rPr>
                <w:rFonts w:ascii="Times New Roman" w:hAnsi="Times New Roman" w:cs="Times New Roman"/>
                <w:lang w:val="en-GB" w:eastAsia="en-GB"/>
              </w:rPr>
              <w:t>Least Concern</w:t>
            </w:r>
          </w:p>
        </w:tc>
      </w:tr>
    </w:tbl>
    <w:p w14:paraId="35D862CC" w14:textId="77777777" w:rsidR="00046EC3" w:rsidRPr="00046EC3" w:rsidRDefault="00046EC3" w:rsidP="006D3C0B">
      <w:pPr>
        <w:keepNext/>
        <w:keepLines/>
        <w:widowControl w:val="0"/>
        <w:spacing w:before="120" w:after="0" w:line="240" w:lineRule="auto"/>
        <w:outlineLvl w:val="0"/>
        <w:rPr>
          <w:rFonts w:ascii="Times New Roman" w:eastAsia="Times New Roman" w:hAnsi="Times New Roman" w:cs="Times New Roman"/>
          <w:b/>
          <w:bCs/>
          <w:smallCaps/>
          <w:color w:val="000000"/>
          <w:kern w:val="32"/>
          <w:lang w:val="en-GB" w:eastAsia="fr-FR"/>
        </w:rPr>
      </w:pPr>
      <w:r w:rsidRPr="00046EC3">
        <w:rPr>
          <w:rFonts w:ascii="Times New Roman" w:eastAsia="Times New Roman" w:hAnsi="Times New Roman" w:cs="Times New Roman"/>
          <w:b/>
          <w:bCs/>
          <w:smallCaps/>
          <w:color w:val="000000"/>
          <w:kern w:val="32"/>
          <w:lang w:val="en-GB" w:eastAsia="fr-FR"/>
        </w:rPr>
        <w:t>Indian Ocean stock – Management Advice</w:t>
      </w:r>
    </w:p>
    <w:p w14:paraId="49530353" w14:textId="7E2FAE7B" w:rsidR="002F2288" w:rsidRPr="002F2288" w:rsidRDefault="002F2288" w:rsidP="006D3C0B">
      <w:pPr>
        <w:spacing w:before="120" w:after="0" w:line="240" w:lineRule="auto"/>
        <w:jc w:val="both"/>
        <w:rPr>
          <w:rFonts w:ascii="Times New Roman" w:hAnsi="Times New Roman" w:cs="Times New Roman"/>
          <w:lang w:val="en-GB" w:eastAsia="en-GB"/>
        </w:rPr>
      </w:pPr>
      <w:r w:rsidRPr="002F2288">
        <w:rPr>
          <w:rFonts w:ascii="Times New Roman" w:hAnsi="Times New Roman" w:cs="Times New Roman"/>
          <w:b/>
          <w:i/>
          <w:snapToGrid w:val="0"/>
          <w:lang w:val="en-GB"/>
        </w:rPr>
        <w:t xml:space="preserve">Stock </w:t>
      </w:r>
      <w:r w:rsidRPr="00FA30DD">
        <w:rPr>
          <w:rFonts w:ascii="Times New Roman" w:hAnsi="Times New Roman" w:cs="Times New Roman"/>
          <w:b/>
          <w:i/>
          <w:snapToGrid w:val="0"/>
          <w:lang w:val="en-GB"/>
        </w:rPr>
        <w:t>status.</w:t>
      </w:r>
      <w:r w:rsidRPr="00FA30DD">
        <w:rPr>
          <w:rFonts w:ascii="Times New Roman" w:hAnsi="Times New Roman" w:cs="Times New Roman"/>
          <w:lang w:eastAsia="en-GB"/>
        </w:rPr>
        <w:t xml:space="preserve"> </w:t>
      </w:r>
      <w:r w:rsidR="009D22DA" w:rsidRPr="00FA30DD">
        <w:rPr>
          <w:rFonts w:ascii="Times New Roman" w:hAnsi="Times New Roman" w:cs="Times New Roman"/>
          <w:lang w:eastAsia="en-GB"/>
        </w:rPr>
        <w:t xml:space="preserve">Following a data call in 2016, the IOTC Secretariat received seabird bycatch data from </w:t>
      </w:r>
      <w:r w:rsidR="00FA30DD">
        <w:rPr>
          <w:rFonts w:ascii="Times New Roman" w:hAnsi="Times New Roman" w:cs="Times New Roman"/>
          <w:lang w:eastAsia="en-GB"/>
        </w:rPr>
        <w:t xml:space="preserve">6 </w:t>
      </w:r>
      <w:r w:rsidR="009D22DA" w:rsidRPr="00FA30DD">
        <w:rPr>
          <w:rFonts w:ascii="Times New Roman" w:hAnsi="Times New Roman" w:cs="Times New Roman"/>
          <w:lang w:eastAsia="en-GB"/>
        </w:rPr>
        <w:t xml:space="preserve"> CPCs</w:t>
      </w:r>
      <w:r w:rsidR="00FA30DD">
        <w:rPr>
          <w:rFonts w:ascii="Times New Roman" w:hAnsi="Times New Roman" w:cs="Times New Roman"/>
          <w:lang w:eastAsia="en-GB"/>
        </w:rPr>
        <w:t>, out of the 15 with reported or expected longline effort South of 25ºS</w:t>
      </w:r>
      <w:r w:rsidR="00BF53C6">
        <w:rPr>
          <w:rFonts w:ascii="Times New Roman" w:hAnsi="Times New Roman" w:cs="Times New Roman"/>
          <w:lang w:eastAsia="en-GB"/>
        </w:rPr>
        <w:t xml:space="preserve"> (IOTC-2016-SC19-I</w:t>
      </w:r>
      <w:r w:rsidR="00D2042B">
        <w:rPr>
          <w:rFonts w:ascii="Times New Roman" w:hAnsi="Times New Roman" w:cs="Times New Roman"/>
          <w:lang w:eastAsia="en-GB"/>
        </w:rPr>
        <w:t>NF02</w:t>
      </w:r>
      <w:r w:rsidR="00BF53C6">
        <w:rPr>
          <w:rFonts w:ascii="Times New Roman" w:hAnsi="Times New Roman" w:cs="Times New Roman"/>
          <w:lang w:eastAsia="en-GB"/>
        </w:rPr>
        <w:t>)</w:t>
      </w:r>
      <w:r w:rsidR="009D22DA" w:rsidRPr="00FA30DD">
        <w:rPr>
          <w:rFonts w:ascii="Times New Roman" w:hAnsi="Times New Roman" w:cs="Times New Roman"/>
          <w:lang w:eastAsia="en-GB"/>
        </w:rPr>
        <w:t xml:space="preserve">. </w:t>
      </w:r>
      <w:r w:rsidR="00727422">
        <w:rPr>
          <w:rFonts w:ascii="Times New Roman" w:hAnsi="Times New Roman" w:cs="Times New Roman"/>
          <w:lang w:eastAsia="en-GB"/>
        </w:rPr>
        <w:t>D</w:t>
      </w:r>
      <w:r w:rsidR="009D22DA" w:rsidRPr="00FA30DD">
        <w:rPr>
          <w:rFonts w:ascii="Times New Roman" w:hAnsi="Times New Roman" w:cs="Times New Roman"/>
          <w:lang w:eastAsia="en-GB"/>
        </w:rPr>
        <w:t xml:space="preserve">ue to the lack of data submissions from other CPCs, and the limited information provided on the use of seabird bycatch mitigations, </w:t>
      </w:r>
      <w:r w:rsidR="003B391B">
        <w:rPr>
          <w:rFonts w:ascii="Times New Roman" w:hAnsi="Times New Roman" w:cs="Times New Roman"/>
          <w:lang w:eastAsia="en-GB"/>
        </w:rPr>
        <w:t xml:space="preserve">it has </w:t>
      </w:r>
      <w:r w:rsidR="009D22DA" w:rsidRPr="00FA30DD">
        <w:rPr>
          <w:rFonts w:ascii="Times New Roman" w:hAnsi="Times New Roman" w:cs="Times New Roman"/>
          <w:lang w:eastAsia="en-GB"/>
        </w:rPr>
        <w:t xml:space="preserve">not yet </w:t>
      </w:r>
      <w:r w:rsidR="003B391B">
        <w:rPr>
          <w:rFonts w:ascii="Times New Roman" w:hAnsi="Times New Roman" w:cs="Times New Roman"/>
          <w:lang w:eastAsia="en-GB"/>
        </w:rPr>
        <w:t xml:space="preserve">been possible to </w:t>
      </w:r>
      <w:r w:rsidR="009D22DA" w:rsidRPr="00FA30DD">
        <w:rPr>
          <w:rFonts w:ascii="Times New Roman" w:hAnsi="Times New Roman" w:cs="Times New Roman"/>
          <w:lang w:eastAsia="en-GB"/>
        </w:rPr>
        <w:t>undertake</w:t>
      </w:r>
      <w:r w:rsidR="003B391B">
        <w:rPr>
          <w:rFonts w:ascii="Times New Roman" w:hAnsi="Times New Roman" w:cs="Times New Roman"/>
          <w:lang w:eastAsia="en-GB"/>
        </w:rPr>
        <w:t xml:space="preserve"> </w:t>
      </w:r>
      <w:r w:rsidR="009D22DA" w:rsidRPr="00FA30DD">
        <w:rPr>
          <w:rFonts w:ascii="Times New Roman" w:hAnsi="Times New Roman" w:cs="Times New Roman"/>
          <w:lang w:eastAsia="en-GB"/>
        </w:rPr>
        <w:t xml:space="preserve">an assessment for seabirds. </w:t>
      </w:r>
      <w:r w:rsidR="00FA30DD">
        <w:rPr>
          <w:rFonts w:ascii="Times New Roman" w:hAnsi="Times New Roman" w:cs="Times New Roman"/>
          <w:lang w:eastAsia="en-GB"/>
        </w:rPr>
        <w:t>T</w:t>
      </w:r>
      <w:r w:rsidRPr="00FA30DD">
        <w:rPr>
          <w:rFonts w:ascii="Times New Roman" w:hAnsi="Times New Roman" w:cs="Times New Roman"/>
          <w:lang w:eastAsia="en-GB"/>
        </w:rPr>
        <w:t xml:space="preserve">he current </w:t>
      </w:r>
      <w:r w:rsidRPr="00FA30DD">
        <w:rPr>
          <w:rFonts w:ascii="Times New Roman" w:hAnsi="Times New Roman" w:cs="Times New Roman"/>
          <w:lang w:val="en-GB" w:eastAsia="en-GB"/>
        </w:rPr>
        <w:t xml:space="preserve">International Union for Conservation of Nature (IUCN) </w:t>
      </w:r>
      <w:r w:rsidRPr="00FA30DD">
        <w:rPr>
          <w:rFonts w:ascii="Times New Roman" w:hAnsi="Times New Roman" w:cs="Times New Roman"/>
          <w:lang w:eastAsia="en-GB"/>
        </w:rPr>
        <w:t xml:space="preserve">threat status for each of the seabird species reported as caught in IOTC fisheries to date is provided in </w:t>
      </w:r>
      <w:r w:rsidRPr="00FA30DD">
        <w:rPr>
          <w:rFonts w:ascii="Times New Roman" w:hAnsi="Times New Roman" w:cs="Times New Roman"/>
          <w:snapToGrid w:val="0"/>
          <w:lang w:val="en-GB"/>
        </w:rPr>
        <w:t xml:space="preserve">Table 1. </w:t>
      </w:r>
      <w:r w:rsidR="00CC48EF" w:rsidRPr="00FA30DD">
        <w:rPr>
          <w:rFonts w:ascii="Times New Roman" w:hAnsi="Times New Roman" w:cs="Times New Roman"/>
          <w:snapToGrid w:val="0"/>
          <w:lang w:val="en-GB"/>
        </w:rPr>
        <w:t>It is important to note that the IUCN threat status for all birds is currently being re-assessed; this process is expected</w:t>
      </w:r>
      <w:r w:rsidR="00CC48EF">
        <w:rPr>
          <w:rFonts w:ascii="Times New Roman" w:hAnsi="Times New Roman" w:cs="Times New Roman"/>
          <w:snapToGrid w:val="0"/>
          <w:lang w:val="en-GB"/>
        </w:rPr>
        <w:t xml:space="preserve"> to be completed by the end of 2016. </w:t>
      </w:r>
      <w:r w:rsidR="00CC48EF">
        <w:rPr>
          <w:rFonts w:ascii="Times New Roman" w:hAnsi="Times New Roman" w:cs="Times New Roman"/>
          <w:lang w:val="en-GB" w:eastAsia="en-GB"/>
        </w:rPr>
        <w:t>A</w:t>
      </w:r>
      <w:r w:rsidRPr="002F2288">
        <w:rPr>
          <w:rFonts w:ascii="Times New Roman" w:hAnsi="Times New Roman" w:cs="Times New Roman"/>
          <w:lang w:val="en-GB" w:eastAsia="en-GB"/>
        </w:rPr>
        <w:t xml:space="preserve"> number of international global environmental accords (e.g. Convention on Migratory Species (CMS), the Agreement on the Conservation of Albatrosses and Petrels (ACAP), Convention on Biological Diversity (CBD)), as well as numerous fisheries agreements obligate States to provide protection for these species. While the status of seabirds is affected by a range of factors such as degradation of nesting habitats and targeted harvesting of eggs, for albatrosses and large petrels, fisheries bycatch is generally considered to be the primary threat. The level of mortality of seabirds due to fishing gear in the Indian Ocean is poorly known, although where there has been rigorous assessment of impacts in areas south of 25 degrees (e.g. in South Africa), very high seabird incidental catches rates have been recorded in the absence of a suite of proven incidental catches mitigation measures.</w:t>
      </w:r>
    </w:p>
    <w:p w14:paraId="10B3717B" w14:textId="3B72F4A3" w:rsidR="002F2288" w:rsidRPr="00FA30DD" w:rsidRDefault="002F2288" w:rsidP="006D3C0B">
      <w:pPr>
        <w:spacing w:before="120" w:after="0" w:line="240" w:lineRule="auto"/>
        <w:jc w:val="both"/>
        <w:rPr>
          <w:rFonts w:ascii="Times New Roman" w:hAnsi="Times New Roman" w:cs="Times New Roman"/>
          <w:snapToGrid w:val="0"/>
          <w:lang w:val="en-GB"/>
        </w:rPr>
      </w:pPr>
      <w:r w:rsidRPr="00FA30DD">
        <w:rPr>
          <w:rFonts w:ascii="Times New Roman" w:hAnsi="Times New Roman" w:cs="Times New Roman"/>
          <w:b/>
          <w:i/>
          <w:snapToGrid w:val="0"/>
          <w:lang w:val="en-GB"/>
        </w:rPr>
        <w:lastRenderedPageBreak/>
        <w:t xml:space="preserve">Outlook. </w:t>
      </w:r>
      <w:r w:rsidRPr="00FA30DD">
        <w:rPr>
          <w:rFonts w:ascii="Times New Roman" w:hAnsi="Times New Roman" w:cs="Times New Roman"/>
          <w:lang w:val="en-GB" w:eastAsia="en-GB"/>
        </w:rPr>
        <w:t xml:space="preserve">Resolution 12/06 </w:t>
      </w:r>
      <w:r w:rsidRPr="00FA30DD">
        <w:rPr>
          <w:rFonts w:ascii="Times New Roman" w:hAnsi="Times New Roman" w:cs="Times New Roman"/>
          <w:i/>
          <w:lang w:val="en-GB" w:eastAsia="en-GB"/>
        </w:rPr>
        <w:t xml:space="preserve">On Reducing the Incidental Bycatch of Seabirds in Longline Fisheries </w:t>
      </w:r>
      <w:r w:rsidRPr="00FA30DD">
        <w:rPr>
          <w:rFonts w:ascii="Times New Roman" w:hAnsi="Times New Roman" w:cs="Times New Roman"/>
          <w:lang w:val="en-GB" w:eastAsia="en-GB"/>
        </w:rPr>
        <w:t xml:space="preserve">includes an evaluation requirement (para. 8) by the Scientific Committee in time for the 2016 meeting of the Commission. The level of compliance with </w:t>
      </w:r>
      <w:r w:rsidR="0089199C">
        <w:rPr>
          <w:rFonts w:ascii="Times New Roman" w:hAnsi="Times New Roman" w:cs="Times New Roman"/>
          <w:lang w:val="en-GB" w:eastAsia="en-GB"/>
        </w:rPr>
        <w:t xml:space="preserve">Resolution </w:t>
      </w:r>
      <w:r w:rsidRPr="00FA30DD">
        <w:rPr>
          <w:rFonts w:ascii="Times New Roman" w:hAnsi="Times New Roman" w:cs="Times New Roman"/>
          <w:lang w:val="en-GB" w:eastAsia="en-GB"/>
        </w:rPr>
        <w:t xml:space="preserve">12/06 and the frequency of use of each of the 3 measures (because vessels can chose two out of three possible options) are </w:t>
      </w:r>
      <w:r w:rsidR="006C496A">
        <w:rPr>
          <w:rFonts w:ascii="Times New Roman" w:hAnsi="Times New Roman" w:cs="Times New Roman"/>
          <w:lang w:val="en-GB" w:eastAsia="en-GB"/>
        </w:rPr>
        <w:t xml:space="preserve">still </w:t>
      </w:r>
      <w:r w:rsidR="0089199C">
        <w:rPr>
          <w:rFonts w:ascii="Times New Roman" w:hAnsi="Times New Roman" w:cs="Times New Roman"/>
          <w:lang w:val="en-GB" w:eastAsia="en-GB"/>
        </w:rPr>
        <w:t xml:space="preserve">poorly </w:t>
      </w:r>
      <w:r w:rsidRPr="00FA30DD">
        <w:rPr>
          <w:rFonts w:ascii="Times New Roman" w:hAnsi="Times New Roman" w:cs="Times New Roman"/>
          <w:lang w:val="en-GB" w:eastAsia="en-GB"/>
        </w:rPr>
        <w:t>known</w:t>
      </w:r>
      <w:proofErr w:type="gramStart"/>
      <w:r w:rsidRPr="00FA30DD">
        <w:rPr>
          <w:rFonts w:ascii="Times New Roman" w:hAnsi="Times New Roman" w:cs="Times New Roman"/>
          <w:lang w:val="en-GB" w:eastAsia="en-GB"/>
        </w:rPr>
        <w:t>..</w:t>
      </w:r>
      <w:proofErr w:type="gramEnd"/>
      <w:r w:rsidRPr="00FA30DD">
        <w:rPr>
          <w:rFonts w:ascii="Times New Roman" w:hAnsi="Times New Roman" w:cs="Times New Roman"/>
          <w:lang w:val="en-GB" w:eastAsia="en-GB"/>
        </w:rPr>
        <w:t xml:space="preserve"> Observer reports and logbook data should be analysed to support assessments of the effectiveness of mitigation measures used and relative impacts on seabird mortality rates. Information regarding seabird interactions reported in National Reports should be stratified by season, broad area, and in the form of catch per unit effort. </w:t>
      </w:r>
      <w:r w:rsidR="0089199C" w:rsidRPr="00FA30DD">
        <w:rPr>
          <w:rFonts w:ascii="Times New Roman" w:hAnsi="Times New Roman" w:cs="Times New Roman"/>
          <w:lang w:eastAsia="en-GB"/>
        </w:rPr>
        <w:t xml:space="preserve">Following </w:t>
      </w:r>
      <w:r w:rsidR="0089199C">
        <w:rPr>
          <w:rFonts w:ascii="Times New Roman" w:hAnsi="Times New Roman" w:cs="Times New Roman"/>
          <w:lang w:eastAsia="en-GB"/>
        </w:rPr>
        <w:t xml:space="preserve">the </w:t>
      </w:r>
      <w:r w:rsidR="006C496A">
        <w:rPr>
          <w:rFonts w:ascii="Times New Roman" w:hAnsi="Times New Roman" w:cs="Times New Roman"/>
          <w:lang w:eastAsia="en-GB"/>
        </w:rPr>
        <w:t>data call in 2016</w:t>
      </w:r>
      <w:r w:rsidR="0089199C">
        <w:rPr>
          <w:rFonts w:ascii="Times New Roman" w:hAnsi="Times New Roman" w:cs="Times New Roman"/>
          <w:lang w:eastAsia="en-GB"/>
        </w:rPr>
        <w:t xml:space="preserve"> </w:t>
      </w:r>
      <w:r w:rsidR="0089199C">
        <w:rPr>
          <w:rFonts w:ascii="Times New Roman" w:hAnsi="Times New Roman" w:cs="Times New Roman"/>
          <w:lang w:val="en-GB" w:eastAsia="en-GB"/>
        </w:rPr>
        <w:t xml:space="preserve">it was possible to carry out a preliminary and qualitative analysis. The information provided suggests higher sea bird </w:t>
      </w:r>
      <w:r w:rsidR="0089199C" w:rsidRPr="00727422">
        <w:rPr>
          <w:rFonts w:ascii="Times New Roman" w:hAnsi="Times New Roman" w:cs="Times New Roman"/>
          <w:lang w:val="en-GB" w:eastAsia="en-GB"/>
        </w:rPr>
        <w:t>catch rates at higher latitudes, even within the area south of 25°S, and higher catch rates in the coastal areas in the eastern and western parts of the southern Indian Ocean.</w:t>
      </w:r>
      <w:r w:rsidR="0089199C">
        <w:rPr>
          <w:rFonts w:ascii="Times New Roman" w:hAnsi="Times New Roman" w:cs="Times New Roman"/>
          <w:lang w:val="en-GB" w:eastAsia="en-GB"/>
        </w:rPr>
        <w:t xml:space="preserve"> In terms of mitigation measures, the </w:t>
      </w:r>
      <w:r w:rsidR="0089199C" w:rsidRPr="00727422">
        <w:rPr>
          <w:rFonts w:ascii="Times New Roman" w:hAnsi="Times New Roman" w:cs="Times New Roman"/>
          <w:lang w:val="en-GB" w:eastAsia="en-GB"/>
        </w:rPr>
        <w:t>preliminary information available suggests that th</w:t>
      </w:r>
      <w:r w:rsidR="0089199C">
        <w:rPr>
          <w:rFonts w:ascii="Times New Roman" w:hAnsi="Times New Roman" w:cs="Times New Roman"/>
          <w:lang w:val="en-GB" w:eastAsia="en-GB"/>
        </w:rPr>
        <w:t xml:space="preserve">ose currently in use (Resolution 12/06) </w:t>
      </w:r>
      <w:r w:rsidR="0089199C" w:rsidRPr="00727422">
        <w:rPr>
          <w:rFonts w:ascii="Times New Roman" w:hAnsi="Times New Roman" w:cs="Times New Roman"/>
          <w:lang w:val="en-GB" w:eastAsia="en-GB"/>
        </w:rPr>
        <w:t xml:space="preserve">may be proving effective in some cases, but there are also some </w:t>
      </w:r>
      <w:r w:rsidR="006C496A">
        <w:rPr>
          <w:rFonts w:ascii="Times New Roman" w:hAnsi="Times New Roman" w:cs="Times New Roman"/>
          <w:lang w:val="en-GB" w:eastAsia="en-GB"/>
        </w:rPr>
        <w:t xml:space="preserve">conflicting </w:t>
      </w:r>
      <w:r w:rsidR="0089199C" w:rsidRPr="00727422">
        <w:rPr>
          <w:rFonts w:ascii="Times New Roman" w:hAnsi="Times New Roman" w:cs="Times New Roman"/>
          <w:lang w:val="en-GB" w:eastAsia="en-GB"/>
        </w:rPr>
        <w:t>aspects that need to be explored further</w:t>
      </w:r>
      <w:r w:rsidR="0089199C">
        <w:rPr>
          <w:rFonts w:ascii="Times New Roman" w:hAnsi="Times New Roman" w:cs="Times New Roman"/>
          <w:lang w:val="en-GB" w:eastAsia="en-GB"/>
        </w:rPr>
        <w:t xml:space="preserve">. </w:t>
      </w:r>
      <w:r w:rsidRPr="00FA30DD">
        <w:rPr>
          <w:rFonts w:ascii="Times New Roman" w:hAnsi="Times New Roman" w:cs="Times New Roman"/>
          <w:lang w:val="en-GB" w:eastAsia="en-GB"/>
        </w:rPr>
        <w:t>Unless IOTC CPCs become compliant wit</w:t>
      </w:r>
      <w:r w:rsidR="006D3C0B" w:rsidRPr="00FA30DD">
        <w:rPr>
          <w:rFonts w:ascii="Times New Roman" w:hAnsi="Times New Roman" w:cs="Times New Roman"/>
          <w:lang w:val="en-GB" w:eastAsia="en-GB"/>
        </w:rPr>
        <w:t xml:space="preserve">h the data collection, Regional Observer </w:t>
      </w:r>
      <w:r w:rsidRPr="00FA30DD">
        <w:rPr>
          <w:rFonts w:ascii="Times New Roman" w:hAnsi="Times New Roman" w:cs="Times New Roman"/>
          <w:lang w:val="en-GB" w:eastAsia="en-GB"/>
        </w:rPr>
        <w:t xml:space="preserve">Scheme and reporting requirements for seabirds, the WPEB will continue to be unable to </w:t>
      </w:r>
      <w:r w:rsidR="00FA30DD">
        <w:rPr>
          <w:rFonts w:ascii="Times New Roman" w:hAnsi="Times New Roman" w:cs="Times New Roman"/>
          <w:lang w:val="en-GB" w:eastAsia="en-GB"/>
        </w:rPr>
        <w:t xml:space="preserve">fully </w:t>
      </w:r>
      <w:r w:rsidRPr="00FA30DD">
        <w:rPr>
          <w:rFonts w:ascii="Times New Roman" w:hAnsi="Times New Roman" w:cs="Times New Roman"/>
          <w:lang w:val="en-GB" w:eastAsia="en-GB"/>
        </w:rPr>
        <w:t xml:space="preserve">address this issue. </w:t>
      </w:r>
      <w:r w:rsidRPr="00FA30DD">
        <w:rPr>
          <w:rFonts w:ascii="Times New Roman" w:hAnsi="Times New Roman" w:cs="Times New Roman"/>
          <w:snapToGrid w:val="0"/>
          <w:lang w:val="en-GB"/>
        </w:rPr>
        <w:t>The following should be noted:</w:t>
      </w:r>
    </w:p>
    <w:p w14:paraId="4F15257E" w14:textId="77777777" w:rsidR="002F2288" w:rsidRPr="002F2288" w:rsidRDefault="002F2288" w:rsidP="006D3C0B">
      <w:pPr>
        <w:numPr>
          <w:ilvl w:val="0"/>
          <w:numId w:val="14"/>
        </w:numPr>
        <w:spacing w:before="120" w:after="0" w:line="240" w:lineRule="auto"/>
        <w:ind w:left="1138"/>
        <w:jc w:val="both"/>
        <w:rPr>
          <w:rFonts w:ascii="Times New Roman" w:hAnsi="Times New Roman" w:cs="Times New Roman"/>
          <w:snapToGrid w:val="0"/>
          <w:lang w:val="en-GB"/>
        </w:rPr>
      </w:pPr>
      <w:r w:rsidRPr="00FA30DD">
        <w:rPr>
          <w:rFonts w:ascii="Times New Roman" w:hAnsi="Times New Roman" w:cs="Times New Roman"/>
          <w:snapToGrid w:val="0"/>
          <w:lang w:val="en-GB"/>
        </w:rPr>
        <w:t>The available evidence indicates considerable risk from longline fishing to the status of seabirds in the</w:t>
      </w:r>
      <w:r w:rsidRPr="002F2288">
        <w:rPr>
          <w:rFonts w:ascii="Times New Roman" w:hAnsi="Times New Roman" w:cs="Times New Roman"/>
          <w:snapToGrid w:val="0"/>
          <w:lang w:val="en-GB"/>
        </w:rPr>
        <w:t xml:space="preserve"> Indian Ocean, where the best practice seabird </w:t>
      </w:r>
      <w:r w:rsidRPr="002F2288">
        <w:rPr>
          <w:rFonts w:ascii="Times New Roman" w:hAnsi="Times New Roman" w:cs="Times New Roman"/>
          <w:lang w:val="en-GB" w:eastAsia="en-GB"/>
        </w:rPr>
        <w:t>incidental catches</w:t>
      </w:r>
      <w:r w:rsidRPr="002F2288">
        <w:rPr>
          <w:rFonts w:ascii="Times New Roman" w:hAnsi="Times New Roman" w:cs="Times New Roman"/>
          <w:snapToGrid w:val="0"/>
          <w:lang w:val="en-GB"/>
        </w:rPr>
        <w:t xml:space="preserve"> mitigation measures outlined in Resolution 12/06 are not implemented. </w:t>
      </w:r>
    </w:p>
    <w:p w14:paraId="794C3A3F" w14:textId="77777777" w:rsidR="002F2288" w:rsidRPr="002F2288" w:rsidRDefault="002F2288" w:rsidP="006D3C0B">
      <w:pPr>
        <w:numPr>
          <w:ilvl w:val="0"/>
          <w:numId w:val="14"/>
        </w:numPr>
        <w:spacing w:before="120" w:after="0" w:line="240" w:lineRule="auto"/>
        <w:ind w:left="1138"/>
        <w:jc w:val="both"/>
        <w:rPr>
          <w:rFonts w:ascii="Times New Roman" w:hAnsi="Times New Roman" w:cs="Times New Roman"/>
          <w:snapToGrid w:val="0"/>
          <w:lang w:val="en-GB"/>
        </w:rPr>
      </w:pPr>
      <w:r w:rsidRPr="002F2288">
        <w:rPr>
          <w:rFonts w:ascii="Times New Roman" w:hAnsi="Times New Roman" w:cs="Times New Roman"/>
          <w:snapToGrid w:val="0"/>
          <w:lang w:val="en-GB"/>
        </w:rPr>
        <w:t xml:space="preserve">CPCs that have not fully implemented the provisions of the IOTC Regional Observer Scheme outlined in paragraph 2 of Resolution 11/04 shall report seabird incidental </w:t>
      </w:r>
      <w:r w:rsidRPr="002F2288">
        <w:rPr>
          <w:rFonts w:ascii="Times New Roman" w:hAnsi="Times New Roman" w:cs="Times New Roman"/>
          <w:lang w:val="en-GB" w:eastAsia="en-GB"/>
        </w:rPr>
        <w:t>catches</w:t>
      </w:r>
      <w:r w:rsidRPr="002F2288">
        <w:rPr>
          <w:rFonts w:ascii="Times New Roman" w:hAnsi="Times New Roman" w:cs="Times New Roman"/>
          <w:snapToGrid w:val="0"/>
          <w:lang w:val="en-GB"/>
        </w:rPr>
        <w:t xml:space="preserve"> through logbooks, including details of species, if possible.</w:t>
      </w:r>
    </w:p>
    <w:p w14:paraId="7C637D2B" w14:textId="77777777" w:rsidR="002F2288" w:rsidRPr="002F2288" w:rsidRDefault="002F2288" w:rsidP="00A939FB">
      <w:pPr>
        <w:numPr>
          <w:ilvl w:val="0"/>
          <w:numId w:val="14"/>
        </w:numPr>
        <w:spacing w:before="120" w:after="0" w:line="240" w:lineRule="auto"/>
        <w:ind w:left="1138"/>
        <w:jc w:val="both"/>
        <w:rPr>
          <w:rFonts w:ascii="Times New Roman" w:hAnsi="Times New Roman" w:cs="Times New Roman"/>
          <w:snapToGrid w:val="0"/>
          <w:lang w:val="en-GB"/>
        </w:rPr>
      </w:pPr>
      <w:r w:rsidRPr="00A939FB">
        <w:rPr>
          <w:rFonts w:ascii="Times New Roman" w:hAnsi="Times New Roman" w:cs="Times New Roman"/>
          <w:snapToGrid w:val="0"/>
          <w:lang w:val="en-GB"/>
        </w:rPr>
        <w:t>Appropriate mechanisms should be developed by the Compliance Committee to assess levels of compliance by CPCs with the Regional Observer Scheme requirements and the mandatory measures described in Res 12/06.</w:t>
      </w:r>
      <w:bookmarkEnd w:id="0"/>
      <w:bookmarkEnd w:id="1"/>
      <w:bookmarkEnd w:id="2"/>
      <w:bookmarkEnd w:id="3"/>
      <w:bookmarkEnd w:id="4"/>
    </w:p>
    <w:sectPr w:rsidR="002F2288" w:rsidRPr="002F2288" w:rsidSect="008439AD">
      <w:headerReference w:type="even" r:id="rId12"/>
      <w:headerReference w:type="default" r:id="rId13"/>
      <w:footerReference w:type="even" r:id="rId14"/>
      <w:footerReference w:type="default" r:id="rId15"/>
      <w:headerReference w:type="first" r:id="rId16"/>
      <w:footerReference w:type="first" r:id="rId17"/>
      <w:pgSz w:w="11907" w:h="16839" w:code="9"/>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B3877" w14:textId="77777777" w:rsidR="007244C3" w:rsidRDefault="007244C3" w:rsidP="00D86AB9">
      <w:pPr>
        <w:spacing w:after="0" w:line="240" w:lineRule="auto"/>
      </w:pPr>
      <w:r>
        <w:separator/>
      </w:r>
    </w:p>
  </w:endnote>
  <w:endnote w:type="continuationSeparator" w:id="0">
    <w:p w14:paraId="28C49A13" w14:textId="77777777" w:rsidR="007244C3" w:rsidRDefault="007244C3" w:rsidP="00D8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imes New Roman Bold">
    <w:panose1 w:val="02020803070505020304"/>
    <w:charset w:val="00"/>
    <w:family w:val="roman"/>
    <w:notTrueType/>
    <w:pitch w:val="default"/>
  </w:font>
  <w:font w:name="MS PMincho">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ITC Bookman">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D52B9" w14:textId="77777777" w:rsidR="006D696F" w:rsidRDefault="006D6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F704" w14:textId="77777777" w:rsidR="006D696F" w:rsidRDefault="006D69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F2114" w14:textId="77777777" w:rsidR="006D696F" w:rsidRDefault="006D6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8EA08" w14:textId="77777777" w:rsidR="007244C3" w:rsidRDefault="007244C3" w:rsidP="00D86AB9">
      <w:pPr>
        <w:spacing w:after="0" w:line="240" w:lineRule="auto"/>
      </w:pPr>
      <w:r>
        <w:separator/>
      </w:r>
    </w:p>
  </w:footnote>
  <w:footnote w:type="continuationSeparator" w:id="0">
    <w:p w14:paraId="5B588A29" w14:textId="77777777" w:rsidR="007244C3" w:rsidRDefault="007244C3" w:rsidP="00D86AB9">
      <w:pPr>
        <w:spacing w:after="0" w:line="240" w:lineRule="auto"/>
      </w:pPr>
      <w:r>
        <w:continuationSeparator/>
      </w:r>
    </w:p>
  </w:footnote>
  <w:footnote w:id="1">
    <w:p w14:paraId="5A5FD165" w14:textId="77777777" w:rsidR="00C6330F" w:rsidRPr="00806C4C" w:rsidRDefault="00C6330F" w:rsidP="00046EC3">
      <w:pPr>
        <w:pStyle w:val="FootnoteText"/>
        <w:spacing w:before="0"/>
        <w:rPr>
          <w:sz w:val="18"/>
          <w:szCs w:val="18"/>
          <w:lang w:val="en-US"/>
        </w:rPr>
      </w:pPr>
      <w:r w:rsidRPr="00806C4C">
        <w:rPr>
          <w:rStyle w:val="FootnoteReference"/>
          <w:sz w:val="18"/>
          <w:szCs w:val="18"/>
        </w:rPr>
        <w:footnoteRef/>
      </w:r>
      <w:r w:rsidRPr="00806C4C">
        <w:rPr>
          <w:sz w:val="18"/>
          <w:szCs w:val="18"/>
        </w:rPr>
        <w:t xml:space="preserve"> The process of the threat assessment from IUCN is independent from the IOTC and is presented for information purpose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9CA7A" w14:textId="77777777" w:rsidR="006D696F" w:rsidRDefault="006D6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376A7" w14:textId="77777777" w:rsidR="00A939FB" w:rsidRPr="006D3C0B" w:rsidRDefault="006D696F" w:rsidP="00A939FB">
    <w:pPr>
      <w:pStyle w:val="Header"/>
      <w:pBdr>
        <w:bottom w:val="single" w:sz="4" w:space="1" w:color="auto"/>
      </w:pBdr>
      <w:jc w:val="right"/>
      <w:rPr>
        <w:b/>
        <w:sz w:val="32"/>
        <w:lang w:val="en-GB"/>
      </w:rPr>
    </w:pPr>
    <w:r w:rsidRPr="00D86AB9">
      <w:rPr>
        <w:rFonts w:ascii="Times New Roman Bold" w:eastAsia="MS Mincho" w:hAnsi="Times New Roman Bold"/>
        <w:b/>
        <w:bCs/>
        <w:smallCaps/>
        <w:color w:val="000000"/>
        <w:kern w:val="32"/>
        <w:sz w:val="28"/>
        <w:szCs w:val="28"/>
        <w:lang w:val="en-GB"/>
      </w:rPr>
      <w:t>Seabirds</w:t>
    </w:r>
  </w:p>
  <w:p w14:paraId="31EBBDFC" w14:textId="77777777" w:rsidR="00A939FB" w:rsidRDefault="00A939FB">
    <w:pPr>
      <w:pStyle w:val="Header"/>
    </w:pPr>
  </w:p>
  <w:p w14:paraId="3BE433CE" w14:textId="77777777" w:rsidR="00A939FB" w:rsidRDefault="00A939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5A9E8" w14:textId="77777777" w:rsidR="006D696F" w:rsidRDefault="006D6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ECB6CA62"/>
    <w:name w:val="WW8Num9"/>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A0A446F8"/>
    <w:name w:val="WW8Num11"/>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684151"/>
    <w:multiLevelType w:val="hybridMultilevel"/>
    <w:tmpl w:val="1FDA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09ED"/>
    <w:multiLevelType w:val="hybridMultilevel"/>
    <w:tmpl w:val="F2649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7"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8"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9" w15:restartNumberingAfterBreak="0">
    <w:nsid w:val="1D6567FF"/>
    <w:multiLevelType w:val="multilevel"/>
    <w:tmpl w:val="188035AC"/>
    <w:lvl w:ilvl="0">
      <w:start w:val="1"/>
      <w:numFmt w:val="decimal"/>
      <w:pStyle w:val="IOTCAgendaH1"/>
      <w:lvlText w:val="%1."/>
      <w:lvlJc w:val="left"/>
      <w:pPr>
        <w:ind w:left="360" w:hanging="360"/>
      </w:pPr>
    </w:lvl>
    <w:lvl w:ilvl="1">
      <w:start w:val="1"/>
      <w:numFmt w:val="decimal"/>
      <w:isLgl/>
      <w:lvlText w:val="%1.%2"/>
      <w:lvlJc w:val="left"/>
      <w:pPr>
        <w:ind w:left="4595" w:hanging="1050"/>
      </w:pPr>
      <w:rPr>
        <w:rFonts w:hint="default"/>
        <w:sz w:val="22"/>
        <w:szCs w:val="22"/>
      </w:rPr>
    </w:lvl>
    <w:lvl w:ilvl="2">
      <w:start w:val="1"/>
      <w:numFmt w:val="decimal"/>
      <w:isLgl/>
      <w:lvlText w:val="%1.%2.%3"/>
      <w:lvlJc w:val="left"/>
      <w:pPr>
        <w:ind w:left="1950" w:hanging="1050"/>
      </w:pPr>
      <w:rPr>
        <w:rFonts w:hint="default"/>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10"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F36554E"/>
    <w:multiLevelType w:val="hybridMultilevel"/>
    <w:tmpl w:val="1D70B644"/>
    <w:lvl w:ilvl="0" w:tplc="2304A450">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2"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13"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1260EF1"/>
    <w:multiLevelType w:val="multilevel"/>
    <w:tmpl w:val="0409001D"/>
    <w:name w:val="WW8Num6"/>
    <w:styleLink w:val="FAONumberlists"/>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16"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17"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20"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21" w15:restartNumberingAfterBreak="0">
    <w:nsid w:val="78936E0F"/>
    <w:multiLevelType w:val="hybridMultilevel"/>
    <w:tmpl w:val="1532A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E16FDF"/>
    <w:multiLevelType w:val="hybridMultilevel"/>
    <w:tmpl w:val="789C5802"/>
    <w:lvl w:ilvl="0" w:tplc="D7D0D87A">
      <w:start w:val="1"/>
      <w:numFmt w:val="decimal"/>
      <w:pStyle w:val="IOTCReportNormalNumbered"/>
      <w:lvlText w:val="%1."/>
      <w:lvlJc w:val="left"/>
      <w:pPr>
        <w:ind w:left="502" w:hanging="502"/>
      </w:pPr>
      <w:rPr>
        <w:rFonts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3" w15:restartNumberingAfterBreak="0">
    <w:nsid w:val="7EC405EE"/>
    <w:multiLevelType w:val="singleLevel"/>
    <w:tmpl w:val="44BEA50C"/>
    <w:styleLink w:val="FAONumberlists2"/>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2"/>
  </w:num>
  <w:num w:numId="2">
    <w:abstractNumId w:val="10"/>
  </w:num>
  <w:num w:numId="3">
    <w:abstractNumId w:val="23"/>
  </w:num>
  <w:num w:numId="4">
    <w:abstractNumId w:val="8"/>
  </w:num>
  <w:num w:numId="5">
    <w:abstractNumId w:val="7"/>
  </w:num>
  <w:num w:numId="6">
    <w:abstractNumId w:val="6"/>
  </w:num>
  <w:num w:numId="7">
    <w:abstractNumId w:val="20"/>
  </w:num>
  <w:num w:numId="8">
    <w:abstractNumId w:val="16"/>
  </w:num>
  <w:num w:numId="9">
    <w:abstractNumId w:val="12"/>
  </w:num>
  <w:num w:numId="10">
    <w:abstractNumId w:val="19"/>
  </w:num>
  <w:num w:numId="11">
    <w:abstractNumId w:val="0"/>
  </w:num>
  <w:num w:numId="12">
    <w:abstractNumId w:val="9"/>
  </w:num>
  <w:num w:numId="13">
    <w:abstractNumId w:val="18"/>
  </w:num>
  <w:num w:numId="14">
    <w:abstractNumId w:val="21"/>
  </w:num>
  <w:num w:numId="15">
    <w:abstractNumId w:val="15"/>
  </w:num>
  <w:num w:numId="16">
    <w:abstractNumId w:val="14"/>
  </w:num>
  <w:num w:numId="17">
    <w:abstractNumId w:val="13"/>
  </w:num>
  <w:num w:numId="18">
    <w:abstractNumId w:val="17"/>
  </w:num>
  <w:num w:numId="19">
    <w:abstractNumId w:val="5"/>
  </w:num>
  <w:num w:numId="20">
    <w:abstractNumId w:val="4"/>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B9"/>
    <w:rsid w:val="0000365A"/>
    <w:rsid w:val="00006CFF"/>
    <w:rsid w:val="0001714D"/>
    <w:rsid w:val="00046EC3"/>
    <w:rsid w:val="00064388"/>
    <w:rsid w:val="000A203D"/>
    <w:rsid w:val="000A74B2"/>
    <w:rsid w:val="000B6EA4"/>
    <w:rsid w:val="000E7132"/>
    <w:rsid w:val="000E7E5A"/>
    <w:rsid w:val="000F2719"/>
    <w:rsid w:val="000F3E44"/>
    <w:rsid w:val="00102044"/>
    <w:rsid w:val="00114768"/>
    <w:rsid w:val="00135446"/>
    <w:rsid w:val="001445A9"/>
    <w:rsid w:val="00173C1B"/>
    <w:rsid w:val="0018157D"/>
    <w:rsid w:val="0018245D"/>
    <w:rsid w:val="00187CD1"/>
    <w:rsid w:val="001C12FB"/>
    <w:rsid w:val="001C5DC8"/>
    <w:rsid w:val="001D600C"/>
    <w:rsid w:val="001D728A"/>
    <w:rsid w:val="0020461E"/>
    <w:rsid w:val="00224470"/>
    <w:rsid w:val="00232FC2"/>
    <w:rsid w:val="0023649F"/>
    <w:rsid w:val="00237BA2"/>
    <w:rsid w:val="002423A1"/>
    <w:rsid w:val="002529CD"/>
    <w:rsid w:val="00252A01"/>
    <w:rsid w:val="00256035"/>
    <w:rsid w:val="002A1772"/>
    <w:rsid w:val="002B0813"/>
    <w:rsid w:val="002B08E3"/>
    <w:rsid w:val="002C3951"/>
    <w:rsid w:val="002F2288"/>
    <w:rsid w:val="00323616"/>
    <w:rsid w:val="00336358"/>
    <w:rsid w:val="003768A9"/>
    <w:rsid w:val="00384591"/>
    <w:rsid w:val="003903EC"/>
    <w:rsid w:val="00392325"/>
    <w:rsid w:val="003B391B"/>
    <w:rsid w:val="003C35EB"/>
    <w:rsid w:val="003C79C6"/>
    <w:rsid w:val="003D47A5"/>
    <w:rsid w:val="00407088"/>
    <w:rsid w:val="004176B5"/>
    <w:rsid w:val="0043092C"/>
    <w:rsid w:val="0046791F"/>
    <w:rsid w:val="004732D0"/>
    <w:rsid w:val="00476840"/>
    <w:rsid w:val="004C1B82"/>
    <w:rsid w:val="004C1FEB"/>
    <w:rsid w:val="004E2B94"/>
    <w:rsid w:val="004F52E8"/>
    <w:rsid w:val="004F70EB"/>
    <w:rsid w:val="00506958"/>
    <w:rsid w:val="00540448"/>
    <w:rsid w:val="0054657A"/>
    <w:rsid w:val="0058501D"/>
    <w:rsid w:val="005A05F4"/>
    <w:rsid w:val="005A7577"/>
    <w:rsid w:val="005B24F9"/>
    <w:rsid w:val="005B5991"/>
    <w:rsid w:val="005C03DC"/>
    <w:rsid w:val="005E40F6"/>
    <w:rsid w:val="005E59B2"/>
    <w:rsid w:val="005E657C"/>
    <w:rsid w:val="005F5EE5"/>
    <w:rsid w:val="00605745"/>
    <w:rsid w:val="006237DD"/>
    <w:rsid w:val="00641A02"/>
    <w:rsid w:val="006947FF"/>
    <w:rsid w:val="006C496A"/>
    <w:rsid w:val="006D3C0B"/>
    <w:rsid w:val="006D56BB"/>
    <w:rsid w:val="006D696F"/>
    <w:rsid w:val="007244C3"/>
    <w:rsid w:val="00727422"/>
    <w:rsid w:val="00735488"/>
    <w:rsid w:val="007438F7"/>
    <w:rsid w:val="0076006C"/>
    <w:rsid w:val="00765C7D"/>
    <w:rsid w:val="00765F0D"/>
    <w:rsid w:val="00770F18"/>
    <w:rsid w:val="007C22D9"/>
    <w:rsid w:val="007D05FA"/>
    <w:rsid w:val="007D6D7A"/>
    <w:rsid w:val="008425AF"/>
    <w:rsid w:val="008439AD"/>
    <w:rsid w:val="00851D3B"/>
    <w:rsid w:val="00872310"/>
    <w:rsid w:val="00877050"/>
    <w:rsid w:val="0089199C"/>
    <w:rsid w:val="008A0D6B"/>
    <w:rsid w:val="008A51FD"/>
    <w:rsid w:val="008B2F55"/>
    <w:rsid w:val="008B7869"/>
    <w:rsid w:val="008B7E88"/>
    <w:rsid w:val="008C531D"/>
    <w:rsid w:val="008C6E87"/>
    <w:rsid w:val="008D09DB"/>
    <w:rsid w:val="008D6BD9"/>
    <w:rsid w:val="00915306"/>
    <w:rsid w:val="0092183B"/>
    <w:rsid w:val="009452A7"/>
    <w:rsid w:val="009477CF"/>
    <w:rsid w:val="009659B0"/>
    <w:rsid w:val="009A7645"/>
    <w:rsid w:val="009C23F9"/>
    <w:rsid w:val="009C41D9"/>
    <w:rsid w:val="009D22DA"/>
    <w:rsid w:val="009D5C66"/>
    <w:rsid w:val="009E4869"/>
    <w:rsid w:val="009F23FF"/>
    <w:rsid w:val="00A370B4"/>
    <w:rsid w:val="00A407C8"/>
    <w:rsid w:val="00A75BDB"/>
    <w:rsid w:val="00A76319"/>
    <w:rsid w:val="00A77D4C"/>
    <w:rsid w:val="00A939FB"/>
    <w:rsid w:val="00AD4EB9"/>
    <w:rsid w:val="00AE6772"/>
    <w:rsid w:val="00AF1F9F"/>
    <w:rsid w:val="00AF7BA3"/>
    <w:rsid w:val="00B06994"/>
    <w:rsid w:val="00B241FA"/>
    <w:rsid w:val="00B31689"/>
    <w:rsid w:val="00B40CE2"/>
    <w:rsid w:val="00B42908"/>
    <w:rsid w:val="00B608A0"/>
    <w:rsid w:val="00B7472D"/>
    <w:rsid w:val="00B77279"/>
    <w:rsid w:val="00B93149"/>
    <w:rsid w:val="00B96075"/>
    <w:rsid w:val="00BC7B51"/>
    <w:rsid w:val="00BE47CE"/>
    <w:rsid w:val="00BF25EF"/>
    <w:rsid w:val="00BF36FA"/>
    <w:rsid w:val="00BF53C6"/>
    <w:rsid w:val="00C236FD"/>
    <w:rsid w:val="00C31F66"/>
    <w:rsid w:val="00C46BD8"/>
    <w:rsid w:val="00C60F46"/>
    <w:rsid w:val="00C6330F"/>
    <w:rsid w:val="00C7097D"/>
    <w:rsid w:val="00C70EC2"/>
    <w:rsid w:val="00C850AF"/>
    <w:rsid w:val="00C9202B"/>
    <w:rsid w:val="00CB092A"/>
    <w:rsid w:val="00CB4171"/>
    <w:rsid w:val="00CC2EC2"/>
    <w:rsid w:val="00CC48EF"/>
    <w:rsid w:val="00CD2306"/>
    <w:rsid w:val="00D05A4B"/>
    <w:rsid w:val="00D13A92"/>
    <w:rsid w:val="00D2042B"/>
    <w:rsid w:val="00D2733B"/>
    <w:rsid w:val="00D3509C"/>
    <w:rsid w:val="00D364AC"/>
    <w:rsid w:val="00D43B4F"/>
    <w:rsid w:val="00D46264"/>
    <w:rsid w:val="00D46595"/>
    <w:rsid w:val="00D503A1"/>
    <w:rsid w:val="00D70A7A"/>
    <w:rsid w:val="00D809F5"/>
    <w:rsid w:val="00D86AB9"/>
    <w:rsid w:val="00D95EEE"/>
    <w:rsid w:val="00DA6B55"/>
    <w:rsid w:val="00DA7DC6"/>
    <w:rsid w:val="00DD3844"/>
    <w:rsid w:val="00DE2E5F"/>
    <w:rsid w:val="00E1089B"/>
    <w:rsid w:val="00E10F6F"/>
    <w:rsid w:val="00E43D1B"/>
    <w:rsid w:val="00E5477C"/>
    <w:rsid w:val="00E62913"/>
    <w:rsid w:val="00EA014B"/>
    <w:rsid w:val="00EC5411"/>
    <w:rsid w:val="00EE219F"/>
    <w:rsid w:val="00EE4EBC"/>
    <w:rsid w:val="00EF3E13"/>
    <w:rsid w:val="00F16042"/>
    <w:rsid w:val="00F27208"/>
    <w:rsid w:val="00F4262B"/>
    <w:rsid w:val="00F47D40"/>
    <w:rsid w:val="00F60B58"/>
    <w:rsid w:val="00F65C50"/>
    <w:rsid w:val="00F66485"/>
    <w:rsid w:val="00FA30DD"/>
    <w:rsid w:val="00FA5CA1"/>
    <w:rsid w:val="00FA69DB"/>
    <w:rsid w:val="00FB53F5"/>
    <w:rsid w:val="00FC19FF"/>
    <w:rsid w:val="00FC5BDB"/>
    <w:rsid w:val="00FD51E7"/>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13F024"/>
  <w15:docId w15:val="{4F1C2CB4-74D7-4223-9095-38453F61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aliases w:val="Heading 1 Appendix"/>
    <w:basedOn w:val="Normal"/>
    <w:next w:val="Normal"/>
    <w:link w:val="Heading1Char"/>
    <w:qFormat/>
    <w:rsid w:val="00D86AB9"/>
    <w:pPr>
      <w:keepNext/>
      <w:spacing w:before="240" w:after="60" w:line="240" w:lineRule="auto"/>
      <w:outlineLvl w:val="0"/>
    </w:pPr>
    <w:rPr>
      <w:rFonts w:ascii="Arial" w:eastAsia="Times New Roman" w:hAnsi="Arial" w:cs="Arial"/>
      <w:b/>
      <w:bCs/>
      <w:kern w:val="32"/>
      <w:sz w:val="32"/>
      <w:szCs w:val="32"/>
      <w:lang w:val="en-US" w:eastAsia="fr-FR"/>
    </w:rPr>
  </w:style>
  <w:style w:type="paragraph" w:styleId="Heading2">
    <w:name w:val="heading 2"/>
    <w:basedOn w:val="Normal"/>
    <w:next w:val="Normal"/>
    <w:link w:val="Heading2Char"/>
    <w:qFormat/>
    <w:rsid w:val="00D86AB9"/>
    <w:pPr>
      <w:keepNext/>
      <w:spacing w:before="240" w:after="60" w:line="240" w:lineRule="auto"/>
      <w:outlineLvl w:val="1"/>
    </w:pPr>
    <w:rPr>
      <w:rFonts w:ascii="Arial" w:eastAsia="Times New Roman" w:hAnsi="Arial" w:cs="Arial"/>
      <w:b/>
      <w:bCs/>
      <w:i/>
      <w:iCs/>
      <w:sz w:val="28"/>
      <w:szCs w:val="28"/>
      <w:lang w:val="en-US" w:eastAsia="fr-FR"/>
    </w:rPr>
  </w:style>
  <w:style w:type="paragraph" w:styleId="Heading3">
    <w:name w:val="heading 3"/>
    <w:basedOn w:val="Normal"/>
    <w:next w:val="Normal"/>
    <w:link w:val="Heading3Char"/>
    <w:qFormat/>
    <w:rsid w:val="00D86AB9"/>
    <w:pPr>
      <w:keepNext/>
      <w:spacing w:before="240" w:after="60" w:line="240" w:lineRule="auto"/>
      <w:outlineLvl w:val="2"/>
    </w:pPr>
    <w:rPr>
      <w:rFonts w:ascii="Arial" w:eastAsia="Times New Roman" w:hAnsi="Arial" w:cs="Times New Roman"/>
      <w:b/>
      <w:sz w:val="26"/>
      <w:lang w:val="en-US" w:eastAsia="fr-FR"/>
    </w:rPr>
  </w:style>
  <w:style w:type="paragraph" w:styleId="Heading4">
    <w:name w:val="heading 4"/>
    <w:basedOn w:val="Normal"/>
    <w:next w:val="Normal"/>
    <w:link w:val="Heading4Char"/>
    <w:qFormat/>
    <w:rsid w:val="00D86AB9"/>
    <w:pPr>
      <w:keepNext/>
      <w:spacing w:before="240" w:after="60" w:line="240" w:lineRule="auto"/>
      <w:outlineLvl w:val="3"/>
    </w:pPr>
    <w:rPr>
      <w:rFonts w:ascii="Times New Roman" w:eastAsia="Times New Roman" w:hAnsi="Times New Roman" w:cs="Times New Roman"/>
      <w:b/>
      <w:sz w:val="28"/>
      <w:lang w:val="en-US" w:eastAsia="fr-FR"/>
    </w:rPr>
  </w:style>
  <w:style w:type="paragraph" w:styleId="Heading5">
    <w:name w:val="heading 5"/>
    <w:basedOn w:val="Normal"/>
    <w:next w:val="Normal"/>
    <w:link w:val="Heading5Char"/>
    <w:qFormat/>
    <w:rsid w:val="00D86AB9"/>
    <w:pPr>
      <w:spacing w:before="240" w:after="60" w:line="240" w:lineRule="auto"/>
      <w:outlineLvl w:val="4"/>
    </w:pPr>
    <w:rPr>
      <w:rFonts w:ascii="Times New Roman" w:eastAsia="Times New Roman" w:hAnsi="Times New Roman" w:cs="Times New Roman"/>
      <w:b/>
      <w:i/>
      <w:sz w:val="26"/>
      <w:lang w:val="en-US" w:eastAsia="fr-FR"/>
    </w:rPr>
  </w:style>
  <w:style w:type="paragraph" w:styleId="Heading6">
    <w:name w:val="heading 6"/>
    <w:basedOn w:val="Normal"/>
    <w:next w:val="Normal"/>
    <w:link w:val="Heading6Char"/>
    <w:qFormat/>
    <w:rsid w:val="00D86AB9"/>
    <w:pPr>
      <w:spacing w:before="240" w:after="60" w:line="240" w:lineRule="auto"/>
      <w:outlineLvl w:val="5"/>
    </w:pPr>
    <w:rPr>
      <w:rFonts w:ascii="Times New Roman" w:eastAsia="Times New Roman" w:hAnsi="Times New Roman" w:cs="Times New Roman"/>
      <w:b/>
      <w:lang w:val="en-US" w:eastAsia="fr-FR"/>
    </w:rPr>
  </w:style>
  <w:style w:type="paragraph" w:styleId="Heading7">
    <w:name w:val="heading 7"/>
    <w:basedOn w:val="Normal"/>
    <w:next w:val="Normal"/>
    <w:link w:val="Heading7Char"/>
    <w:qFormat/>
    <w:rsid w:val="00D86AB9"/>
    <w:pPr>
      <w:spacing w:before="240" w:after="60" w:line="240" w:lineRule="auto"/>
      <w:outlineLvl w:val="6"/>
    </w:pPr>
    <w:rPr>
      <w:rFonts w:ascii="Times New Roman" w:eastAsia="Times New Roman" w:hAnsi="Times New Roman" w:cs="Times New Roman"/>
      <w:lang w:val="en-US" w:eastAsia="fr-FR"/>
    </w:rPr>
  </w:style>
  <w:style w:type="paragraph" w:styleId="Heading8">
    <w:name w:val="heading 8"/>
    <w:basedOn w:val="Normal"/>
    <w:next w:val="Normal"/>
    <w:link w:val="Heading8Char"/>
    <w:qFormat/>
    <w:rsid w:val="00D86AB9"/>
    <w:pPr>
      <w:keepNext/>
      <w:spacing w:before="240" w:after="0" w:line="240" w:lineRule="auto"/>
      <w:outlineLvl w:val="7"/>
    </w:pPr>
    <w:rPr>
      <w:rFonts w:ascii="Verdana" w:eastAsia="Times New Roman" w:hAnsi="Verdana" w:cs="Times New Roman"/>
      <w:b/>
      <w:sz w:val="20"/>
      <w:lang w:val="en-GB" w:eastAsia="fr-FR"/>
    </w:rPr>
  </w:style>
  <w:style w:type="paragraph" w:styleId="Heading9">
    <w:name w:val="heading 9"/>
    <w:basedOn w:val="Normal"/>
    <w:next w:val="Normal"/>
    <w:link w:val="Heading9Char"/>
    <w:qFormat/>
    <w:rsid w:val="00D86AB9"/>
    <w:pPr>
      <w:keepNext/>
      <w:spacing w:before="240" w:after="0" w:line="240" w:lineRule="auto"/>
      <w:jc w:val="right"/>
      <w:outlineLvl w:val="8"/>
    </w:pPr>
    <w:rPr>
      <w:rFonts w:ascii="Arial" w:eastAsia="Times New Roman" w:hAnsi="Arial" w:cs="Times New Roman"/>
      <w:b/>
      <w:snapToGrid w:val="0"/>
      <w:color w:val="000000"/>
      <w:sz w:val="1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D86AB9"/>
    <w:rPr>
      <w:rFonts w:ascii="Arial" w:eastAsia="Times New Roman" w:hAnsi="Arial" w:cs="Arial"/>
      <w:b/>
      <w:bCs/>
      <w:kern w:val="32"/>
      <w:sz w:val="32"/>
      <w:szCs w:val="32"/>
      <w:lang w:eastAsia="fr-FR"/>
    </w:rPr>
  </w:style>
  <w:style w:type="character" w:customStyle="1" w:styleId="Heading2Char">
    <w:name w:val="Heading 2 Char"/>
    <w:basedOn w:val="DefaultParagraphFont"/>
    <w:link w:val="Heading2"/>
    <w:rsid w:val="00D86AB9"/>
    <w:rPr>
      <w:rFonts w:ascii="Arial" w:eastAsia="Times New Roman" w:hAnsi="Arial" w:cs="Arial"/>
      <w:b/>
      <w:bCs/>
      <w:i/>
      <w:iCs/>
      <w:sz w:val="28"/>
      <w:szCs w:val="28"/>
      <w:lang w:eastAsia="fr-FR"/>
    </w:rPr>
  </w:style>
  <w:style w:type="character" w:customStyle="1" w:styleId="Heading3Char">
    <w:name w:val="Heading 3 Char"/>
    <w:basedOn w:val="DefaultParagraphFont"/>
    <w:link w:val="Heading3"/>
    <w:rsid w:val="00D86AB9"/>
    <w:rPr>
      <w:rFonts w:ascii="Arial" w:eastAsia="Times New Roman" w:hAnsi="Arial" w:cs="Times New Roman"/>
      <w:b/>
      <w:sz w:val="26"/>
      <w:lang w:eastAsia="fr-FR"/>
    </w:rPr>
  </w:style>
  <w:style w:type="character" w:customStyle="1" w:styleId="Heading4Char">
    <w:name w:val="Heading 4 Char"/>
    <w:basedOn w:val="DefaultParagraphFont"/>
    <w:link w:val="Heading4"/>
    <w:rsid w:val="00D86AB9"/>
    <w:rPr>
      <w:rFonts w:ascii="Times New Roman" w:eastAsia="Times New Roman" w:hAnsi="Times New Roman" w:cs="Times New Roman"/>
      <w:b/>
      <w:sz w:val="28"/>
      <w:lang w:eastAsia="fr-FR"/>
    </w:rPr>
  </w:style>
  <w:style w:type="character" w:customStyle="1" w:styleId="Heading5Char">
    <w:name w:val="Heading 5 Char"/>
    <w:basedOn w:val="DefaultParagraphFont"/>
    <w:link w:val="Heading5"/>
    <w:rsid w:val="00D86AB9"/>
    <w:rPr>
      <w:rFonts w:ascii="Times New Roman" w:eastAsia="Times New Roman" w:hAnsi="Times New Roman" w:cs="Times New Roman"/>
      <w:b/>
      <w:i/>
      <w:sz w:val="26"/>
      <w:lang w:eastAsia="fr-FR"/>
    </w:rPr>
  </w:style>
  <w:style w:type="character" w:customStyle="1" w:styleId="Heading6Char">
    <w:name w:val="Heading 6 Char"/>
    <w:basedOn w:val="DefaultParagraphFont"/>
    <w:link w:val="Heading6"/>
    <w:rsid w:val="00D86AB9"/>
    <w:rPr>
      <w:rFonts w:ascii="Times New Roman" w:eastAsia="Times New Roman" w:hAnsi="Times New Roman" w:cs="Times New Roman"/>
      <w:b/>
      <w:lang w:eastAsia="fr-FR"/>
    </w:rPr>
  </w:style>
  <w:style w:type="character" w:customStyle="1" w:styleId="Heading7Char">
    <w:name w:val="Heading 7 Char"/>
    <w:basedOn w:val="DefaultParagraphFont"/>
    <w:link w:val="Heading7"/>
    <w:rsid w:val="00D86AB9"/>
    <w:rPr>
      <w:rFonts w:ascii="Times New Roman" w:eastAsia="Times New Roman" w:hAnsi="Times New Roman" w:cs="Times New Roman"/>
      <w:lang w:eastAsia="fr-FR"/>
    </w:rPr>
  </w:style>
  <w:style w:type="character" w:customStyle="1" w:styleId="Heading8Char">
    <w:name w:val="Heading 8 Char"/>
    <w:basedOn w:val="DefaultParagraphFont"/>
    <w:link w:val="Heading8"/>
    <w:rsid w:val="00D86AB9"/>
    <w:rPr>
      <w:rFonts w:ascii="Verdana" w:eastAsia="Times New Roman" w:hAnsi="Verdana" w:cs="Times New Roman"/>
      <w:b/>
      <w:sz w:val="20"/>
      <w:lang w:val="en-GB" w:eastAsia="fr-FR"/>
    </w:rPr>
  </w:style>
  <w:style w:type="character" w:customStyle="1" w:styleId="Heading9Char">
    <w:name w:val="Heading 9 Char"/>
    <w:basedOn w:val="DefaultParagraphFont"/>
    <w:link w:val="Heading9"/>
    <w:rsid w:val="00D86AB9"/>
    <w:rPr>
      <w:rFonts w:ascii="Arial" w:eastAsia="Times New Roman" w:hAnsi="Arial" w:cs="Times New Roman"/>
      <w:b/>
      <w:snapToGrid w:val="0"/>
      <w:color w:val="000000"/>
      <w:sz w:val="12"/>
      <w:lang w:val="en-GB" w:eastAsia="fr-FR"/>
    </w:rPr>
  </w:style>
  <w:style w:type="numbering" w:customStyle="1" w:styleId="NoList1">
    <w:name w:val="No List1"/>
    <w:next w:val="NoList"/>
    <w:uiPriority w:val="99"/>
    <w:semiHidden/>
    <w:unhideWhenUsed/>
    <w:rsid w:val="00D86AB9"/>
  </w:style>
  <w:style w:type="paragraph" w:customStyle="1" w:styleId="FAOAbstracttitle">
    <w:name w:val="FAO Abstract title"/>
    <w:basedOn w:val="Heading1"/>
    <w:autoRedefine/>
    <w:rsid w:val="00D86AB9"/>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D86AB9"/>
    <w:pPr>
      <w:keepNext/>
      <w:keepLines/>
      <w:tabs>
        <w:tab w:val="left" w:pos="284"/>
      </w:tabs>
      <w:overflowPunct w:val="0"/>
      <w:autoSpaceDE w:val="0"/>
      <w:autoSpaceDN w:val="0"/>
      <w:adjustRightInd w:val="0"/>
      <w:spacing w:before="80" w:after="0" w:line="240" w:lineRule="auto"/>
      <w:ind w:left="567"/>
      <w:textAlignment w:val="baseline"/>
    </w:pPr>
    <w:rPr>
      <w:rFonts w:ascii="Times New Roman" w:eastAsia="Times New Roman" w:hAnsi="Times New Roman" w:cs="Arial"/>
      <w:b/>
      <w:sz w:val="20"/>
      <w:szCs w:val="20"/>
      <w:lang w:val="en-US" w:eastAsia="en-GB"/>
    </w:rPr>
  </w:style>
  <w:style w:type="paragraph" w:customStyle="1" w:styleId="FAOBibliography">
    <w:name w:val="FAO Bibliography"/>
    <w:basedOn w:val="Normal"/>
    <w:autoRedefine/>
    <w:rsid w:val="00D86AB9"/>
    <w:pPr>
      <w:overflowPunct w:val="0"/>
      <w:autoSpaceDE w:val="0"/>
      <w:autoSpaceDN w:val="0"/>
      <w:adjustRightInd w:val="0"/>
      <w:spacing w:after="60" w:line="240" w:lineRule="auto"/>
      <w:jc w:val="center"/>
      <w:textAlignment w:val="baseline"/>
    </w:pPr>
    <w:rPr>
      <w:rFonts w:ascii="Times New Roman" w:eastAsia="Times New Roman" w:hAnsi="Times New Roman" w:cs="Cordia New"/>
      <w:sz w:val="18"/>
      <w:szCs w:val="18"/>
      <w:lang w:val="en-US" w:eastAsia="en-GB"/>
    </w:rPr>
  </w:style>
  <w:style w:type="paragraph" w:customStyle="1" w:styleId="FAOText">
    <w:name w:val="FAO Text"/>
    <w:basedOn w:val="Normal"/>
    <w:autoRedefine/>
    <w:rsid w:val="00D86AB9"/>
    <w:pPr>
      <w:widowControl w:val="0"/>
      <w:spacing w:before="100" w:after="100" w:line="240" w:lineRule="auto"/>
      <w:jc w:val="both"/>
    </w:pPr>
    <w:rPr>
      <w:rFonts w:ascii="Times New Roman" w:eastAsia="Times New Roman" w:hAnsi="Times New Roman" w:cs="Times New Roman"/>
      <w:sz w:val="20"/>
      <w:szCs w:val="20"/>
      <w:lang w:val="en-US"/>
    </w:rPr>
  </w:style>
  <w:style w:type="paragraph" w:customStyle="1" w:styleId="FAOTitle">
    <w:name w:val="FAO Title"/>
    <w:basedOn w:val="FAOAbstracttitle"/>
    <w:autoRedefine/>
    <w:rsid w:val="00D86AB9"/>
    <w:pPr>
      <w:spacing w:before="0" w:after="0"/>
    </w:pPr>
    <w:rPr>
      <w:rFonts w:ascii="Times New Roman Bold" w:hAnsi="Times New Roman Bold" w:cs="Cordia New"/>
      <w:bCs/>
      <w:iCs/>
      <w:color w:val="000000"/>
      <w:sz w:val="24"/>
      <w:szCs w:val="24"/>
    </w:rPr>
  </w:style>
  <w:style w:type="paragraph" w:customStyle="1" w:styleId="FAOText-Abstract">
    <w:name w:val="FAO Text-Abstract"/>
    <w:basedOn w:val="FAOText"/>
    <w:autoRedefine/>
    <w:rsid w:val="00D86AB9"/>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D86AB9"/>
    <w:pPr>
      <w:tabs>
        <w:tab w:val="num" w:pos="360"/>
      </w:tabs>
      <w:ind w:left="360" w:hanging="360"/>
      <w:jc w:val="both"/>
    </w:pPr>
    <w:rPr>
      <w:sz w:val="20"/>
      <w:szCs w:val="20"/>
      <w:lang w:val="en-GB"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D86AB9"/>
    <w:pPr>
      <w:spacing w:after="120" w:line="240" w:lineRule="auto"/>
    </w:pPr>
    <w:rPr>
      <w:rFonts w:ascii="Times New Roman" w:eastAsia="Times New Roman" w:hAnsi="Times New Roman" w:cs="Times New Roman"/>
      <w:lang w:val="en-US" w:eastAsia="fr-FR"/>
    </w:r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D86AB9"/>
    <w:rPr>
      <w:rFonts w:ascii="Times New Roman" w:eastAsia="Times New Roman" w:hAnsi="Times New Roman" w:cs="Times New Roman"/>
      <w:lang w:eastAsia="fr-FR"/>
    </w:rPr>
  </w:style>
  <w:style w:type="paragraph" w:customStyle="1" w:styleId="FAOIntroHeading">
    <w:name w:val="FAO Intro Heading"/>
    <w:basedOn w:val="Normal"/>
    <w:autoRedefine/>
    <w:rsid w:val="00D86AB9"/>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0"/>
      <w:lang w:val="en-US" w:eastAsia="en-GB"/>
    </w:rPr>
  </w:style>
  <w:style w:type="paragraph" w:styleId="Header">
    <w:name w:val="header"/>
    <w:basedOn w:val="Normal"/>
    <w:link w:val="HeaderChar"/>
    <w:uiPriority w:val="99"/>
    <w:rsid w:val="00D86AB9"/>
    <w:pPr>
      <w:tabs>
        <w:tab w:val="center" w:pos="4320"/>
        <w:tab w:val="right" w:pos="8640"/>
      </w:tabs>
      <w:spacing w:after="0" w:line="240" w:lineRule="auto"/>
    </w:pPr>
    <w:rPr>
      <w:rFonts w:ascii="Times New Roman" w:eastAsia="Times New Roman" w:hAnsi="Times New Roman" w:cs="Times New Roman"/>
      <w:lang w:val="en-US" w:eastAsia="fr-FR"/>
    </w:rPr>
  </w:style>
  <w:style w:type="character" w:customStyle="1" w:styleId="HeaderChar">
    <w:name w:val="Header Char"/>
    <w:basedOn w:val="DefaultParagraphFont"/>
    <w:link w:val="Header"/>
    <w:uiPriority w:val="99"/>
    <w:rsid w:val="00D86AB9"/>
    <w:rPr>
      <w:rFonts w:ascii="Times New Roman" w:eastAsia="Times New Roman" w:hAnsi="Times New Roman" w:cs="Times New Roman"/>
      <w:lang w:eastAsia="fr-FR"/>
    </w:rPr>
  </w:style>
  <w:style w:type="paragraph" w:styleId="Footer">
    <w:name w:val="footer"/>
    <w:basedOn w:val="Normal"/>
    <w:link w:val="FooterChar"/>
    <w:uiPriority w:val="99"/>
    <w:rsid w:val="00D86AB9"/>
    <w:pPr>
      <w:tabs>
        <w:tab w:val="center" w:pos="4320"/>
        <w:tab w:val="right" w:pos="8640"/>
      </w:tabs>
      <w:spacing w:after="0" w:line="240" w:lineRule="auto"/>
    </w:pPr>
    <w:rPr>
      <w:rFonts w:ascii="Times New Roman" w:eastAsia="Times New Roman" w:hAnsi="Times New Roman" w:cs="Times New Roman"/>
      <w:lang w:val="en-US" w:eastAsia="fr-FR"/>
    </w:rPr>
  </w:style>
  <w:style w:type="character" w:customStyle="1" w:styleId="FooterChar">
    <w:name w:val="Footer Char"/>
    <w:basedOn w:val="DefaultParagraphFont"/>
    <w:link w:val="Footer"/>
    <w:uiPriority w:val="99"/>
    <w:rsid w:val="00D86AB9"/>
    <w:rPr>
      <w:rFonts w:ascii="Times New Roman" w:eastAsia="Times New Roman" w:hAnsi="Times New Roman" w:cs="Times New Roman"/>
      <w:lang w:eastAsia="fr-FR"/>
    </w:rPr>
  </w:style>
  <w:style w:type="character" w:styleId="PageNumber">
    <w:name w:val="page number"/>
    <w:basedOn w:val="DefaultParagraphFont"/>
    <w:rsid w:val="00D86AB9"/>
  </w:style>
  <w:style w:type="paragraph" w:customStyle="1" w:styleId="IOTCHeading1">
    <w:name w:val="IOTC Heading 1"/>
    <w:basedOn w:val="Heading1"/>
    <w:rsid w:val="00D86AB9"/>
    <w:pPr>
      <w:tabs>
        <w:tab w:val="num" w:pos="720"/>
      </w:tabs>
      <w:spacing w:after="0"/>
      <w:ind w:left="720" w:hanging="360"/>
    </w:pPr>
    <w:rPr>
      <w:rFonts w:ascii="Times New Roman" w:hAnsi="Times New Roman" w:cs="Times New Roman"/>
      <w:bCs w:val="0"/>
      <w:smallCaps/>
      <w:kern w:val="28"/>
      <w:sz w:val="28"/>
      <w:szCs w:val="22"/>
      <w:lang w:val="fr-FR"/>
    </w:rPr>
  </w:style>
  <w:style w:type="paragraph" w:customStyle="1" w:styleId="IOTCHeading2">
    <w:name w:val="IOTC Heading 2"/>
    <w:basedOn w:val="Heading2"/>
    <w:rsid w:val="00D86AB9"/>
    <w:pPr>
      <w:spacing w:before="120" w:after="0"/>
    </w:pPr>
    <w:rPr>
      <w:rFonts w:ascii="Times New Roman" w:hAnsi="Times New Roman" w:cs="Times New Roman"/>
      <w:bCs w:val="0"/>
      <w:iCs w:val="0"/>
      <w:kern w:val="24"/>
      <w:sz w:val="24"/>
      <w:szCs w:val="22"/>
      <w:lang w:val="fr-FR"/>
    </w:rPr>
  </w:style>
  <w:style w:type="paragraph" w:customStyle="1" w:styleId="TOC11">
    <w:name w:val="TOC 11"/>
    <w:next w:val="Normal"/>
    <w:autoRedefine/>
    <w:uiPriority w:val="39"/>
    <w:qFormat/>
    <w:rsid w:val="00D86AB9"/>
    <w:pPr>
      <w:tabs>
        <w:tab w:val="left" w:pos="660"/>
        <w:tab w:val="left" w:leader="dot" w:pos="737"/>
        <w:tab w:val="right" w:leader="dot" w:pos="10530"/>
      </w:tabs>
      <w:spacing w:before="120" w:after="0" w:line="240" w:lineRule="auto"/>
      <w:ind w:left="431" w:right="-270" w:hanging="431"/>
    </w:pPr>
    <w:rPr>
      <w:rFonts w:eastAsia="Times New Roman" w:cs="Times New Roman"/>
      <w:b/>
      <w:sz w:val="24"/>
      <w:szCs w:val="24"/>
      <w:lang w:eastAsia="fr-FR"/>
    </w:rPr>
  </w:style>
  <w:style w:type="paragraph" w:customStyle="1" w:styleId="IOTCListofParticantesCountryHeader">
    <w:name w:val="IOTC List of Particantes Country Header"/>
    <w:basedOn w:val="Normal"/>
    <w:rsid w:val="00D86AB9"/>
    <w:pPr>
      <w:keepNext/>
      <w:keepLines/>
      <w:spacing w:before="120" w:after="0" w:line="240" w:lineRule="auto"/>
      <w:contextualSpacing/>
    </w:pPr>
    <w:rPr>
      <w:rFonts w:ascii="Times New Roman Bold" w:eastAsia="Times New Roman" w:hAnsi="Times New Roman Bold" w:cs="Times New Roman"/>
      <w:b/>
      <w:smallCaps/>
      <w:noProof/>
      <w:lang w:val="en-US" w:eastAsia="fr-FR"/>
    </w:rPr>
  </w:style>
  <w:style w:type="paragraph" w:styleId="TOC2">
    <w:name w:val="toc 2"/>
    <w:basedOn w:val="TOC1"/>
    <w:next w:val="Normal"/>
    <w:autoRedefine/>
    <w:uiPriority w:val="39"/>
    <w:qFormat/>
    <w:rsid w:val="00D86AB9"/>
    <w:pPr>
      <w:tabs>
        <w:tab w:val="left" w:pos="660"/>
        <w:tab w:val="left" w:leader="dot" w:pos="737"/>
        <w:tab w:val="right" w:leader="dot" w:pos="10530"/>
      </w:tabs>
      <w:spacing w:after="0" w:line="240" w:lineRule="auto"/>
      <w:ind w:left="220" w:right="-270" w:hanging="431"/>
    </w:pPr>
    <w:rPr>
      <w:rFonts w:eastAsia="Times New Roman" w:cs="Times New Roman"/>
      <w:b/>
      <w:lang w:val="en-US" w:eastAsia="fr-FR"/>
    </w:rPr>
  </w:style>
  <w:style w:type="paragraph" w:customStyle="1" w:styleId="00Numberedparagraph">
    <w:name w:val="00 Numbered paragraph"/>
    <w:basedOn w:val="Normal"/>
    <w:rsid w:val="00D86AB9"/>
    <w:pPr>
      <w:tabs>
        <w:tab w:val="num" w:pos="360"/>
      </w:tabs>
      <w:spacing w:before="120" w:after="0" w:line="240" w:lineRule="auto"/>
      <w:jc w:val="both"/>
    </w:pPr>
    <w:rPr>
      <w:rFonts w:ascii="Times New Roman" w:eastAsia="Times New Roman" w:hAnsi="Times New Roman" w:cs="Times New Roman"/>
      <w:sz w:val="20"/>
      <w:szCs w:val="20"/>
      <w:lang w:val="en-GB"/>
    </w:rPr>
  </w:style>
  <w:style w:type="paragraph" w:customStyle="1" w:styleId="IOTCReportNormalNumbered">
    <w:name w:val="IOTC Report Normal Numbered"/>
    <w:basedOn w:val="00Numberedparagraph"/>
    <w:rsid w:val="00D86AB9"/>
    <w:pPr>
      <w:numPr>
        <w:numId w:val="1"/>
      </w:numPr>
    </w:pPr>
    <w:rPr>
      <w:snapToGrid w:val="0"/>
      <w:color w:val="000000"/>
      <w:sz w:val="22"/>
    </w:rPr>
  </w:style>
  <w:style w:type="paragraph" w:customStyle="1" w:styleId="TOC31">
    <w:name w:val="TOC 31"/>
    <w:basedOn w:val="Normal"/>
    <w:next w:val="Normal"/>
    <w:autoRedefine/>
    <w:qFormat/>
    <w:rsid w:val="00D86AB9"/>
    <w:pPr>
      <w:spacing w:after="0" w:line="240" w:lineRule="auto"/>
      <w:ind w:left="440"/>
    </w:pPr>
    <w:rPr>
      <w:rFonts w:eastAsia="Times New Roman" w:cs="Times New Roman"/>
      <w:lang w:val="en-US" w:eastAsia="fr-FR"/>
    </w:rPr>
  </w:style>
  <w:style w:type="character" w:styleId="Hyperlink">
    <w:name w:val="Hyperlink"/>
    <w:basedOn w:val="DefaultParagraphFont"/>
    <w:uiPriority w:val="99"/>
    <w:rsid w:val="00D86AB9"/>
    <w:rPr>
      <w:color w:val="0000FF"/>
      <w:u w:val="single"/>
    </w:rPr>
  </w:style>
  <w:style w:type="paragraph" w:customStyle="1" w:styleId="IOTCHeading3">
    <w:name w:val="IOTC Heading 3"/>
    <w:basedOn w:val="IOTCHeading2"/>
    <w:rsid w:val="00D86AB9"/>
    <w:pPr>
      <w:spacing w:after="120"/>
      <w:ind w:left="360"/>
    </w:pPr>
    <w:rPr>
      <w:i w:val="0"/>
      <w:kern w:val="28"/>
      <w:sz w:val="22"/>
      <w:lang w:val="en-GB"/>
    </w:rPr>
  </w:style>
  <w:style w:type="character" w:customStyle="1" w:styleId="IOTC-NormalChar1">
    <w:name w:val="IOTC-Normal Char1"/>
    <w:basedOn w:val="DefaultParagraphFont"/>
    <w:rsid w:val="00D86AB9"/>
    <w:rPr>
      <w:sz w:val="22"/>
      <w:szCs w:val="22"/>
      <w:lang w:val="en-US" w:eastAsia="fr-FR" w:bidi="ar-SA"/>
    </w:rPr>
  </w:style>
  <w:style w:type="paragraph" w:customStyle="1" w:styleId="IOTC-Normal">
    <w:name w:val="IOTC-Normal"/>
    <w:basedOn w:val="Normal"/>
    <w:rsid w:val="00D86AB9"/>
    <w:pPr>
      <w:spacing w:after="0" w:line="240" w:lineRule="auto"/>
      <w:jc w:val="both"/>
    </w:pPr>
    <w:rPr>
      <w:rFonts w:ascii="Times New Roman" w:eastAsia="Times New Roman" w:hAnsi="Times New Roman" w:cs="Times New Roman"/>
      <w:lang w:val="en-US" w:eastAsia="fr-FR"/>
    </w:rPr>
  </w:style>
  <w:style w:type="paragraph" w:customStyle="1" w:styleId="IOTC-normal0">
    <w:name w:val="IOTC-normal"/>
    <w:rsid w:val="00D86AB9"/>
    <w:pPr>
      <w:tabs>
        <w:tab w:val="num" w:pos="360"/>
      </w:tabs>
      <w:spacing w:after="120" w:line="240" w:lineRule="auto"/>
      <w:ind w:left="216" w:hanging="216"/>
      <w:jc w:val="both"/>
    </w:pPr>
    <w:rPr>
      <w:rFonts w:ascii="Times New Roman" w:eastAsia="Times New Roman" w:hAnsi="Times New Roman" w:cs="Times New Roman"/>
      <w:szCs w:val="20"/>
      <w:lang w:val="fr-FR" w:eastAsia="fr-FR"/>
    </w:rPr>
  </w:style>
  <w:style w:type="paragraph" w:customStyle="1" w:styleId="H1">
    <w:name w:val="H1"/>
    <w:basedOn w:val="Heading1"/>
    <w:next w:val="Normal"/>
    <w:rsid w:val="00D86AB9"/>
    <w:pPr>
      <w:spacing w:before="180"/>
    </w:pPr>
    <w:rPr>
      <w:rFonts w:ascii="Times New Roman Bold" w:hAnsi="Times New Roman Bold" w:cs="Times New Roman"/>
      <w:bCs w:val="0"/>
      <w:smallCaps/>
      <w:kern w:val="28"/>
      <w:sz w:val="26"/>
      <w:szCs w:val="22"/>
      <w:lang w:val="en-GB"/>
    </w:rPr>
  </w:style>
  <w:style w:type="paragraph" w:customStyle="1" w:styleId="Appendix">
    <w:name w:val="Appendix"/>
    <w:basedOn w:val="Heading1"/>
    <w:next w:val="Normal"/>
    <w:link w:val="AppendixChar"/>
    <w:rsid w:val="00D86AB9"/>
    <w:pPr>
      <w:pageBreakBefore/>
      <w:spacing w:before="0" w:after="240"/>
      <w:jc w:val="center"/>
    </w:pPr>
    <w:rPr>
      <w:rFonts w:ascii="Times New Roman Bold" w:hAnsi="Times New Roman Bold" w:cs="Times New Roman"/>
      <w:bCs w:val="0"/>
      <w:smallCaps/>
      <w:kern w:val="0"/>
      <w:sz w:val="28"/>
      <w:szCs w:val="22"/>
      <w:lang w:val="en-GB"/>
    </w:rPr>
  </w:style>
  <w:style w:type="paragraph" w:styleId="BodyText2">
    <w:name w:val="Body Text 2"/>
    <w:basedOn w:val="Normal"/>
    <w:link w:val="BodyText2Char"/>
    <w:rsid w:val="00D86AB9"/>
    <w:pPr>
      <w:widowControl w:val="0"/>
      <w:spacing w:after="0" w:line="240" w:lineRule="auto"/>
    </w:pPr>
    <w:rPr>
      <w:rFonts w:ascii="Times New Roman" w:eastAsia="Times New Roman" w:hAnsi="Times New Roman" w:cs="Times New Roman"/>
      <w:sz w:val="28"/>
      <w:lang w:val="en-US" w:eastAsia="fr-FR"/>
    </w:rPr>
  </w:style>
  <w:style w:type="character" w:customStyle="1" w:styleId="BodyText2Char">
    <w:name w:val="Body Text 2 Char"/>
    <w:basedOn w:val="DefaultParagraphFont"/>
    <w:link w:val="BodyText2"/>
    <w:rsid w:val="00D86AB9"/>
    <w:rPr>
      <w:rFonts w:ascii="Times New Roman" w:eastAsia="Times New Roman" w:hAnsi="Times New Roman" w:cs="Times New Roman"/>
      <w:sz w:val="28"/>
      <w:lang w:eastAsia="fr-FR"/>
    </w:rPr>
  </w:style>
  <w:style w:type="paragraph" w:styleId="Title">
    <w:name w:val="Title"/>
    <w:aliases w:val="Report Title"/>
    <w:basedOn w:val="Normal"/>
    <w:link w:val="TitleChar"/>
    <w:qFormat/>
    <w:rsid w:val="00D86AB9"/>
    <w:pPr>
      <w:spacing w:after="0" w:line="240" w:lineRule="auto"/>
      <w:jc w:val="center"/>
    </w:pPr>
    <w:rPr>
      <w:rFonts w:ascii="Times New Roman" w:eastAsia="Times New Roman" w:hAnsi="Times New Roman" w:cs="Times New Roman"/>
      <w:sz w:val="28"/>
      <w:lang w:eastAsia="fr-FR"/>
    </w:rPr>
  </w:style>
  <w:style w:type="character" w:customStyle="1" w:styleId="TitleChar">
    <w:name w:val="Title Char"/>
    <w:aliases w:val="Report Title Char"/>
    <w:basedOn w:val="DefaultParagraphFont"/>
    <w:link w:val="Title"/>
    <w:rsid w:val="00D86AB9"/>
    <w:rPr>
      <w:rFonts w:ascii="Times New Roman" w:eastAsia="Times New Roman" w:hAnsi="Times New Roman" w:cs="Times New Roman"/>
      <w:sz w:val="28"/>
      <w:lang w:val="en-AU" w:eastAsia="fr-FR"/>
    </w:rPr>
  </w:style>
  <w:style w:type="paragraph" w:customStyle="1" w:styleId="H2">
    <w:name w:val="H2"/>
    <w:basedOn w:val="Heading2"/>
    <w:next w:val="Normal"/>
    <w:rsid w:val="00D86AB9"/>
    <w:pPr>
      <w:spacing w:before="100" w:beforeAutospacing="1" w:after="120"/>
    </w:pPr>
    <w:rPr>
      <w:rFonts w:ascii="Times New Roman Bold" w:hAnsi="Times New Roman Bold" w:cs="Times New Roman"/>
      <w:b w:val="0"/>
      <w:bCs w:val="0"/>
      <w:i w:val="0"/>
      <w:iCs w:val="0"/>
      <w:kern w:val="24"/>
      <w:sz w:val="24"/>
      <w:szCs w:val="22"/>
      <w:lang w:val="en-GB"/>
    </w:rPr>
  </w:style>
  <w:style w:type="character" w:customStyle="1" w:styleId="IOTC-normalChar">
    <w:name w:val="IOTC-normal Char"/>
    <w:basedOn w:val="DefaultParagraphFont"/>
    <w:rsid w:val="00D86AB9"/>
    <w:rPr>
      <w:noProof w:val="0"/>
      <w:sz w:val="22"/>
      <w:lang w:val="fr-FR"/>
    </w:rPr>
  </w:style>
  <w:style w:type="paragraph" w:customStyle="1" w:styleId="IOTC-NormalChar0">
    <w:name w:val="IOTC-Normal Char"/>
    <w:basedOn w:val="Normal"/>
    <w:rsid w:val="00D86AB9"/>
    <w:pPr>
      <w:spacing w:before="120" w:after="120" w:line="240" w:lineRule="auto"/>
      <w:jc w:val="both"/>
    </w:pPr>
    <w:rPr>
      <w:rFonts w:ascii="Times New Roman" w:eastAsia="Times New Roman" w:hAnsi="Times New Roman" w:cs="Times New Roman"/>
      <w:lang w:val="en-US" w:eastAsia="fr-FR"/>
    </w:rPr>
  </w:style>
  <w:style w:type="character" w:customStyle="1" w:styleId="IOTC-NormalCharChar">
    <w:name w:val="IOTC-Normal Char Char"/>
    <w:basedOn w:val="DefaultParagraphFont"/>
    <w:rsid w:val="00D86AB9"/>
    <w:rPr>
      <w:noProof w:val="0"/>
      <w:sz w:val="22"/>
      <w:lang w:val="en-US"/>
    </w:rPr>
  </w:style>
  <w:style w:type="paragraph" w:customStyle="1" w:styleId="IOTCAgendaH1">
    <w:name w:val="IOTC Agenda H1"/>
    <w:basedOn w:val="IOTCHeading1"/>
    <w:next w:val="IOTC-Normal"/>
    <w:rsid w:val="00D86AB9"/>
    <w:pPr>
      <w:numPr>
        <w:numId w:val="12"/>
      </w:numPr>
      <w:spacing w:after="60"/>
    </w:pPr>
    <w:rPr>
      <w:color w:val="000000"/>
      <w:kern w:val="32"/>
      <w:lang w:val="en-GB"/>
    </w:rPr>
  </w:style>
  <w:style w:type="paragraph" w:customStyle="1" w:styleId="IOTCAgendaH2">
    <w:name w:val="IOTC Agenda H2"/>
    <w:basedOn w:val="IOTCHeading2"/>
    <w:next w:val="IOTC-Normal"/>
    <w:link w:val="IOTCAgendaH2Char"/>
    <w:rsid w:val="00D86AB9"/>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D86AB9"/>
    <w:pPr>
      <w:keepNext/>
      <w:tabs>
        <w:tab w:val="num" w:pos="1152"/>
      </w:tabs>
      <w:spacing w:before="120" w:after="60" w:line="240" w:lineRule="auto"/>
      <w:ind w:left="1152" w:right="58" w:hanging="360"/>
      <w:outlineLvl w:val="2"/>
    </w:pPr>
    <w:rPr>
      <w:rFonts w:ascii="Times New Roman Bold" w:eastAsia="Times New Roman" w:hAnsi="Times New Roman Bold" w:cs="Times New Roman"/>
      <w:b/>
      <w:i/>
      <w:lang w:val="en-GB" w:eastAsia="fr-FR"/>
    </w:rPr>
  </w:style>
  <w:style w:type="paragraph" w:customStyle="1" w:styleId="IOTCReport-AppendixHeading1Char">
    <w:name w:val="IOTC Report - Appendix Heading 1 Char"/>
    <w:basedOn w:val="BodyText"/>
    <w:link w:val="IOTCReport-AppendixHeading1CharChar1"/>
    <w:rsid w:val="00D86AB9"/>
    <w:pPr>
      <w:keepNext/>
      <w:spacing w:after="80"/>
      <w:ind w:firstLine="720"/>
      <w:jc w:val="center"/>
      <w:outlineLvl w:val="0"/>
    </w:pPr>
    <w:rPr>
      <w:rFonts w:ascii="Times New Roman Bold" w:eastAsia="SimSun" w:hAnsi="Times New Roman Bold"/>
      <w:b/>
      <w:smallCaps/>
      <w:sz w:val="24"/>
      <w:szCs w:val="24"/>
      <w:lang w:val="en-GB"/>
    </w:rPr>
  </w:style>
  <w:style w:type="character" w:customStyle="1" w:styleId="IOTCReport-AppendixHeading1CharChar1">
    <w:name w:val="IOTC Report - Appendix Heading 1 Char Char1"/>
    <w:basedOn w:val="BodyTextChar"/>
    <w:link w:val="IOTCReport-AppendixHeading1Char"/>
    <w:rsid w:val="00D86AB9"/>
    <w:rPr>
      <w:rFonts w:ascii="Times New Roman Bold" w:eastAsia="SimSun" w:hAnsi="Times New Roman Bold" w:cs="Times New Roman"/>
      <w:b/>
      <w:smallCaps/>
      <w:sz w:val="24"/>
      <w:szCs w:val="24"/>
      <w:lang w:val="en-GB" w:eastAsia="fr-FR"/>
    </w:rPr>
  </w:style>
  <w:style w:type="character" w:customStyle="1" w:styleId="IOTCReport-AppendixHeading1CharChar">
    <w:name w:val="IOTC Report - Appendix Heading 1 Char Char"/>
    <w:basedOn w:val="DefaultParagraphFont"/>
    <w:rsid w:val="00D86AB9"/>
    <w:rPr>
      <w:sz w:val="26"/>
    </w:rPr>
  </w:style>
  <w:style w:type="paragraph" w:styleId="PlainText">
    <w:name w:val="Plain Text"/>
    <w:basedOn w:val="Normal"/>
    <w:link w:val="PlainTextChar"/>
    <w:rsid w:val="00D86AB9"/>
    <w:pPr>
      <w:widowControl w:val="0"/>
      <w:spacing w:after="0" w:line="240" w:lineRule="auto"/>
      <w:jc w:val="both"/>
    </w:pPr>
    <w:rPr>
      <w:rFonts w:ascii="MS Mincho" w:eastAsia="MS Mincho" w:hAnsi="Courier New" w:cs="Times New Roman"/>
      <w:kern w:val="2"/>
      <w:sz w:val="21"/>
      <w:lang w:val="en-US" w:eastAsia="ja-JP"/>
    </w:rPr>
  </w:style>
  <w:style w:type="character" w:customStyle="1" w:styleId="PlainTextChar">
    <w:name w:val="Plain Text Char"/>
    <w:basedOn w:val="DefaultParagraphFont"/>
    <w:link w:val="PlainText"/>
    <w:rsid w:val="00D86AB9"/>
    <w:rPr>
      <w:rFonts w:ascii="MS Mincho" w:eastAsia="MS Mincho" w:hAnsi="Courier New" w:cs="Times New Roman"/>
      <w:kern w:val="2"/>
      <w:sz w:val="21"/>
      <w:lang w:eastAsia="ja-JP"/>
    </w:rPr>
  </w:style>
  <w:style w:type="character" w:styleId="Strong">
    <w:name w:val="Strong"/>
    <w:basedOn w:val="DefaultParagraphFont"/>
    <w:qFormat/>
    <w:rsid w:val="00D86AB9"/>
    <w:rPr>
      <w:b/>
    </w:rPr>
  </w:style>
  <w:style w:type="paragraph" w:customStyle="1" w:styleId="plaintext11">
    <w:name w:val="plaintext11"/>
    <w:basedOn w:val="Normal"/>
    <w:rsid w:val="00D86AB9"/>
    <w:pPr>
      <w:spacing w:before="100" w:beforeAutospacing="1" w:after="100" w:afterAutospacing="1" w:line="240" w:lineRule="auto"/>
    </w:pPr>
    <w:rPr>
      <w:rFonts w:ascii="Arial" w:eastAsia="Arial Unicode MS" w:hAnsi="Arial" w:cs="Times New Roman"/>
      <w:color w:val="000000"/>
      <w:sz w:val="17"/>
      <w:lang w:val="en-US" w:eastAsia="ja-JP"/>
    </w:rPr>
  </w:style>
  <w:style w:type="character" w:customStyle="1" w:styleId="subparttitle1">
    <w:name w:val="subparttitle1"/>
    <w:basedOn w:val="DefaultParagraphFont"/>
    <w:rsid w:val="00D86AB9"/>
    <w:rPr>
      <w:rFonts w:ascii="Arial" w:hAnsi="Arial" w:hint="default"/>
      <w:b/>
      <w:color w:val="666666"/>
      <w:sz w:val="18"/>
    </w:rPr>
  </w:style>
  <w:style w:type="paragraph" w:styleId="NormalWeb">
    <w:name w:val="Normal (Web)"/>
    <w:basedOn w:val="Normal"/>
    <w:rsid w:val="00D86AB9"/>
    <w:pPr>
      <w:spacing w:before="100" w:beforeAutospacing="1" w:after="100" w:afterAutospacing="1" w:line="240" w:lineRule="auto"/>
    </w:pPr>
    <w:rPr>
      <w:rFonts w:ascii="Arial Unicode MS" w:eastAsia="Arial Unicode MS" w:hAnsi="Arial Unicode MS" w:cs="Times New Roman"/>
      <w:color w:val="000000"/>
      <w:lang w:val="en-US" w:eastAsia="ja-JP"/>
    </w:rPr>
  </w:style>
  <w:style w:type="paragraph" w:styleId="BodyTextIndent">
    <w:name w:val="Body Text Indent"/>
    <w:basedOn w:val="Normal"/>
    <w:link w:val="BodyTextIndentChar"/>
    <w:rsid w:val="00D86AB9"/>
    <w:pPr>
      <w:spacing w:after="120" w:line="240" w:lineRule="auto"/>
      <w:ind w:left="360"/>
    </w:pPr>
    <w:rPr>
      <w:rFonts w:ascii="Times New Roman" w:eastAsia="Times New Roman" w:hAnsi="Times New Roman" w:cs="Times New Roman"/>
      <w:lang w:val="en-US" w:eastAsia="fr-FR"/>
    </w:rPr>
  </w:style>
  <w:style w:type="character" w:customStyle="1" w:styleId="BodyTextIndentChar">
    <w:name w:val="Body Text Indent Char"/>
    <w:basedOn w:val="DefaultParagraphFont"/>
    <w:link w:val="BodyTextIndent"/>
    <w:rsid w:val="00D86AB9"/>
    <w:rPr>
      <w:rFonts w:ascii="Times New Roman" w:eastAsia="Times New Roman" w:hAnsi="Times New Roman" w:cs="Times New Roman"/>
      <w:lang w:eastAsia="fr-FR"/>
    </w:rPr>
  </w:style>
  <w:style w:type="paragraph" w:styleId="BodyTextIndent2">
    <w:name w:val="Body Text Indent 2"/>
    <w:basedOn w:val="Normal"/>
    <w:link w:val="BodyTextIndent2Char"/>
    <w:rsid w:val="00D86AB9"/>
    <w:pPr>
      <w:spacing w:after="120" w:line="480" w:lineRule="auto"/>
      <w:ind w:left="360"/>
    </w:pPr>
    <w:rPr>
      <w:rFonts w:ascii="Times New Roman" w:eastAsia="Times New Roman" w:hAnsi="Times New Roman" w:cs="Times New Roman"/>
      <w:lang w:val="en-US" w:eastAsia="fr-FR"/>
    </w:rPr>
  </w:style>
  <w:style w:type="character" w:customStyle="1" w:styleId="BodyTextIndent2Char">
    <w:name w:val="Body Text Indent 2 Char"/>
    <w:basedOn w:val="DefaultParagraphFont"/>
    <w:link w:val="BodyTextIndent2"/>
    <w:rsid w:val="00D86AB9"/>
    <w:rPr>
      <w:rFonts w:ascii="Times New Roman" w:eastAsia="Times New Roman" w:hAnsi="Times New Roman" w:cs="Times New Roman"/>
      <w:lang w:eastAsia="fr-FR"/>
    </w:rPr>
  </w:style>
  <w:style w:type="character" w:customStyle="1" w:styleId="CharChar">
    <w:name w:val="Char Char"/>
    <w:basedOn w:val="DefaultParagraphFont"/>
    <w:rsid w:val="00D86AB9"/>
    <w:rPr>
      <w:noProof w:val="0"/>
      <w:sz w:val="24"/>
      <w:lang w:val="en-US"/>
    </w:rPr>
  </w:style>
  <w:style w:type="paragraph" w:customStyle="1" w:styleId="Figurelegend">
    <w:name w:val="Figure legend"/>
    <w:basedOn w:val="Normal"/>
    <w:next w:val="Tableheading"/>
    <w:rsid w:val="00D86AB9"/>
    <w:pPr>
      <w:spacing w:before="240" w:after="0" w:line="240" w:lineRule="auto"/>
      <w:jc w:val="center"/>
    </w:pPr>
    <w:rPr>
      <w:rFonts w:ascii="Verdana" w:eastAsia="Times New Roman" w:hAnsi="Verdana" w:cs="Times New Roman"/>
      <w:b/>
      <w:sz w:val="20"/>
      <w:lang w:val="en-GB" w:eastAsia="fr-FR"/>
    </w:rPr>
  </w:style>
  <w:style w:type="paragraph" w:customStyle="1" w:styleId="Tableheading">
    <w:name w:val="Table heading"/>
    <w:basedOn w:val="Normal"/>
    <w:next w:val="Figurelegend"/>
    <w:rsid w:val="00D86AB9"/>
    <w:pPr>
      <w:keepNext/>
      <w:keepLines/>
      <w:spacing w:before="240" w:after="0" w:line="240" w:lineRule="auto"/>
      <w:jc w:val="center"/>
    </w:pPr>
    <w:rPr>
      <w:rFonts w:ascii="Verdana" w:eastAsia="Times New Roman" w:hAnsi="Verdana" w:cs="Times New Roman"/>
      <w:b/>
      <w:sz w:val="20"/>
      <w:lang w:val="en-GB" w:eastAsia="fr-FR"/>
    </w:rPr>
  </w:style>
  <w:style w:type="paragraph" w:customStyle="1" w:styleId="Abstracttext">
    <w:name w:val="Abstract text"/>
    <w:basedOn w:val="Normal"/>
    <w:rsid w:val="00D86AB9"/>
    <w:pPr>
      <w:pBdr>
        <w:top w:val="single" w:sz="4" w:space="1" w:color="auto"/>
        <w:left w:val="single" w:sz="4" w:space="4" w:color="auto"/>
        <w:bottom w:val="single" w:sz="4" w:space="1" w:color="auto"/>
        <w:right w:val="single" w:sz="4" w:space="4" w:color="auto"/>
      </w:pBdr>
      <w:spacing w:before="240" w:after="0" w:line="240" w:lineRule="auto"/>
    </w:pPr>
    <w:rPr>
      <w:rFonts w:ascii="Verdana" w:eastAsia="Times New Roman" w:hAnsi="Verdana" w:cs="Times New Roman"/>
      <w:i/>
      <w:sz w:val="20"/>
      <w:lang w:val="en-GB" w:eastAsia="fr-FR"/>
    </w:rPr>
  </w:style>
  <w:style w:type="paragraph" w:customStyle="1" w:styleId="Abstracttitle">
    <w:name w:val="Abstract title"/>
    <w:basedOn w:val="Title"/>
    <w:rsid w:val="00D86AB9"/>
    <w:pPr>
      <w:keepNext/>
      <w:spacing w:before="240"/>
    </w:pPr>
    <w:rPr>
      <w:b/>
      <w:i/>
      <w:caps/>
      <w:kern w:val="28"/>
      <w:sz w:val="22"/>
      <w:lang w:val="en-US"/>
    </w:rPr>
  </w:style>
  <w:style w:type="paragraph" w:customStyle="1" w:styleId="Bibliography1">
    <w:name w:val="Bibliography1"/>
    <w:basedOn w:val="Normal"/>
    <w:autoRedefine/>
    <w:rsid w:val="00D86AB9"/>
    <w:pPr>
      <w:spacing w:before="240" w:after="0" w:line="240" w:lineRule="auto"/>
      <w:ind w:left="360" w:hanging="360"/>
    </w:pPr>
    <w:rPr>
      <w:rFonts w:ascii="Verdana" w:eastAsia="Times New Roman" w:hAnsi="Verdana" w:cs="Times New Roman"/>
      <w:sz w:val="20"/>
      <w:lang w:val="en-GB" w:eastAsia="fr-FR"/>
    </w:rPr>
  </w:style>
  <w:style w:type="paragraph" w:customStyle="1" w:styleId="Tablelegend">
    <w:name w:val="Table legend"/>
    <w:basedOn w:val="Normal"/>
    <w:rsid w:val="00D86AB9"/>
    <w:pPr>
      <w:keepNext/>
      <w:spacing w:after="120" w:line="240" w:lineRule="auto"/>
      <w:jc w:val="center"/>
    </w:pPr>
    <w:rPr>
      <w:rFonts w:ascii="Verdana" w:eastAsia="Times New Roman" w:hAnsi="Verdana" w:cs="Times New Roman"/>
      <w:b/>
      <w:sz w:val="20"/>
      <w:lang w:val="en-GB" w:eastAsia="fr-FR"/>
    </w:rPr>
  </w:style>
  <w:style w:type="paragraph" w:customStyle="1" w:styleId="H3">
    <w:name w:val="H3"/>
    <w:basedOn w:val="H2"/>
    <w:next w:val="Normal"/>
    <w:rsid w:val="00D86AB9"/>
    <w:pPr>
      <w:spacing w:before="60" w:beforeAutospacing="0"/>
      <w:ind w:left="720"/>
      <w:contextualSpacing/>
      <w:outlineLvl w:val="0"/>
    </w:pPr>
    <w:rPr>
      <w:b/>
      <w:kern w:val="28"/>
      <w:sz w:val="22"/>
    </w:rPr>
  </w:style>
  <w:style w:type="paragraph" w:styleId="List">
    <w:name w:val="List"/>
    <w:basedOn w:val="Normal"/>
    <w:rsid w:val="00D86AB9"/>
    <w:pPr>
      <w:tabs>
        <w:tab w:val="num" w:pos="360"/>
      </w:tabs>
      <w:spacing w:before="120" w:after="0" w:line="240" w:lineRule="auto"/>
      <w:ind w:left="1080" w:hanging="360"/>
      <w:jc w:val="both"/>
    </w:pPr>
    <w:rPr>
      <w:rFonts w:ascii="Verdana" w:eastAsia="Times New Roman" w:hAnsi="Verdana" w:cs="Times New Roman"/>
      <w:sz w:val="20"/>
      <w:lang w:val="en-US" w:eastAsia="fr-FR"/>
    </w:rPr>
  </w:style>
  <w:style w:type="paragraph" w:customStyle="1" w:styleId="H4">
    <w:name w:val="H4"/>
    <w:basedOn w:val="Heading4"/>
    <w:next w:val="Normal"/>
    <w:rsid w:val="00D86AB9"/>
    <w:pPr>
      <w:ind w:left="1440"/>
    </w:pPr>
    <w:rPr>
      <w:rFonts w:ascii="Verdana" w:hAnsi="Verdana"/>
      <w:i/>
      <w:sz w:val="22"/>
      <w:lang w:val="en-GB"/>
    </w:rPr>
  </w:style>
  <w:style w:type="paragraph" w:customStyle="1" w:styleId="Author">
    <w:name w:val="Author"/>
    <w:basedOn w:val="Normal"/>
    <w:next w:val="Abstracttitle"/>
    <w:rsid w:val="00D86AB9"/>
    <w:pPr>
      <w:pBdr>
        <w:bottom w:val="single" w:sz="4" w:space="1" w:color="auto"/>
      </w:pBdr>
      <w:spacing w:before="240" w:after="0" w:line="240" w:lineRule="auto"/>
      <w:jc w:val="center"/>
    </w:pPr>
    <w:rPr>
      <w:rFonts w:ascii="Verdana" w:eastAsia="Times New Roman" w:hAnsi="Verdana" w:cs="Times New Roman"/>
      <w:b/>
      <w:sz w:val="20"/>
      <w:lang w:val="en-GB" w:eastAsia="fr-FR"/>
    </w:rPr>
  </w:style>
  <w:style w:type="paragraph" w:customStyle="1" w:styleId="Tabletext">
    <w:name w:val="Table text"/>
    <w:basedOn w:val="Normal"/>
    <w:rsid w:val="00D86AB9"/>
    <w:pPr>
      <w:keepNext/>
      <w:keepLines/>
      <w:spacing w:after="0" w:line="240" w:lineRule="auto"/>
    </w:pPr>
    <w:rPr>
      <w:rFonts w:ascii="Verdana" w:eastAsia="Times New Roman" w:hAnsi="Verdana" w:cs="Times New Roman"/>
      <w:sz w:val="18"/>
      <w:lang w:val="en-GB" w:eastAsia="fr-FR"/>
    </w:rPr>
  </w:style>
  <w:style w:type="paragraph" w:customStyle="1" w:styleId="H5">
    <w:name w:val="H5"/>
    <w:basedOn w:val="Heading5"/>
    <w:next w:val="Normal"/>
    <w:rsid w:val="00D86AB9"/>
    <w:pPr>
      <w:keepNext/>
    </w:pPr>
    <w:rPr>
      <w:rFonts w:ascii="Verdana" w:hAnsi="Verdana"/>
      <w:b w:val="0"/>
      <w:sz w:val="20"/>
      <w:lang w:val="en-GB"/>
    </w:rPr>
  </w:style>
  <w:style w:type="paragraph" w:customStyle="1" w:styleId="NJF">
    <w:name w:val="NJF"/>
    <w:basedOn w:val="Normal"/>
    <w:rsid w:val="00D86AB9"/>
    <w:pPr>
      <w:autoSpaceDE w:val="0"/>
      <w:autoSpaceDN w:val="0"/>
      <w:adjustRightInd w:val="0"/>
      <w:spacing w:after="0" w:line="240" w:lineRule="auto"/>
      <w:jc w:val="both"/>
    </w:pPr>
    <w:rPr>
      <w:rFonts w:ascii="Verdana" w:eastAsia="Times New Roman" w:hAnsi="Verdana" w:cs="Times New Roman"/>
      <w:lang w:val="fr-FR" w:eastAsia="fr-FR"/>
    </w:rPr>
  </w:style>
  <w:style w:type="paragraph" w:customStyle="1" w:styleId="Partlst">
    <w:name w:val="Partlst"/>
    <w:basedOn w:val="Normal"/>
    <w:rsid w:val="00D86AB9"/>
    <w:pPr>
      <w:spacing w:after="0" w:line="240" w:lineRule="auto"/>
    </w:pPr>
    <w:rPr>
      <w:rFonts w:ascii="Verdana" w:eastAsia="Times New Roman" w:hAnsi="Verdana" w:cs="Times New Roman"/>
      <w:sz w:val="20"/>
      <w:lang w:val="en-GB" w:eastAsia="fr-FR"/>
    </w:rPr>
  </w:style>
  <w:style w:type="paragraph" w:customStyle="1" w:styleId="IOTCListofParticipants">
    <w:name w:val="IOTC List of Participants"/>
    <w:basedOn w:val="Normal"/>
    <w:rsid w:val="00D86AB9"/>
    <w:pPr>
      <w:keepLines/>
      <w:spacing w:before="120" w:after="0" w:line="240" w:lineRule="auto"/>
      <w:contextualSpacing/>
    </w:pPr>
    <w:rPr>
      <w:rFonts w:ascii="Times New Roman" w:eastAsia="Times New Roman" w:hAnsi="Times New Roman" w:cs="Times New Roman"/>
      <w:noProof/>
      <w:sz w:val="20"/>
      <w:lang w:val="en-US" w:eastAsia="fr-FR"/>
    </w:rPr>
  </w:style>
  <w:style w:type="paragraph" w:customStyle="1" w:styleId="IOTC-Resolution">
    <w:name w:val="IOTC-Resolution"/>
    <w:basedOn w:val="IOTC-Normal"/>
    <w:rsid w:val="00D86AB9"/>
    <w:pPr>
      <w:jc w:val="center"/>
    </w:pPr>
    <w:rPr>
      <w:b/>
      <w:smallCaps/>
    </w:rPr>
  </w:style>
  <w:style w:type="paragraph" w:customStyle="1" w:styleId="IOTCResolution">
    <w:name w:val="IOTC Resolution"/>
    <w:basedOn w:val="IOTCHeading2"/>
    <w:rsid w:val="00D86AB9"/>
    <w:pPr>
      <w:ind w:left="720"/>
      <w:jc w:val="center"/>
    </w:pPr>
    <w:rPr>
      <w:i w:val="0"/>
      <w:smallCaps/>
    </w:rPr>
  </w:style>
  <w:style w:type="paragraph" w:customStyle="1" w:styleId="Norm">
    <w:name w:val="Norm"/>
    <w:basedOn w:val="Normal"/>
    <w:rsid w:val="00D86AB9"/>
    <w:pPr>
      <w:spacing w:after="0" w:line="240" w:lineRule="auto"/>
      <w:jc w:val="both"/>
    </w:pPr>
    <w:rPr>
      <w:rFonts w:ascii="Times New Roman" w:eastAsia="Times New Roman" w:hAnsi="Times New Roman" w:cs="Times New Roman"/>
      <w:lang w:val="en-GB"/>
    </w:rPr>
  </w:style>
  <w:style w:type="character" w:styleId="FollowedHyperlink">
    <w:name w:val="FollowedHyperlink"/>
    <w:basedOn w:val="DefaultParagraphFont"/>
    <w:rsid w:val="00D86AB9"/>
    <w:rPr>
      <w:color w:val="800080"/>
      <w:u w:val="single"/>
    </w:rPr>
  </w:style>
  <w:style w:type="paragraph" w:customStyle="1" w:styleId="StyleIOTCNormalnumberedBefore12ptAfter12pt">
    <w:name w:val="Style IOTC Normal numbered + Before:  12 pt After:  12 pt"/>
    <w:basedOn w:val="Normal"/>
    <w:rsid w:val="00D86AB9"/>
    <w:pPr>
      <w:tabs>
        <w:tab w:val="right" w:pos="432"/>
        <w:tab w:val="num" w:pos="720"/>
      </w:tabs>
      <w:spacing w:after="0" w:line="240" w:lineRule="auto"/>
      <w:ind w:left="720" w:hanging="360"/>
      <w:jc w:val="both"/>
    </w:pPr>
    <w:rPr>
      <w:rFonts w:ascii="Times New Roman" w:eastAsia="Times New Roman" w:hAnsi="Times New Roman" w:cs="Times New Roman"/>
      <w:szCs w:val="20"/>
      <w:lang w:val="en-GB" w:eastAsia="fr-FR"/>
    </w:rPr>
  </w:style>
  <w:style w:type="paragraph" w:customStyle="1" w:styleId="Text1">
    <w:name w:val="Text 1"/>
    <w:basedOn w:val="Normal"/>
    <w:rsid w:val="00D86AB9"/>
    <w:pPr>
      <w:spacing w:after="240" w:line="240" w:lineRule="auto"/>
      <w:ind w:left="482"/>
      <w:jc w:val="both"/>
    </w:pPr>
    <w:rPr>
      <w:rFonts w:ascii="Times New Roman" w:eastAsia="Times New Roman" w:hAnsi="Times New Roman" w:cs="Times New Roman"/>
      <w:sz w:val="24"/>
      <w:szCs w:val="20"/>
      <w:lang w:val="en-GB"/>
    </w:rPr>
  </w:style>
  <w:style w:type="paragraph" w:customStyle="1" w:styleId="NumPar1">
    <w:name w:val="NumPar 1"/>
    <w:basedOn w:val="Heading1"/>
    <w:next w:val="Text1"/>
    <w:rsid w:val="00D86AB9"/>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val="en-GB" w:eastAsia="en-US"/>
    </w:rPr>
  </w:style>
  <w:style w:type="paragraph" w:customStyle="1" w:styleId="ListBullet1">
    <w:name w:val="List Bullet 1"/>
    <w:basedOn w:val="Text1"/>
    <w:rsid w:val="00D86AB9"/>
    <w:pPr>
      <w:tabs>
        <w:tab w:val="num" w:pos="765"/>
      </w:tabs>
      <w:ind w:left="765" w:hanging="283"/>
    </w:pPr>
  </w:style>
  <w:style w:type="paragraph" w:customStyle="1" w:styleId="ListDash1">
    <w:name w:val="List Dash 1"/>
    <w:basedOn w:val="Text1"/>
    <w:rsid w:val="00D86AB9"/>
    <w:pPr>
      <w:tabs>
        <w:tab w:val="num" w:pos="765"/>
      </w:tabs>
      <w:ind w:left="765" w:hanging="283"/>
    </w:pPr>
  </w:style>
  <w:style w:type="paragraph" w:customStyle="1" w:styleId="Text2">
    <w:name w:val="Text 2"/>
    <w:basedOn w:val="Normal"/>
    <w:rsid w:val="00D86AB9"/>
    <w:pPr>
      <w:tabs>
        <w:tab w:val="left" w:pos="2302"/>
      </w:tabs>
      <w:overflowPunct w:val="0"/>
      <w:autoSpaceDE w:val="0"/>
      <w:autoSpaceDN w:val="0"/>
      <w:adjustRightInd w:val="0"/>
      <w:spacing w:after="240" w:line="240" w:lineRule="auto"/>
      <w:ind w:left="1202"/>
      <w:jc w:val="both"/>
      <w:textAlignment w:val="baseline"/>
    </w:pPr>
    <w:rPr>
      <w:rFonts w:ascii="Times New Roman" w:eastAsia="MS Mincho" w:hAnsi="Times New Roman" w:cs="Times New Roman"/>
      <w:sz w:val="24"/>
      <w:szCs w:val="20"/>
      <w:lang w:val="en-GB" w:eastAsia="ja-JP"/>
    </w:rPr>
  </w:style>
  <w:style w:type="paragraph" w:customStyle="1" w:styleId="Resolutions">
    <w:name w:val="Resolutions"/>
    <w:basedOn w:val="IOTCReport-AppendixHeading1Char"/>
    <w:rsid w:val="00D86AB9"/>
    <w:pPr>
      <w:ind w:firstLine="0"/>
      <w:outlineLvl w:val="2"/>
    </w:pPr>
    <w:rPr>
      <w:rFonts w:eastAsia="Times New Roman"/>
      <w:noProof/>
      <w:lang w:eastAsia="en-US"/>
    </w:rPr>
  </w:style>
  <w:style w:type="paragraph" w:customStyle="1" w:styleId="NumPar2">
    <w:name w:val="NumPar 2"/>
    <w:basedOn w:val="Heading2"/>
    <w:next w:val="Text2"/>
    <w:rsid w:val="00D86AB9"/>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val="en-GB" w:eastAsia="en-US"/>
    </w:rPr>
  </w:style>
  <w:style w:type="paragraph" w:customStyle="1" w:styleId="NumPar3">
    <w:name w:val="NumPar 3"/>
    <w:basedOn w:val="Heading3"/>
    <w:next w:val="Normal"/>
    <w:rsid w:val="00D86AB9"/>
    <w:pPr>
      <w:keepNext w:val="0"/>
      <w:tabs>
        <w:tab w:val="num" w:pos="850"/>
      </w:tabs>
      <w:spacing w:before="0" w:after="240"/>
      <w:ind w:left="850" w:hanging="850"/>
      <w:jc w:val="both"/>
      <w:outlineLvl w:val="9"/>
    </w:pPr>
    <w:rPr>
      <w:rFonts w:ascii="Times New Roman" w:hAnsi="Times New Roman"/>
      <w:b w:val="0"/>
      <w:sz w:val="24"/>
      <w:szCs w:val="20"/>
      <w:lang w:val="en-GB" w:eastAsia="en-US"/>
    </w:rPr>
  </w:style>
  <w:style w:type="paragraph" w:customStyle="1" w:styleId="NumPar4">
    <w:name w:val="NumPar 4"/>
    <w:basedOn w:val="Heading4"/>
    <w:next w:val="Normal"/>
    <w:rsid w:val="00D86AB9"/>
    <w:pPr>
      <w:keepNext w:val="0"/>
      <w:tabs>
        <w:tab w:val="num" w:pos="850"/>
      </w:tabs>
      <w:spacing w:before="0" w:after="240"/>
      <w:ind w:left="850" w:hanging="850"/>
      <w:jc w:val="both"/>
      <w:outlineLvl w:val="9"/>
    </w:pPr>
    <w:rPr>
      <w:b w:val="0"/>
      <w:sz w:val="24"/>
      <w:szCs w:val="20"/>
      <w:lang w:val="en-GB" w:eastAsia="en-US"/>
    </w:rPr>
  </w:style>
  <w:style w:type="paragraph" w:customStyle="1" w:styleId="ListDash">
    <w:name w:val="List Dash"/>
    <w:basedOn w:val="Normal"/>
    <w:rsid w:val="00D86AB9"/>
    <w:pPr>
      <w:tabs>
        <w:tab w:val="num" w:pos="283"/>
      </w:tabs>
      <w:spacing w:after="240" w:line="240" w:lineRule="auto"/>
      <w:ind w:left="283" w:hanging="283"/>
      <w:jc w:val="both"/>
    </w:pPr>
    <w:rPr>
      <w:rFonts w:ascii="Times New Roman" w:eastAsia="Times New Roman" w:hAnsi="Times New Roman" w:cs="Times New Roman"/>
      <w:sz w:val="24"/>
      <w:szCs w:val="20"/>
      <w:lang w:val="en-GB"/>
    </w:rPr>
  </w:style>
  <w:style w:type="paragraph" w:customStyle="1" w:styleId="PartTitle">
    <w:name w:val="PartTitle"/>
    <w:basedOn w:val="Normal"/>
    <w:next w:val="Normal"/>
    <w:rsid w:val="00D86AB9"/>
    <w:pPr>
      <w:keepNext/>
      <w:pageBreakBefore/>
      <w:spacing w:after="480" w:line="240" w:lineRule="auto"/>
      <w:jc w:val="center"/>
    </w:pPr>
    <w:rPr>
      <w:rFonts w:ascii="Times New Roman" w:eastAsia="MS Mincho" w:hAnsi="Times New Roman" w:cs="Times New Roman"/>
      <w:b/>
      <w:sz w:val="36"/>
      <w:szCs w:val="20"/>
      <w:lang w:val="en-GB"/>
    </w:rPr>
  </w:style>
  <w:style w:type="paragraph" w:customStyle="1" w:styleId="PP">
    <w:name w:val="PP"/>
    <w:basedOn w:val="Normal"/>
    <w:rsid w:val="00D86AB9"/>
    <w:pPr>
      <w:spacing w:after="120" w:line="240" w:lineRule="atLeast"/>
      <w:jc w:val="both"/>
    </w:pPr>
    <w:rPr>
      <w:rFonts w:ascii="Times New Roman" w:eastAsia="Times New Roman" w:hAnsi="Times New Roman" w:cs="Times New Roman"/>
      <w:lang w:val="en-GB" w:eastAsia="fr-FR"/>
    </w:rPr>
  </w:style>
  <w:style w:type="character" w:customStyle="1" w:styleId="PPChar">
    <w:name w:val="PP Char"/>
    <w:basedOn w:val="DefaultParagraphFont"/>
    <w:rsid w:val="00D86AB9"/>
    <w:rPr>
      <w:sz w:val="22"/>
      <w:szCs w:val="22"/>
      <w:lang w:val="en-GB" w:eastAsia="fr-FR" w:bidi="ar-SA"/>
    </w:rPr>
  </w:style>
  <w:style w:type="paragraph" w:customStyle="1" w:styleId="Style1">
    <w:name w:val="Style1"/>
    <w:basedOn w:val="IOTC-Normal"/>
    <w:rsid w:val="00D86AB9"/>
  </w:style>
  <w:style w:type="character" w:styleId="HTMLAcronym">
    <w:name w:val="HTML Acronym"/>
    <w:basedOn w:val="DefaultParagraphFont"/>
    <w:uiPriority w:val="99"/>
    <w:unhideWhenUsed/>
    <w:rsid w:val="00D86AB9"/>
  </w:style>
  <w:style w:type="paragraph" w:customStyle="1" w:styleId="IOTCNormalnumbered">
    <w:name w:val="IOTC Normal numbered"/>
    <w:basedOn w:val="Normal"/>
    <w:rsid w:val="00D86AB9"/>
    <w:pPr>
      <w:tabs>
        <w:tab w:val="num" w:pos="864"/>
      </w:tabs>
      <w:spacing w:after="0" w:line="240" w:lineRule="auto"/>
      <w:ind w:left="864" w:hanging="144"/>
    </w:pPr>
    <w:rPr>
      <w:rFonts w:ascii="Times New Roman" w:eastAsia="Times New Roman" w:hAnsi="Times New Roman" w:cs="Times New Roman"/>
      <w:lang w:val="en-US" w:eastAsia="fr-FR"/>
    </w:rPr>
  </w:style>
  <w:style w:type="paragraph" w:customStyle="1" w:styleId="IOTCReportNormalNumberedAnnex">
    <w:name w:val="IOTC Report Normal Numbered Annex"/>
    <w:rsid w:val="00D86AB9"/>
    <w:pPr>
      <w:spacing w:after="0" w:line="240" w:lineRule="auto"/>
    </w:pPr>
    <w:rPr>
      <w:rFonts w:ascii="Times New Roman" w:eastAsia="Times New Roman" w:hAnsi="Times New Roman" w:cs="Times New Roman"/>
      <w:snapToGrid w:val="0"/>
      <w:szCs w:val="20"/>
      <w:lang w:val="en-GB"/>
    </w:rPr>
  </w:style>
  <w:style w:type="paragraph" w:customStyle="1" w:styleId="IOTC-Resolution-Numbered">
    <w:name w:val="IOTC-Resolution-Numbered"/>
    <w:rsid w:val="00D86AB9"/>
    <w:pPr>
      <w:widowControl w:val="0"/>
      <w:tabs>
        <w:tab w:val="num" w:pos="720"/>
      </w:tabs>
      <w:spacing w:after="120" w:line="240" w:lineRule="auto"/>
      <w:ind w:left="720" w:hanging="360"/>
    </w:pPr>
    <w:rPr>
      <w:rFonts w:ascii="Times New Roman" w:eastAsia="Times New Roman" w:hAnsi="Times New Roman" w:cs="Times New Roman"/>
      <w:lang w:val="en-AU" w:eastAsia="fr-FR"/>
    </w:rPr>
  </w:style>
  <w:style w:type="character" w:styleId="FootnoteReference">
    <w:name w:val="footnote reference"/>
    <w:basedOn w:val="DefaultParagraphFont"/>
    <w:uiPriority w:val="99"/>
    <w:rsid w:val="00D86AB9"/>
    <w:rPr>
      <w:vertAlign w:val="superscript"/>
    </w:rPr>
  </w:style>
  <w:style w:type="paragraph" w:styleId="BalloonText">
    <w:name w:val="Balloon Text"/>
    <w:basedOn w:val="Normal"/>
    <w:link w:val="BalloonTextChar"/>
    <w:rsid w:val="00D86AB9"/>
    <w:pPr>
      <w:spacing w:after="0" w:line="240" w:lineRule="auto"/>
    </w:pPr>
    <w:rPr>
      <w:rFonts w:ascii="Tahoma" w:eastAsia="Times New Roman" w:hAnsi="Tahoma" w:cs="Tahoma"/>
      <w:sz w:val="16"/>
      <w:szCs w:val="16"/>
      <w:lang w:val="en-US" w:eastAsia="fr-FR"/>
    </w:rPr>
  </w:style>
  <w:style w:type="character" w:customStyle="1" w:styleId="BalloonTextChar">
    <w:name w:val="Balloon Text Char"/>
    <w:basedOn w:val="DefaultParagraphFont"/>
    <w:link w:val="BalloonText"/>
    <w:rsid w:val="00D86AB9"/>
    <w:rPr>
      <w:rFonts w:ascii="Tahoma" w:eastAsia="Times New Roman" w:hAnsi="Tahoma" w:cs="Tahoma"/>
      <w:sz w:val="16"/>
      <w:szCs w:val="16"/>
      <w:lang w:eastAsia="fr-FR"/>
    </w:rPr>
  </w:style>
  <w:style w:type="paragraph" w:customStyle="1" w:styleId="hhh">
    <w:name w:val="hhh"/>
    <w:basedOn w:val="Normal"/>
    <w:rsid w:val="00D86AB9"/>
    <w:pPr>
      <w:spacing w:before="180" w:after="120" w:line="360" w:lineRule="auto"/>
      <w:jc w:val="center"/>
    </w:pPr>
    <w:rPr>
      <w:rFonts w:ascii="Times New Roman (PCL6)" w:eastAsia="Times New Roman" w:hAnsi="Times New Roman (PCL6)" w:cs="Times New Roman"/>
      <w:b/>
      <w:color w:val="000000"/>
      <w:sz w:val="32"/>
      <w:szCs w:val="20"/>
      <w:lang w:val="pt-BR"/>
    </w:rPr>
  </w:style>
  <w:style w:type="paragraph" w:styleId="FootnoteText">
    <w:name w:val="footnote text"/>
    <w:basedOn w:val="Normal"/>
    <w:link w:val="FootnoteTextChar"/>
    <w:uiPriority w:val="99"/>
    <w:rsid w:val="00D86AB9"/>
    <w:pPr>
      <w:keepNext/>
      <w:keepLines/>
      <w:spacing w:before="120"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D86AB9"/>
    <w:rPr>
      <w:rFonts w:ascii="Times New Roman" w:eastAsia="Times New Roman" w:hAnsi="Times New Roman" w:cs="Times New Roman"/>
      <w:sz w:val="20"/>
      <w:szCs w:val="20"/>
      <w:lang w:val="en-GB"/>
    </w:rPr>
  </w:style>
  <w:style w:type="paragraph" w:styleId="ListBullet">
    <w:name w:val="List Bullet"/>
    <w:basedOn w:val="Normal"/>
    <w:autoRedefine/>
    <w:rsid w:val="00D86AB9"/>
    <w:pPr>
      <w:spacing w:before="120" w:after="0" w:line="240" w:lineRule="auto"/>
      <w:ind w:left="360"/>
      <w:jc w:val="both"/>
    </w:pPr>
    <w:rPr>
      <w:rFonts w:ascii="Times New Roman" w:eastAsia="Times New Roman" w:hAnsi="Times New Roman" w:cs="Times New Roman"/>
      <w:szCs w:val="20"/>
      <w:lang w:val="en-GB"/>
    </w:rPr>
  </w:style>
  <w:style w:type="paragraph" w:styleId="ListNumber">
    <w:name w:val="List Number"/>
    <w:basedOn w:val="Normal"/>
    <w:uiPriority w:val="99"/>
    <w:rsid w:val="00D86AB9"/>
    <w:pPr>
      <w:tabs>
        <w:tab w:val="num" w:pos="360"/>
      </w:tabs>
      <w:spacing w:before="120" w:after="0" w:line="240" w:lineRule="auto"/>
      <w:ind w:left="360" w:hanging="360"/>
    </w:pPr>
    <w:rPr>
      <w:rFonts w:ascii="Times New Roman" w:eastAsia="Times New Roman" w:hAnsi="Times New Roman" w:cs="Times New Roman"/>
      <w:szCs w:val="20"/>
      <w:lang w:val="en-GB"/>
    </w:rPr>
  </w:style>
  <w:style w:type="paragraph" w:customStyle="1" w:styleId="ListDash2">
    <w:name w:val="List Dash 2"/>
    <w:basedOn w:val="Normal"/>
    <w:rsid w:val="00D86AB9"/>
    <w:pPr>
      <w:tabs>
        <w:tab w:val="num" w:pos="1485"/>
      </w:tabs>
      <w:spacing w:after="240" w:line="240" w:lineRule="auto"/>
      <w:ind w:left="1485" w:hanging="283"/>
      <w:jc w:val="both"/>
    </w:pPr>
    <w:rPr>
      <w:rFonts w:ascii="Times New Roman" w:eastAsia="Times New Roman" w:hAnsi="Times New Roman" w:cs="Times New Roman"/>
      <w:sz w:val="24"/>
      <w:szCs w:val="20"/>
      <w:lang w:val="en-GB"/>
    </w:rPr>
  </w:style>
  <w:style w:type="paragraph" w:customStyle="1" w:styleId="NoteHead">
    <w:name w:val="NoteHead"/>
    <w:basedOn w:val="Normal"/>
    <w:next w:val="Normal"/>
    <w:rsid w:val="00D86AB9"/>
    <w:pPr>
      <w:spacing w:before="720" w:after="720" w:line="240" w:lineRule="auto"/>
      <w:jc w:val="center"/>
    </w:pPr>
    <w:rPr>
      <w:rFonts w:ascii="Times New Roman" w:eastAsia="Times New Roman" w:hAnsi="Times New Roman" w:cs="Times New Roman"/>
      <w:b/>
      <w:smallCaps/>
      <w:sz w:val="24"/>
      <w:szCs w:val="20"/>
      <w:lang w:val="en-GB"/>
    </w:rPr>
  </w:style>
  <w:style w:type="character" w:styleId="CommentReference">
    <w:name w:val="annotation reference"/>
    <w:basedOn w:val="DefaultParagraphFont"/>
    <w:rsid w:val="00D86AB9"/>
    <w:rPr>
      <w:sz w:val="18"/>
    </w:rPr>
  </w:style>
  <w:style w:type="paragraph" w:styleId="CommentText">
    <w:name w:val="annotation text"/>
    <w:basedOn w:val="Normal"/>
    <w:link w:val="CommentTextChar"/>
    <w:uiPriority w:val="99"/>
    <w:rsid w:val="00D86AB9"/>
    <w:pPr>
      <w:spacing w:after="0" w:line="240" w:lineRule="auto"/>
    </w:pPr>
    <w:rPr>
      <w:rFonts w:ascii="Times New Roman" w:eastAsia="Times New Roman" w:hAnsi="Times New Roman" w:cs="Times New Roman"/>
      <w:sz w:val="24"/>
      <w:szCs w:val="24"/>
      <w:lang w:val="en-US" w:eastAsia="fr-FR"/>
    </w:rPr>
  </w:style>
  <w:style w:type="character" w:customStyle="1" w:styleId="CommentTextChar">
    <w:name w:val="Comment Text Char"/>
    <w:basedOn w:val="DefaultParagraphFont"/>
    <w:link w:val="CommentText"/>
    <w:uiPriority w:val="99"/>
    <w:rsid w:val="00D86AB9"/>
    <w:rPr>
      <w:rFonts w:ascii="Times New Roman" w:eastAsia="Times New Roman" w:hAnsi="Times New Roman" w:cs="Times New Roman"/>
      <w:sz w:val="24"/>
      <w:szCs w:val="24"/>
      <w:lang w:eastAsia="fr-FR"/>
    </w:rPr>
  </w:style>
  <w:style w:type="paragraph" w:styleId="CommentSubject">
    <w:name w:val="annotation subject"/>
    <w:basedOn w:val="CommentText"/>
    <w:next w:val="CommentText"/>
    <w:link w:val="CommentSubjectChar"/>
    <w:rsid w:val="00D86AB9"/>
    <w:rPr>
      <w:sz w:val="22"/>
      <w:szCs w:val="22"/>
    </w:rPr>
  </w:style>
  <w:style w:type="character" w:customStyle="1" w:styleId="CommentSubjectChar">
    <w:name w:val="Comment Subject Char"/>
    <w:basedOn w:val="CommentTextChar"/>
    <w:link w:val="CommentSubject"/>
    <w:rsid w:val="00D86AB9"/>
    <w:rPr>
      <w:rFonts w:ascii="Times New Roman" w:eastAsia="Times New Roman" w:hAnsi="Times New Roman" w:cs="Times New Roman"/>
      <w:sz w:val="24"/>
      <w:szCs w:val="24"/>
      <w:lang w:eastAsia="fr-FR"/>
    </w:rPr>
  </w:style>
  <w:style w:type="paragraph" w:styleId="EnvelopeReturn">
    <w:name w:val="envelope return"/>
    <w:basedOn w:val="Normal"/>
    <w:rsid w:val="00D86AB9"/>
    <w:pPr>
      <w:spacing w:before="120" w:after="0" w:line="240" w:lineRule="auto"/>
    </w:pPr>
    <w:rPr>
      <w:rFonts w:ascii="Arial" w:eastAsia="Times New Roman" w:hAnsi="Arial" w:cs="Times New Roman"/>
      <w:i/>
      <w:sz w:val="18"/>
      <w:szCs w:val="20"/>
      <w:lang w:val="en-GB"/>
    </w:rPr>
  </w:style>
  <w:style w:type="paragraph" w:customStyle="1" w:styleId="hh">
    <w:name w:val="hh"/>
    <w:rsid w:val="00D86AB9"/>
    <w:pPr>
      <w:spacing w:after="0" w:line="720" w:lineRule="exact"/>
    </w:pPr>
    <w:rPr>
      <w:rFonts w:ascii="Bookman Old Style" w:eastAsia="Times New Roman" w:hAnsi="Bookman Old Style" w:cs="Times New Roman"/>
      <w:b/>
      <w:color w:val="000000"/>
      <w:sz w:val="72"/>
      <w:szCs w:val="20"/>
      <w:lang w:val="pt-BR"/>
    </w:rPr>
  </w:style>
  <w:style w:type="character" w:customStyle="1" w:styleId="MTEquationSection">
    <w:name w:val="MTEquationSection"/>
    <w:basedOn w:val="DefaultParagraphFont"/>
    <w:rsid w:val="00D86AB9"/>
    <w:rPr>
      <w:vanish w:val="0"/>
      <w:color w:val="FF0000"/>
    </w:rPr>
  </w:style>
  <w:style w:type="paragraph" w:customStyle="1" w:styleId="font5">
    <w:name w:val="font5"/>
    <w:basedOn w:val="Normal"/>
    <w:rsid w:val="00D86AB9"/>
    <w:pPr>
      <w:spacing w:before="100" w:beforeAutospacing="1" w:after="100" w:afterAutospacing="1" w:line="240" w:lineRule="auto"/>
    </w:pPr>
    <w:rPr>
      <w:rFonts w:ascii="Tahoma" w:eastAsia="Times New Roman" w:hAnsi="Tahoma" w:cs="Tahoma"/>
      <w:color w:val="000000"/>
      <w:sz w:val="16"/>
      <w:szCs w:val="16"/>
      <w:lang w:val="en-GB"/>
    </w:rPr>
  </w:style>
  <w:style w:type="paragraph" w:customStyle="1" w:styleId="font6">
    <w:name w:val="font6"/>
    <w:basedOn w:val="Normal"/>
    <w:rsid w:val="00D86AB9"/>
    <w:pPr>
      <w:spacing w:before="100" w:beforeAutospacing="1" w:after="100" w:afterAutospacing="1" w:line="240" w:lineRule="auto"/>
    </w:pPr>
    <w:rPr>
      <w:rFonts w:ascii="Tahoma" w:eastAsia="Times New Roman" w:hAnsi="Tahoma" w:cs="Tahoma"/>
      <w:b/>
      <w:bCs/>
      <w:color w:val="000000"/>
      <w:sz w:val="16"/>
      <w:szCs w:val="16"/>
      <w:lang w:val="en-GB"/>
    </w:rPr>
  </w:style>
  <w:style w:type="paragraph" w:styleId="BlockText">
    <w:name w:val="Block Text"/>
    <w:basedOn w:val="Normal"/>
    <w:rsid w:val="00D86AB9"/>
    <w:pPr>
      <w:spacing w:before="120" w:after="0" w:line="240" w:lineRule="auto"/>
      <w:ind w:left="1440" w:right="1440"/>
    </w:pPr>
    <w:rPr>
      <w:rFonts w:ascii="Times New Roman" w:eastAsia="Times New Roman" w:hAnsi="Times New Roman" w:cs="Times New Roman"/>
      <w:szCs w:val="20"/>
      <w:lang w:val="en-GB"/>
    </w:rPr>
  </w:style>
  <w:style w:type="paragraph" w:styleId="BodyText3">
    <w:name w:val="Body Text 3"/>
    <w:basedOn w:val="Normal"/>
    <w:link w:val="BodyText3Char"/>
    <w:rsid w:val="00D86AB9"/>
    <w:pPr>
      <w:spacing w:before="120" w:after="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D86AB9"/>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uiPriority w:val="99"/>
    <w:rsid w:val="00D86AB9"/>
    <w:pPr>
      <w:spacing w:before="120"/>
      <w:ind w:firstLine="210"/>
    </w:pPr>
    <w:rPr>
      <w:szCs w:val="20"/>
      <w:lang w:val="en-GB" w:eastAsia="en-US"/>
    </w:rPr>
  </w:style>
  <w:style w:type="character" w:customStyle="1" w:styleId="BodyTextFirstIndentChar">
    <w:name w:val="Body Text First Indent Char"/>
    <w:basedOn w:val="BodyTextChar"/>
    <w:link w:val="BodyTextFirstIndent"/>
    <w:uiPriority w:val="99"/>
    <w:rsid w:val="00D86AB9"/>
    <w:rPr>
      <w:rFonts w:ascii="Times New Roman" w:eastAsia="Times New Roman" w:hAnsi="Times New Roman" w:cs="Times New Roman"/>
      <w:szCs w:val="20"/>
      <w:lang w:val="en-GB" w:eastAsia="fr-FR"/>
    </w:rPr>
  </w:style>
  <w:style w:type="paragraph" w:styleId="BodyTextFirstIndent2">
    <w:name w:val="Body Text First Indent 2"/>
    <w:basedOn w:val="BodyTextIndent"/>
    <w:link w:val="BodyTextFirstIndent2Char"/>
    <w:uiPriority w:val="99"/>
    <w:rsid w:val="00D86AB9"/>
    <w:pPr>
      <w:spacing w:before="120" w:after="0"/>
      <w:ind w:left="283" w:firstLine="210"/>
    </w:pPr>
    <w:rPr>
      <w:szCs w:val="20"/>
      <w:lang w:val="en-GB" w:eastAsia="en-US"/>
    </w:rPr>
  </w:style>
  <w:style w:type="character" w:customStyle="1" w:styleId="BodyTextFirstIndent2Char">
    <w:name w:val="Body Text First Indent 2 Char"/>
    <w:basedOn w:val="BodyTextIndentChar"/>
    <w:link w:val="BodyTextFirstIndent2"/>
    <w:uiPriority w:val="99"/>
    <w:rsid w:val="00D86AB9"/>
    <w:rPr>
      <w:rFonts w:ascii="Times New Roman" w:eastAsia="Times New Roman" w:hAnsi="Times New Roman" w:cs="Times New Roman"/>
      <w:szCs w:val="20"/>
      <w:lang w:val="en-GB" w:eastAsia="fr-FR"/>
    </w:rPr>
  </w:style>
  <w:style w:type="paragraph" w:styleId="BodyTextIndent3">
    <w:name w:val="Body Text Indent 3"/>
    <w:basedOn w:val="Normal"/>
    <w:link w:val="BodyTextIndent3Char"/>
    <w:uiPriority w:val="99"/>
    <w:rsid w:val="00D86AB9"/>
    <w:pPr>
      <w:spacing w:before="120" w:after="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D86AB9"/>
    <w:rPr>
      <w:rFonts w:ascii="Times New Roman" w:eastAsia="Times New Roman" w:hAnsi="Times New Roman" w:cs="Times New Roman"/>
      <w:sz w:val="16"/>
      <w:szCs w:val="16"/>
      <w:lang w:val="en-GB"/>
    </w:rPr>
  </w:style>
  <w:style w:type="paragraph" w:styleId="Closing">
    <w:name w:val="Closing"/>
    <w:basedOn w:val="Normal"/>
    <w:link w:val="ClosingChar"/>
    <w:uiPriority w:val="99"/>
    <w:rsid w:val="00D86AB9"/>
    <w:pPr>
      <w:spacing w:before="120" w:after="0" w:line="240" w:lineRule="auto"/>
      <w:ind w:left="4252"/>
    </w:pPr>
    <w:rPr>
      <w:rFonts w:ascii="Times New Roman" w:eastAsia="Times New Roman" w:hAnsi="Times New Roman" w:cs="Times New Roman"/>
      <w:szCs w:val="20"/>
      <w:lang w:val="en-GB"/>
    </w:rPr>
  </w:style>
  <w:style w:type="character" w:customStyle="1" w:styleId="ClosingChar">
    <w:name w:val="Closing Char"/>
    <w:basedOn w:val="DefaultParagraphFont"/>
    <w:link w:val="Closing"/>
    <w:uiPriority w:val="99"/>
    <w:rsid w:val="00D86AB9"/>
    <w:rPr>
      <w:rFonts w:ascii="Times New Roman" w:eastAsia="Times New Roman" w:hAnsi="Times New Roman" w:cs="Times New Roman"/>
      <w:szCs w:val="20"/>
      <w:lang w:val="en-GB"/>
    </w:rPr>
  </w:style>
  <w:style w:type="paragraph" w:styleId="Date">
    <w:name w:val="Date"/>
    <w:basedOn w:val="Normal"/>
    <w:next w:val="Normal"/>
    <w:link w:val="DateChar"/>
    <w:uiPriority w:val="99"/>
    <w:rsid w:val="00D86AB9"/>
    <w:pPr>
      <w:spacing w:before="120" w:after="0" w:line="240" w:lineRule="auto"/>
    </w:pPr>
    <w:rPr>
      <w:rFonts w:ascii="Times New Roman" w:eastAsia="Times New Roman" w:hAnsi="Times New Roman" w:cs="Times New Roman"/>
      <w:szCs w:val="20"/>
      <w:lang w:val="en-GB"/>
    </w:rPr>
  </w:style>
  <w:style w:type="character" w:customStyle="1" w:styleId="DateChar">
    <w:name w:val="Date Char"/>
    <w:basedOn w:val="DefaultParagraphFont"/>
    <w:link w:val="Date"/>
    <w:uiPriority w:val="99"/>
    <w:rsid w:val="00D86AB9"/>
    <w:rPr>
      <w:rFonts w:ascii="Times New Roman" w:eastAsia="Times New Roman" w:hAnsi="Times New Roman" w:cs="Times New Roman"/>
      <w:szCs w:val="20"/>
      <w:lang w:val="en-GB"/>
    </w:rPr>
  </w:style>
  <w:style w:type="paragraph" w:styleId="E-mailSignature">
    <w:name w:val="E-mail Signature"/>
    <w:basedOn w:val="Normal"/>
    <w:link w:val="E-mailSignatureChar"/>
    <w:uiPriority w:val="99"/>
    <w:rsid w:val="00D86AB9"/>
    <w:pPr>
      <w:spacing w:before="120" w:after="0" w:line="240" w:lineRule="auto"/>
    </w:pPr>
    <w:rPr>
      <w:rFonts w:ascii="Times New Roman" w:eastAsia="Times New Roman" w:hAnsi="Times New Roman" w:cs="Times New Roman"/>
      <w:szCs w:val="20"/>
      <w:lang w:val="en-GB"/>
    </w:rPr>
  </w:style>
  <w:style w:type="character" w:customStyle="1" w:styleId="E-mailSignatureChar">
    <w:name w:val="E-mail Signature Char"/>
    <w:basedOn w:val="DefaultParagraphFont"/>
    <w:link w:val="E-mailSignature"/>
    <w:uiPriority w:val="99"/>
    <w:rsid w:val="00D86AB9"/>
    <w:rPr>
      <w:rFonts w:ascii="Times New Roman" w:eastAsia="Times New Roman" w:hAnsi="Times New Roman" w:cs="Times New Roman"/>
      <w:szCs w:val="20"/>
      <w:lang w:val="en-GB"/>
    </w:rPr>
  </w:style>
  <w:style w:type="paragraph" w:styleId="EnvelopeAddress">
    <w:name w:val="envelope address"/>
    <w:basedOn w:val="Normal"/>
    <w:uiPriority w:val="99"/>
    <w:rsid w:val="00D86AB9"/>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GB"/>
    </w:rPr>
  </w:style>
  <w:style w:type="paragraph" w:styleId="HTMLAddress">
    <w:name w:val="HTML Address"/>
    <w:basedOn w:val="Normal"/>
    <w:link w:val="HTMLAddressChar"/>
    <w:uiPriority w:val="99"/>
    <w:rsid w:val="00D86AB9"/>
    <w:pPr>
      <w:spacing w:before="120" w:after="0" w:line="240" w:lineRule="auto"/>
    </w:pPr>
    <w:rPr>
      <w:rFonts w:ascii="Times New Roman" w:eastAsia="Times New Roman" w:hAnsi="Times New Roman" w:cs="Times New Roman"/>
      <w:i/>
      <w:iCs/>
      <w:szCs w:val="20"/>
      <w:lang w:val="en-GB"/>
    </w:rPr>
  </w:style>
  <w:style w:type="character" w:customStyle="1" w:styleId="HTMLAddressChar">
    <w:name w:val="HTML Address Char"/>
    <w:basedOn w:val="DefaultParagraphFont"/>
    <w:link w:val="HTMLAddress"/>
    <w:uiPriority w:val="99"/>
    <w:rsid w:val="00D86AB9"/>
    <w:rPr>
      <w:rFonts w:ascii="Times New Roman" w:eastAsia="Times New Roman" w:hAnsi="Times New Roman" w:cs="Times New Roman"/>
      <w:i/>
      <w:iCs/>
      <w:szCs w:val="20"/>
      <w:lang w:val="en-GB"/>
    </w:rPr>
  </w:style>
  <w:style w:type="paragraph" w:styleId="HTMLPreformatted">
    <w:name w:val="HTML Preformatted"/>
    <w:basedOn w:val="Normal"/>
    <w:link w:val="HTMLPreformattedChar"/>
    <w:uiPriority w:val="99"/>
    <w:rsid w:val="00D86AB9"/>
    <w:pPr>
      <w:spacing w:before="120"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D86AB9"/>
    <w:rPr>
      <w:rFonts w:ascii="Courier New" w:eastAsia="Times New Roman" w:hAnsi="Courier New" w:cs="Courier New"/>
      <w:sz w:val="20"/>
      <w:szCs w:val="20"/>
      <w:lang w:val="en-GB"/>
    </w:rPr>
  </w:style>
  <w:style w:type="paragraph" w:styleId="List2">
    <w:name w:val="List 2"/>
    <w:basedOn w:val="Normal"/>
    <w:rsid w:val="00D86AB9"/>
    <w:pPr>
      <w:spacing w:before="120" w:after="0" w:line="240" w:lineRule="auto"/>
      <w:ind w:left="566" w:hanging="283"/>
    </w:pPr>
    <w:rPr>
      <w:rFonts w:ascii="Times New Roman" w:eastAsia="Times New Roman" w:hAnsi="Times New Roman" w:cs="Times New Roman"/>
      <w:szCs w:val="20"/>
      <w:lang w:val="en-GB"/>
    </w:rPr>
  </w:style>
  <w:style w:type="paragraph" w:styleId="List3">
    <w:name w:val="List 3"/>
    <w:basedOn w:val="Normal"/>
    <w:uiPriority w:val="99"/>
    <w:rsid w:val="00D86AB9"/>
    <w:pPr>
      <w:spacing w:before="120" w:after="0" w:line="240" w:lineRule="auto"/>
      <w:ind w:left="849" w:hanging="283"/>
    </w:pPr>
    <w:rPr>
      <w:rFonts w:ascii="Times New Roman" w:eastAsia="Times New Roman" w:hAnsi="Times New Roman" w:cs="Times New Roman"/>
      <w:szCs w:val="20"/>
      <w:lang w:val="en-GB"/>
    </w:rPr>
  </w:style>
  <w:style w:type="paragraph" w:styleId="List4">
    <w:name w:val="List 4"/>
    <w:basedOn w:val="Normal"/>
    <w:uiPriority w:val="99"/>
    <w:rsid w:val="00D86AB9"/>
    <w:pPr>
      <w:spacing w:before="120" w:after="0" w:line="240" w:lineRule="auto"/>
      <w:ind w:left="1132" w:hanging="283"/>
    </w:pPr>
    <w:rPr>
      <w:rFonts w:ascii="Times New Roman" w:eastAsia="Times New Roman" w:hAnsi="Times New Roman" w:cs="Times New Roman"/>
      <w:szCs w:val="20"/>
      <w:lang w:val="en-GB"/>
    </w:rPr>
  </w:style>
  <w:style w:type="paragraph" w:styleId="List5">
    <w:name w:val="List 5"/>
    <w:basedOn w:val="Normal"/>
    <w:rsid w:val="00D86AB9"/>
    <w:pPr>
      <w:spacing w:before="120" w:after="0" w:line="240" w:lineRule="auto"/>
      <w:ind w:left="1415" w:hanging="283"/>
    </w:pPr>
    <w:rPr>
      <w:rFonts w:ascii="Times New Roman" w:eastAsia="Times New Roman" w:hAnsi="Times New Roman" w:cs="Times New Roman"/>
      <w:szCs w:val="20"/>
      <w:lang w:val="en-GB"/>
    </w:rPr>
  </w:style>
  <w:style w:type="paragraph" w:styleId="ListBullet2">
    <w:name w:val="List Bullet 2"/>
    <w:basedOn w:val="Normal"/>
    <w:autoRedefine/>
    <w:rsid w:val="00D86AB9"/>
    <w:pPr>
      <w:tabs>
        <w:tab w:val="num" w:pos="1056"/>
      </w:tabs>
      <w:spacing w:before="120" w:after="0" w:line="240" w:lineRule="auto"/>
      <w:ind w:left="1056" w:hanging="360"/>
    </w:pPr>
    <w:rPr>
      <w:rFonts w:ascii="Times New Roman" w:eastAsia="Times New Roman" w:hAnsi="Times New Roman" w:cs="Times New Roman"/>
      <w:szCs w:val="20"/>
      <w:lang w:val="en-GB"/>
    </w:rPr>
  </w:style>
  <w:style w:type="paragraph" w:styleId="ListBullet3">
    <w:name w:val="List Bullet 3"/>
    <w:basedOn w:val="Normal"/>
    <w:autoRedefine/>
    <w:uiPriority w:val="99"/>
    <w:rsid w:val="00D86AB9"/>
    <w:pPr>
      <w:tabs>
        <w:tab w:val="num" w:pos="360"/>
      </w:tabs>
      <w:spacing w:before="120" w:after="0" w:line="240" w:lineRule="auto"/>
      <w:ind w:left="216" w:hanging="216"/>
    </w:pPr>
    <w:rPr>
      <w:rFonts w:ascii="Times New Roman" w:eastAsia="Times New Roman" w:hAnsi="Times New Roman" w:cs="Times New Roman"/>
      <w:szCs w:val="20"/>
      <w:lang w:val="en-GB"/>
    </w:rPr>
  </w:style>
  <w:style w:type="paragraph" w:styleId="ListBullet4">
    <w:name w:val="List Bullet 4"/>
    <w:basedOn w:val="Normal"/>
    <w:autoRedefine/>
    <w:uiPriority w:val="99"/>
    <w:rsid w:val="00D86AB9"/>
    <w:pPr>
      <w:tabs>
        <w:tab w:val="num" w:pos="288"/>
      </w:tabs>
      <w:spacing w:before="120" w:after="0" w:line="240" w:lineRule="auto"/>
      <w:ind w:left="288" w:hanging="288"/>
    </w:pPr>
    <w:rPr>
      <w:rFonts w:ascii="Times New Roman" w:eastAsia="Times New Roman" w:hAnsi="Times New Roman" w:cs="Times New Roman"/>
      <w:szCs w:val="20"/>
      <w:lang w:val="en-GB"/>
    </w:rPr>
  </w:style>
  <w:style w:type="paragraph" w:styleId="ListBullet5">
    <w:name w:val="List Bullet 5"/>
    <w:basedOn w:val="Normal"/>
    <w:autoRedefine/>
    <w:rsid w:val="00D86AB9"/>
    <w:pPr>
      <w:tabs>
        <w:tab w:val="num" w:pos="360"/>
      </w:tabs>
      <w:spacing w:before="120" w:after="0" w:line="240" w:lineRule="auto"/>
      <w:ind w:left="360" w:hanging="360"/>
    </w:pPr>
    <w:rPr>
      <w:rFonts w:ascii="Times New Roman" w:eastAsia="Times New Roman" w:hAnsi="Times New Roman" w:cs="Times New Roman"/>
      <w:szCs w:val="20"/>
      <w:lang w:val="en-GB"/>
    </w:rPr>
  </w:style>
  <w:style w:type="paragraph" w:styleId="ListContinue">
    <w:name w:val="List Continue"/>
    <w:basedOn w:val="Normal"/>
    <w:uiPriority w:val="99"/>
    <w:rsid w:val="00D86AB9"/>
    <w:pPr>
      <w:spacing w:before="120" w:after="0" w:line="240" w:lineRule="auto"/>
      <w:ind w:left="283"/>
    </w:pPr>
    <w:rPr>
      <w:rFonts w:ascii="Times New Roman" w:eastAsia="Times New Roman" w:hAnsi="Times New Roman" w:cs="Times New Roman"/>
      <w:szCs w:val="20"/>
      <w:lang w:val="en-GB"/>
    </w:rPr>
  </w:style>
  <w:style w:type="paragraph" w:styleId="ListContinue2">
    <w:name w:val="List Continue 2"/>
    <w:basedOn w:val="Normal"/>
    <w:uiPriority w:val="99"/>
    <w:rsid w:val="00D86AB9"/>
    <w:pPr>
      <w:spacing w:before="120" w:after="0" w:line="240" w:lineRule="auto"/>
      <w:ind w:left="566"/>
    </w:pPr>
    <w:rPr>
      <w:rFonts w:ascii="Times New Roman" w:eastAsia="Times New Roman" w:hAnsi="Times New Roman" w:cs="Times New Roman"/>
      <w:szCs w:val="20"/>
      <w:lang w:val="en-GB"/>
    </w:rPr>
  </w:style>
  <w:style w:type="paragraph" w:styleId="ListContinue3">
    <w:name w:val="List Continue 3"/>
    <w:basedOn w:val="Normal"/>
    <w:uiPriority w:val="99"/>
    <w:rsid w:val="00D86AB9"/>
    <w:pPr>
      <w:spacing w:before="120" w:after="0" w:line="240" w:lineRule="auto"/>
      <w:ind w:left="849"/>
    </w:pPr>
    <w:rPr>
      <w:rFonts w:ascii="Times New Roman" w:eastAsia="Times New Roman" w:hAnsi="Times New Roman" w:cs="Times New Roman"/>
      <w:szCs w:val="20"/>
      <w:lang w:val="en-GB"/>
    </w:rPr>
  </w:style>
  <w:style w:type="paragraph" w:styleId="ListContinue4">
    <w:name w:val="List Continue 4"/>
    <w:basedOn w:val="Normal"/>
    <w:uiPriority w:val="99"/>
    <w:rsid w:val="00D86AB9"/>
    <w:pPr>
      <w:spacing w:before="120" w:after="0" w:line="240" w:lineRule="auto"/>
      <w:ind w:left="1132"/>
    </w:pPr>
    <w:rPr>
      <w:rFonts w:ascii="Times New Roman" w:eastAsia="Times New Roman" w:hAnsi="Times New Roman" w:cs="Times New Roman"/>
      <w:szCs w:val="20"/>
      <w:lang w:val="en-GB"/>
    </w:rPr>
  </w:style>
  <w:style w:type="paragraph" w:styleId="ListContinue5">
    <w:name w:val="List Continue 5"/>
    <w:basedOn w:val="Normal"/>
    <w:uiPriority w:val="99"/>
    <w:rsid w:val="00D86AB9"/>
    <w:pPr>
      <w:spacing w:before="120" w:after="0" w:line="240" w:lineRule="auto"/>
      <w:ind w:left="1415"/>
    </w:pPr>
    <w:rPr>
      <w:rFonts w:ascii="Times New Roman" w:eastAsia="Times New Roman" w:hAnsi="Times New Roman" w:cs="Times New Roman"/>
      <w:szCs w:val="20"/>
      <w:lang w:val="en-GB"/>
    </w:rPr>
  </w:style>
  <w:style w:type="paragraph" w:styleId="ListNumber2">
    <w:name w:val="List Number 2"/>
    <w:basedOn w:val="Normal"/>
    <w:uiPriority w:val="99"/>
    <w:rsid w:val="00D86AB9"/>
    <w:pPr>
      <w:tabs>
        <w:tab w:val="num" w:pos="765"/>
      </w:tabs>
      <w:spacing w:before="120" w:after="0" w:line="240" w:lineRule="auto"/>
      <w:ind w:left="765" w:hanging="283"/>
    </w:pPr>
    <w:rPr>
      <w:rFonts w:ascii="Times New Roman" w:eastAsia="Times New Roman" w:hAnsi="Times New Roman" w:cs="Times New Roman"/>
      <w:szCs w:val="20"/>
      <w:lang w:val="en-GB"/>
    </w:rPr>
  </w:style>
  <w:style w:type="paragraph" w:styleId="ListNumber3">
    <w:name w:val="List Number 3"/>
    <w:basedOn w:val="Normal"/>
    <w:uiPriority w:val="99"/>
    <w:rsid w:val="00D86AB9"/>
    <w:pPr>
      <w:tabs>
        <w:tab w:val="num" w:pos="283"/>
      </w:tabs>
      <w:spacing w:before="120" w:after="0" w:line="240" w:lineRule="auto"/>
      <w:ind w:left="283" w:hanging="283"/>
    </w:pPr>
    <w:rPr>
      <w:rFonts w:ascii="Times New Roman" w:eastAsia="Times New Roman" w:hAnsi="Times New Roman" w:cs="Times New Roman"/>
      <w:szCs w:val="20"/>
      <w:lang w:val="en-GB"/>
    </w:rPr>
  </w:style>
  <w:style w:type="paragraph" w:styleId="ListNumber4">
    <w:name w:val="List Number 4"/>
    <w:basedOn w:val="Normal"/>
    <w:uiPriority w:val="99"/>
    <w:rsid w:val="00D86AB9"/>
    <w:pPr>
      <w:tabs>
        <w:tab w:val="num" w:pos="720"/>
      </w:tabs>
      <w:spacing w:before="120" w:after="0" w:line="240" w:lineRule="auto"/>
      <w:ind w:left="720" w:hanging="360"/>
    </w:pPr>
    <w:rPr>
      <w:rFonts w:ascii="Times New Roman" w:eastAsia="Times New Roman" w:hAnsi="Times New Roman" w:cs="Times New Roman"/>
      <w:szCs w:val="20"/>
      <w:lang w:val="en-GB"/>
    </w:rPr>
  </w:style>
  <w:style w:type="paragraph" w:styleId="ListNumber5">
    <w:name w:val="List Number 5"/>
    <w:basedOn w:val="Normal"/>
    <w:uiPriority w:val="99"/>
    <w:rsid w:val="00D86AB9"/>
    <w:pPr>
      <w:tabs>
        <w:tab w:val="num" w:pos="1911"/>
      </w:tabs>
      <w:spacing w:before="120" w:after="0" w:line="240" w:lineRule="auto"/>
      <w:ind w:left="1911" w:hanging="709"/>
    </w:pPr>
    <w:rPr>
      <w:rFonts w:ascii="Times New Roman" w:eastAsia="Times New Roman" w:hAnsi="Times New Roman" w:cs="Times New Roman"/>
      <w:szCs w:val="20"/>
      <w:lang w:val="en-GB"/>
    </w:rPr>
  </w:style>
  <w:style w:type="paragraph" w:styleId="MessageHeader">
    <w:name w:val="Message Header"/>
    <w:basedOn w:val="Normal"/>
    <w:link w:val="MessageHeaderChar1"/>
    <w:uiPriority w:val="99"/>
    <w:rsid w:val="00D86AB9"/>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1"/>
    <w:uiPriority w:val="99"/>
    <w:rsid w:val="00D86AB9"/>
    <w:rPr>
      <w:rFonts w:asciiTheme="majorHAnsi" w:eastAsiaTheme="majorEastAsia" w:hAnsiTheme="majorHAnsi" w:cstheme="majorBidi"/>
      <w:sz w:val="24"/>
      <w:szCs w:val="24"/>
      <w:shd w:val="pct20" w:color="auto" w:fill="auto"/>
      <w:lang w:val="en-AU"/>
    </w:rPr>
  </w:style>
  <w:style w:type="paragraph" w:styleId="NormalIndent">
    <w:name w:val="Normal Indent"/>
    <w:basedOn w:val="Normal"/>
    <w:rsid w:val="00D86AB9"/>
    <w:pPr>
      <w:spacing w:before="120" w:after="0" w:line="240" w:lineRule="auto"/>
      <w:ind w:left="720"/>
    </w:pPr>
    <w:rPr>
      <w:rFonts w:ascii="Times New Roman" w:eastAsia="Times New Roman" w:hAnsi="Times New Roman" w:cs="Times New Roman"/>
      <w:szCs w:val="20"/>
      <w:lang w:val="en-GB"/>
    </w:rPr>
  </w:style>
  <w:style w:type="paragraph" w:styleId="NoteHeading">
    <w:name w:val="Note Heading"/>
    <w:basedOn w:val="Normal"/>
    <w:next w:val="Normal"/>
    <w:link w:val="NoteHeadingChar"/>
    <w:uiPriority w:val="99"/>
    <w:rsid w:val="00D86AB9"/>
    <w:pPr>
      <w:spacing w:before="120" w:after="0" w:line="240" w:lineRule="auto"/>
    </w:pPr>
    <w:rPr>
      <w:rFonts w:ascii="Times New Roman" w:eastAsia="Times New Roman" w:hAnsi="Times New Roman" w:cs="Times New Roman"/>
      <w:szCs w:val="20"/>
      <w:lang w:val="en-GB"/>
    </w:rPr>
  </w:style>
  <w:style w:type="character" w:customStyle="1" w:styleId="NoteHeadingChar">
    <w:name w:val="Note Heading Char"/>
    <w:basedOn w:val="DefaultParagraphFont"/>
    <w:link w:val="NoteHeading"/>
    <w:uiPriority w:val="99"/>
    <w:rsid w:val="00D86AB9"/>
    <w:rPr>
      <w:rFonts w:ascii="Times New Roman" w:eastAsia="Times New Roman" w:hAnsi="Times New Roman" w:cs="Times New Roman"/>
      <w:szCs w:val="20"/>
      <w:lang w:val="en-GB"/>
    </w:rPr>
  </w:style>
  <w:style w:type="paragraph" w:styleId="Salutation">
    <w:name w:val="Salutation"/>
    <w:basedOn w:val="Normal"/>
    <w:next w:val="Normal"/>
    <w:link w:val="SalutationChar"/>
    <w:uiPriority w:val="99"/>
    <w:rsid w:val="00D86AB9"/>
    <w:pPr>
      <w:spacing w:before="120" w:after="0" w:line="240" w:lineRule="auto"/>
    </w:pPr>
    <w:rPr>
      <w:rFonts w:ascii="Times New Roman" w:eastAsia="Times New Roman" w:hAnsi="Times New Roman" w:cs="Times New Roman"/>
      <w:szCs w:val="20"/>
      <w:lang w:val="en-GB"/>
    </w:rPr>
  </w:style>
  <w:style w:type="character" w:customStyle="1" w:styleId="SalutationChar">
    <w:name w:val="Salutation Char"/>
    <w:basedOn w:val="DefaultParagraphFont"/>
    <w:link w:val="Salutation"/>
    <w:uiPriority w:val="99"/>
    <w:rsid w:val="00D86AB9"/>
    <w:rPr>
      <w:rFonts w:ascii="Times New Roman" w:eastAsia="Times New Roman" w:hAnsi="Times New Roman" w:cs="Times New Roman"/>
      <w:szCs w:val="20"/>
      <w:lang w:val="en-GB"/>
    </w:rPr>
  </w:style>
  <w:style w:type="paragraph" w:styleId="Signature">
    <w:name w:val="Signature"/>
    <w:basedOn w:val="Normal"/>
    <w:link w:val="SignatureChar"/>
    <w:uiPriority w:val="99"/>
    <w:rsid w:val="00D86AB9"/>
    <w:pPr>
      <w:spacing w:before="120" w:after="0" w:line="240" w:lineRule="auto"/>
      <w:ind w:left="4252"/>
    </w:pPr>
    <w:rPr>
      <w:rFonts w:ascii="Times New Roman" w:eastAsia="Times New Roman" w:hAnsi="Times New Roman" w:cs="Times New Roman"/>
      <w:szCs w:val="20"/>
      <w:lang w:val="en-GB"/>
    </w:rPr>
  </w:style>
  <w:style w:type="character" w:customStyle="1" w:styleId="SignatureChar">
    <w:name w:val="Signature Char"/>
    <w:basedOn w:val="DefaultParagraphFont"/>
    <w:link w:val="Signature"/>
    <w:uiPriority w:val="99"/>
    <w:rsid w:val="00D86AB9"/>
    <w:rPr>
      <w:rFonts w:ascii="Times New Roman" w:eastAsia="Times New Roman" w:hAnsi="Times New Roman" w:cs="Times New Roman"/>
      <w:szCs w:val="20"/>
      <w:lang w:val="en-GB"/>
    </w:rPr>
  </w:style>
  <w:style w:type="paragraph" w:styleId="Subtitle">
    <w:name w:val="Subtitle"/>
    <w:basedOn w:val="Normal"/>
    <w:link w:val="SubtitleChar"/>
    <w:qFormat/>
    <w:rsid w:val="00D86AB9"/>
    <w:pPr>
      <w:spacing w:before="120" w:after="60" w:line="240"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D86AB9"/>
    <w:rPr>
      <w:rFonts w:ascii="Arial" w:eastAsia="Times New Roman" w:hAnsi="Arial" w:cs="Arial"/>
      <w:sz w:val="24"/>
      <w:szCs w:val="24"/>
      <w:lang w:val="en-GB"/>
    </w:rPr>
  </w:style>
  <w:style w:type="character" w:styleId="HTMLCode">
    <w:name w:val="HTML Code"/>
    <w:basedOn w:val="DefaultParagraphFont"/>
    <w:rsid w:val="00D86AB9"/>
    <w:rPr>
      <w:rFonts w:ascii="Courier New" w:eastAsia="Times New Roman" w:hAnsi="Courier New" w:cs="Courier New"/>
      <w:sz w:val="20"/>
      <w:szCs w:val="20"/>
    </w:rPr>
  </w:style>
  <w:style w:type="paragraph" w:customStyle="1" w:styleId="iotcreportnormalnumbered0">
    <w:name w:val="iotcreportnormalnumbered"/>
    <w:basedOn w:val="Normal"/>
    <w:rsid w:val="00D86AB9"/>
    <w:pPr>
      <w:snapToGrid w:val="0"/>
      <w:spacing w:before="120" w:after="0" w:line="240" w:lineRule="auto"/>
      <w:jc w:val="both"/>
    </w:pPr>
    <w:rPr>
      <w:rFonts w:ascii="Arial" w:eastAsia="Times New Roman" w:hAnsi="Arial" w:cs="Arial"/>
      <w:sz w:val="20"/>
      <w:szCs w:val="20"/>
      <w:lang w:val="en-US"/>
    </w:rPr>
  </w:style>
  <w:style w:type="paragraph" w:customStyle="1" w:styleId="00Preparedby">
    <w:name w:val="00 Prepared by"/>
    <w:basedOn w:val="Normal"/>
    <w:rsid w:val="00D86AB9"/>
    <w:pPr>
      <w:pBdr>
        <w:bottom w:val="single" w:sz="4" w:space="1" w:color="auto"/>
      </w:pBdr>
      <w:spacing w:after="0" w:line="240" w:lineRule="auto"/>
      <w:jc w:val="right"/>
    </w:pPr>
    <w:rPr>
      <w:rFonts w:ascii="Times New Roman" w:eastAsia="Times New Roman" w:hAnsi="Times New Roman" w:cs="Times New Roman"/>
      <w:b/>
      <w:sz w:val="20"/>
      <w:szCs w:val="20"/>
      <w:lang w:val="en-GB"/>
    </w:rPr>
  </w:style>
  <w:style w:type="paragraph" w:customStyle="1" w:styleId="TOC41">
    <w:name w:val="TOC 41"/>
    <w:basedOn w:val="Normal"/>
    <w:next w:val="Normal"/>
    <w:autoRedefine/>
    <w:rsid w:val="00D86AB9"/>
    <w:pPr>
      <w:spacing w:after="0" w:line="240" w:lineRule="auto"/>
      <w:ind w:left="660"/>
    </w:pPr>
    <w:rPr>
      <w:rFonts w:eastAsia="Times New Roman" w:cs="Times New Roman"/>
      <w:sz w:val="20"/>
      <w:szCs w:val="20"/>
      <w:lang w:val="en-US" w:eastAsia="fr-FR"/>
    </w:rPr>
  </w:style>
  <w:style w:type="paragraph" w:customStyle="1" w:styleId="ColorfulList-Accent11">
    <w:name w:val="Colorful List - Accent 11"/>
    <w:basedOn w:val="Normal"/>
    <w:uiPriority w:val="34"/>
    <w:qFormat/>
    <w:rsid w:val="00D86AB9"/>
    <w:pPr>
      <w:ind w:left="720"/>
      <w:contextualSpacing/>
    </w:pPr>
    <w:rPr>
      <w:rFonts w:ascii="Calibri" w:eastAsia="Calibri" w:hAnsi="Calibri" w:cs="Times New Roman"/>
      <w:lang w:val="en-US"/>
    </w:rPr>
  </w:style>
  <w:style w:type="paragraph" w:customStyle="1" w:styleId="Annexe">
    <w:name w:val="Annexe"/>
    <w:basedOn w:val="Norm"/>
    <w:rsid w:val="00D86AB9"/>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D86AB9"/>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D86AB9"/>
  </w:style>
  <w:style w:type="paragraph" w:customStyle="1" w:styleId="Conventionlist">
    <w:name w:val="Convention list"/>
    <w:basedOn w:val="Normal"/>
    <w:rsid w:val="00D86AB9"/>
    <w:pPr>
      <w:tabs>
        <w:tab w:val="num" w:pos="360"/>
      </w:tabs>
      <w:spacing w:before="120" w:after="0" w:line="240" w:lineRule="auto"/>
      <w:ind w:left="360" w:hanging="360"/>
      <w:jc w:val="both"/>
    </w:pPr>
    <w:rPr>
      <w:rFonts w:ascii="Garamond" w:eastAsia="Times New Roman" w:hAnsi="Garamond" w:cs="Times New Roman"/>
      <w:noProof/>
      <w:szCs w:val="20"/>
      <w:lang w:val="en-US"/>
    </w:rPr>
  </w:style>
  <w:style w:type="paragraph" w:customStyle="1" w:styleId="Default">
    <w:name w:val="Default"/>
    <w:rsid w:val="00D86A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Shading-Accent11">
    <w:name w:val="Colorful Shading - Accent 11"/>
    <w:hidden/>
    <w:uiPriority w:val="99"/>
    <w:semiHidden/>
    <w:rsid w:val="00D86AB9"/>
    <w:pPr>
      <w:spacing w:after="0" w:line="240" w:lineRule="auto"/>
    </w:pPr>
    <w:rPr>
      <w:rFonts w:ascii="Times New Roman" w:eastAsia="Times New Roman" w:hAnsi="Times New Roman" w:cs="Times New Roman"/>
      <w:lang w:eastAsia="fr-FR"/>
    </w:rPr>
  </w:style>
  <w:style w:type="paragraph" w:customStyle="1" w:styleId="CM11">
    <w:name w:val="CM11"/>
    <w:basedOn w:val="Normal"/>
    <w:next w:val="Normal"/>
    <w:uiPriority w:val="99"/>
    <w:rsid w:val="00D86AB9"/>
    <w:pPr>
      <w:widowControl w:val="0"/>
      <w:autoSpaceDE w:val="0"/>
      <w:autoSpaceDN w:val="0"/>
      <w:adjustRightInd w:val="0"/>
      <w:spacing w:after="233" w:line="240" w:lineRule="auto"/>
    </w:pPr>
    <w:rPr>
      <w:rFonts w:ascii="Bookman Old Style" w:eastAsia="Times New Roman" w:hAnsi="Bookman Old Style" w:cs="Times New Roman"/>
      <w:sz w:val="24"/>
      <w:szCs w:val="24"/>
      <w:lang w:val="en-GB" w:eastAsia="en-GB"/>
    </w:rPr>
  </w:style>
  <w:style w:type="paragraph" w:customStyle="1" w:styleId="ColorfulShading-Accent12">
    <w:name w:val="Colorful Shading - Accent 12"/>
    <w:hidden/>
    <w:uiPriority w:val="99"/>
    <w:semiHidden/>
    <w:rsid w:val="00D86AB9"/>
    <w:pPr>
      <w:spacing w:after="0" w:line="240" w:lineRule="auto"/>
    </w:pPr>
    <w:rPr>
      <w:rFonts w:ascii="Times New Roman" w:eastAsia="Times New Roman" w:hAnsi="Times New Roman" w:cs="Times New Roman"/>
      <w:lang w:eastAsia="fr-FR"/>
    </w:rPr>
  </w:style>
  <w:style w:type="paragraph" w:customStyle="1" w:styleId="NoSpacing1">
    <w:name w:val="No Spacing1"/>
    <w:uiPriority w:val="1"/>
    <w:qFormat/>
    <w:rsid w:val="00D86AB9"/>
    <w:pPr>
      <w:spacing w:after="0" w:line="240" w:lineRule="auto"/>
    </w:pPr>
    <w:rPr>
      <w:rFonts w:ascii="Calibri" w:eastAsia="Calibri" w:hAnsi="Calibri" w:cs="Times New Roman"/>
    </w:rPr>
  </w:style>
  <w:style w:type="paragraph" w:customStyle="1" w:styleId="IOTCAnnextoAppendix">
    <w:name w:val="IOTC Annex to Appendix"/>
    <w:basedOn w:val="IOTCReport-AppendixHeading1Char"/>
    <w:link w:val="IOTCAnnextoAppendixChar"/>
    <w:qFormat/>
    <w:rsid w:val="00D86AB9"/>
  </w:style>
  <w:style w:type="character" w:customStyle="1" w:styleId="IOTCAnnextoAppendixChar">
    <w:name w:val="IOTC Annex to Appendix Char"/>
    <w:basedOn w:val="IOTCReport-AppendixHeading1CharChar1"/>
    <w:link w:val="IOTCAnnextoAppendix"/>
    <w:rsid w:val="00D86AB9"/>
    <w:rPr>
      <w:rFonts w:ascii="Times New Roman Bold" w:eastAsia="SimSun" w:hAnsi="Times New Roman Bold" w:cs="Times New Roman"/>
      <w:b/>
      <w:smallCaps/>
      <w:sz w:val="24"/>
      <w:szCs w:val="24"/>
      <w:lang w:val="en-GB" w:eastAsia="fr-FR"/>
    </w:rPr>
  </w:style>
  <w:style w:type="paragraph" w:customStyle="1" w:styleId="Bibliography11">
    <w:name w:val="Bibliography11"/>
    <w:basedOn w:val="Normal"/>
    <w:autoRedefine/>
    <w:rsid w:val="00D86AB9"/>
    <w:pPr>
      <w:spacing w:before="240" w:after="0" w:line="240" w:lineRule="auto"/>
      <w:ind w:left="360" w:hanging="360"/>
    </w:pPr>
    <w:rPr>
      <w:rFonts w:ascii="Verdana" w:eastAsia="Times New Roman" w:hAnsi="Verdana" w:cs="Times New Roman"/>
      <w:sz w:val="20"/>
      <w:lang w:val="en-GB" w:eastAsia="fr-FR"/>
    </w:rPr>
  </w:style>
  <w:style w:type="paragraph" w:customStyle="1" w:styleId="IOTCAppendixHeading1">
    <w:name w:val="IOTC Appendix Heading 1"/>
    <w:basedOn w:val="IOTCHeading1"/>
    <w:rsid w:val="00D86AB9"/>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D86AB9"/>
    <w:pPr>
      <w:spacing w:after="0" w:line="240" w:lineRule="auto"/>
      <w:ind w:left="720"/>
    </w:pPr>
    <w:rPr>
      <w:rFonts w:ascii="Times New Roman" w:eastAsia="Times New Roman" w:hAnsi="Times New Roman" w:cs="Times New Roman"/>
      <w:lang w:val="en-US" w:eastAsia="fr-FR"/>
    </w:rPr>
  </w:style>
  <w:style w:type="paragraph" w:customStyle="1" w:styleId="Annex">
    <w:name w:val="Annex"/>
    <w:rsid w:val="00D86AB9"/>
    <w:pPr>
      <w:spacing w:before="240" w:after="60" w:line="240" w:lineRule="auto"/>
      <w:jc w:val="center"/>
    </w:pPr>
    <w:rPr>
      <w:rFonts w:ascii="Times New Roman Bold" w:eastAsia="SimSun" w:hAnsi="Times New Roman Bold" w:cs="Times New Roman"/>
      <w:b/>
      <w:bCs/>
      <w:smallCaps/>
      <w:sz w:val="28"/>
      <w:szCs w:val="28"/>
      <w:lang w:val="fr-FR"/>
    </w:rPr>
  </w:style>
  <w:style w:type="paragraph" w:customStyle="1" w:styleId="People">
    <w:name w:val="People"/>
    <w:basedOn w:val="Normal"/>
    <w:rsid w:val="00D86AB9"/>
    <w:pPr>
      <w:keepNext/>
      <w:keepLines/>
      <w:spacing w:after="0" w:line="240" w:lineRule="auto"/>
      <w:ind w:left="284"/>
    </w:pPr>
    <w:rPr>
      <w:rFonts w:ascii="Times New Roman" w:eastAsia="SimSun" w:hAnsi="Times New Roman" w:cs="Times"/>
      <w:szCs w:val="28"/>
      <w:lang w:val="en-GB" w:eastAsia="zh-CN"/>
    </w:rPr>
  </w:style>
  <w:style w:type="paragraph" w:customStyle="1" w:styleId="Country">
    <w:name w:val="Country"/>
    <w:basedOn w:val="Normal"/>
    <w:next w:val="Normal"/>
    <w:rsid w:val="00D86AB9"/>
    <w:pPr>
      <w:keepNext/>
      <w:keepLines/>
      <w:spacing w:after="0" w:line="240" w:lineRule="auto"/>
    </w:pPr>
    <w:rPr>
      <w:rFonts w:ascii="Times" w:eastAsia="SimSun" w:hAnsi="Times" w:cs="Times"/>
      <w:b/>
      <w:bCs/>
      <w:caps/>
      <w:szCs w:val="32"/>
      <w:lang w:val="en-GB" w:eastAsia="zh-CN"/>
    </w:rPr>
  </w:style>
  <w:style w:type="character" w:styleId="HTMLTypewriter">
    <w:name w:val="HTML Typewriter"/>
    <w:basedOn w:val="DefaultParagraphFont"/>
    <w:rsid w:val="00D86AB9"/>
    <w:rPr>
      <w:rFonts w:ascii="Courier New" w:eastAsia="Times New Roman" w:hAnsi="Courier New" w:cs="Courier New"/>
      <w:sz w:val="20"/>
      <w:szCs w:val="20"/>
    </w:rPr>
  </w:style>
  <w:style w:type="paragraph" w:customStyle="1" w:styleId="Sansinterligne1">
    <w:name w:val="Sans interligne1"/>
    <w:uiPriority w:val="1"/>
    <w:qFormat/>
    <w:rsid w:val="00D86AB9"/>
    <w:pPr>
      <w:spacing w:after="0" w:line="240" w:lineRule="auto"/>
    </w:pPr>
    <w:rPr>
      <w:rFonts w:ascii="Times New Roman" w:eastAsia="Times New Roman" w:hAnsi="Times New Roman" w:cs="Times New Roman"/>
      <w:lang w:eastAsia="fr-FR"/>
    </w:rPr>
  </w:style>
  <w:style w:type="paragraph" w:customStyle="1" w:styleId="PR3">
    <w:name w:val="PR 3"/>
    <w:basedOn w:val="Normal"/>
    <w:link w:val="PR3Char"/>
    <w:qFormat/>
    <w:rsid w:val="00D86AB9"/>
    <w:pPr>
      <w:spacing w:before="120" w:after="60" w:line="240" w:lineRule="auto"/>
    </w:pPr>
    <w:rPr>
      <w:rFonts w:ascii="Arial Narrow" w:eastAsia="Calibri" w:hAnsi="Arial Narrow" w:cs="Times New Roman"/>
      <w:b/>
      <w:color w:val="000000"/>
      <w:sz w:val="24"/>
      <w:lang w:val="en-US"/>
    </w:rPr>
  </w:style>
  <w:style w:type="character" w:customStyle="1" w:styleId="PR3Char">
    <w:name w:val="PR 3 Char"/>
    <w:basedOn w:val="DefaultParagraphFont"/>
    <w:link w:val="PR3"/>
    <w:rsid w:val="00D86AB9"/>
    <w:rPr>
      <w:rFonts w:ascii="Arial Narrow" w:eastAsia="Calibri" w:hAnsi="Arial Narrow" w:cs="Times New Roman"/>
      <w:b/>
      <w:color w:val="000000"/>
      <w:sz w:val="24"/>
    </w:rPr>
  </w:style>
  <w:style w:type="table" w:styleId="TableGrid">
    <w:name w:val="Table Grid"/>
    <w:basedOn w:val="TableNormal"/>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D86AB9"/>
    <w:pPr>
      <w:spacing w:before="240" w:after="240" w:line="240" w:lineRule="auto"/>
      <w:jc w:val="both"/>
    </w:pPr>
    <w:rPr>
      <w:rFonts w:ascii="Arial" w:eastAsia="Calibri" w:hAnsi="Arial" w:cs="Arial"/>
      <w:b/>
      <w:sz w:val="28"/>
      <w:lang w:val="en-US"/>
    </w:rPr>
  </w:style>
  <w:style w:type="paragraph" w:customStyle="1" w:styleId="CM18">
    <w:name w:val="CM18"/>
    <w:basedOn w:val="Normal"/>
    <w:next w:val="Normal"/>
    <w:rsid w:val="00D86AB9"/>
    <w:pPr>
      <w:widowControl w:val="0"/>
      <w:autoSpaceDE w:val="0"/>
      <w:autoSpaceDN w:val="0"/>
      <w:adjustRightInd w:val="0"/>
      <w:spacing w:after="133" w:line="240" w:lineRule="auto"/>
    </w:pPr>
    <w:rPr>
      <w:rFonts w:ascii="Times New Roman" w:eastAsia="SimSun" w:hAnsi="Times New Roman" w:cs="Times New Roman"/>
      <w:sz w:val="24"/>
      <w:szCs w:val="24"/>
      <w:lang w:eastAsia="zh-CN"/>
    </w:rPr>
  </w:style>
  <w:style w:type="paragraph" w:customStyle="1" w:styleId="CM19">
    <w:name w:val="CM19"/>
    <w:basedOn w:val="Default"/>
    <w:next w:val="Default"/>
    <w:rsid w:val="00D86AB9"/>
    <w:pPr>
      <w:widowControl w:val="0"/>
      <w:spacing w:after="205"/>
    </w:pPr>
    <w:rPr>
      <w:rFonts w:eastAsia="SimSun"/>
      <w:color w:val="auto"/>
      <w:lang w:val="en-AU" w:eastAsia="zh-CN"/>
    </w:rPr>
  </w:style>
  <w:style w:type="paragraph" w:customStyle="1" w:styleId="CM20">
    <w:name w:val="CM20"/>
    <w:basedOn w:val="Default"/>
    <w:next w:val="Default"/>
    <w:rsid w:val="00D86AB9"/>
    <w:pPr>
      <w:widowControl w:val="0"/>
      <w:spacing w:after="538"/>
    </w:pPr>
    <w:rPr>
      <w:rFonts w:eastAsia="SimSun"/>
      <w:color w:val="auto"/>
      <w:lang w:val="en-AU" w:eastAsia="zh-CN"/>
    </w:rPr>
  </w:style>
  <w:style w:type="paragraph" w:customStyle="1" w:styleId="CM16">
    <w:name w:val="CM16"/>
    <w:basedOn w:val="Default"/>
    <w:next w:val="Default"/>
    <w:rsid w:val="00D86AB9"/>
    <w:pPr>
      <w:widowControl w:val="0"/>
      <w:spacing w:line="256" w:lineRule="atLeast"/>
    </w:pPr>
    <w:rPr>
      <w:rFonts w:eastAsia="SimSun"/>
      <w:color w:val="auto"/>
      <w:lang w:val="en-AU" w:eastAsia="zh-CN"/>
    </w:rPr>
  </w:style>
  <w:style w:type="paragraph" w:customStyle="1" w:styleId="CM17">
    <w:name w:val="CM17"/>
    <w:basedOn w:val="Default"/>
    <w:next w:val="Default"/>
    <w:rsid w:val="00D86AB9"/>
    <w:pPr>
      <w:widowControl w:val="0"/>
      <w:spacing w:line="256" w:lineRule="atLeast"/>
    </w:pPr>
    <w:rPr>
      <w:rFonts w:eastAsia="SimSun"/>
      <w:color w:val="auto"/>
      <w:lang w:val="en-AU" w:eastAsia="zh-CN"/>
    </w:rPr>
  </w:style>
  <w:style w:type="paragraph" w:customStyle="1" w:styleId="DocTitle">
    <w:name w:val="DocTitle"/>
    <w:basedOn w:val="Country"/>
    <w:rsid w:val="00D86AB9"/>
    <w:pPr>
      <w:jc w:val="center"/>
    </w:pPr>
  </w:style>
  <w:style w:type="paragraph" w:styleId="Caption">
    <w:name w:val="caption"/>
    <w:aliases w:val="Section heading"/>
    <w:basedOn w:val="Normal"/>
    <w:next w:val="Normal"/>
    <w:uiPriority w:val="99"/>
    <w:qFormat/>
    <w:rsid w:val="00D86AB9"/>
    <w:pPr>
      <w:spacing w:after="0" w:line="240" w:lineRule="auto"/>
    </w:pPr>
    <w:rPr>
      <w:rFonts w:ascii="Times New Roman" w:eastAsia="Times New Roman" w:hAnsi="Times New Roman" w:cs="Times New Roman"/>
      <w:b/>
      <w:bCs/>
      <w:sz w:val="20"/>
      <w:szCs w:val="20"/>
      <w:lang w:val="en-US" w:eastAsia="fr-FR"/>
    </w:rPr>
  </w:style>
  <w:style w:type="paragraph" w:styleId="DocumentMap">
    <w:name w:val="Document Map"/>
    <w:basedOn w:val="Normal"/>
    <w:link w:val="DocumentMapChar"/>
    <w:uiPriority w:val="99"/>
    <w:unhideWhenUsed/>
    <w:rsid w:val="00D86AB9"/>
    <w:pPr>
      <w:spacing w:after="0" w:line="240" w:lineRule="auto"/>
    </w:pPr>
    <w:rPr>
      <w:rFonts w:ascii="Tahoma" w:eastAsia="Times New Roman" w:hAnsi="Tahoma" w:cs="Tahoma"/>
      <w:sz w:val="16"/>
      <w:szCs w:val="16"/>
      <w:lang w:val="en-US" w:eastAsia="fr-FR"/>
    </w:rPr>
  </w:style>
  <w:style w:type="character" w:customStyle="1" w:styleId="DocumentMapChar">
    <w:name w:val="Document Map Char"/>
    <w:basedOn w:val="DefaultParagraphFont"/>
    <w:link w:val="DocumentMap"/>
    <w:uiPriority w:val="99"/>
    <w:rsid w:val="00D86AB9"/>
    <w:rPr>
      <w:rFonts w:ascii="Tahoma" w:eastAsia="Times New Roman" w:hAnsi="Tahoma" w:cs="Tahoma"/>
      <w:sz w:val="16"/>
      <w:szCs w:val="16"/>
      <w:lang w:eastAsia="fr-FR"/>
    </w:rPr>
  </w:style>
  <w:style w:type="paragraph" w:styleId="EndnoteText">
    <w:name w:val="endnote text"/>
    <w:basedOn w:val="Normal"/>
    <w:link w:val="EndnoteTextChar"/>
    <w:unhideWhenUsed/>
    <w:rsid w:val="00D86AB9"/>
    <w:pPr>
      <w:spacing w:after="0" w:line="240" w:lineRule="auto"/>
    </w:pPr>
    <w:rPr>
      <w:rFonts w:ascii="Times New Roman" w:eastAsia="Times New Roman" w:hAnsi="Times New Roman" w:cs="Times New Roman"/>
      <w:sz w:val="20"/>
      <w:szCs w:val="20"/>
      <w:lang w:val="en-US" w:eastAsia="fr-FR"/>
    </w:rPr>
  </w:style>
  <w:style w:type="character" w:customStyle="1" w:styleId="EndnoteTextChar">
    <w:name w:val="Endnote Text Char"/>
    <w:basedOn w:val="DefaultParagraphFont"/>
    <w:link w:val="EndnoteText"/>
    <w:rsid w:val="00D86AB9"/>
    <w:rPr>
      <w:rFonts w:ascii="Times New Roman" w:eastAsia="Times New Roman" w:hAnsi="Times New Roman" w:cs="Times New Roman"/>
      <w:sz w:val="20"/>
      <w:szCs w:val="20"/>
      <w:lang w:eastAsia="fr-FR"/>
    </w:rPr>
  </w:style>
  <w:style w:type="paragraph" w:styleId="Index1">
    <w:name w:val="index 1"/>
    <w:basedOn w:val="Normal"/>
    <w:next w:val="Normal"/>
    <w:autoRedefine/>
    <w:uiPriority w:val="99"/>
    <w:unhideWhenUsed/>
    <w:rsid w:val="00D86AB9"/>
    <w:pPr>
      <w:spacing w:after="0" w:line="240" w:lineRule="auto"/>
      <w:ind w:left="220" w:hanging="220"/>
    </w:pPr>
    <w:rPr>
      <w:rFonts w:ascii="Times New Roman" w:eastAsia="Times New Roman" w:hAnsi="Times New Roman" w:cs="Times New Roman"/>
      <w:lang w:val="en-US" w:eastAsia="fr-FR"/>
    </w:rPr>
  </w:style>
  <w:style w:type="paragraph" w:styleId="Index2">
    <w:name w:val="index 2"/>
    <w:basedOn w:val="Normal"/>
    <w:next w:val="Normal"/>
    <w:autoRedefine/>
    <w:uiPriority w:val="99"/>
    <w:unhideWhenUsed/>
    <w:rsid w:val="00D86AB9"/>
    <w:pPr>
      <w:spacing w:after="0" w:line="240" w:lineRule="auto"/>
      <w:ind w:left="440" w:hanging="220"/>
    </w:pPr>
    <w:rPr>
      <w:rFonts w:ascii="Times New Roman" w:eastAsia="Times New Roman" w:hAnsi="Times New Roman" w:cs="Times New Roman"/>
      <w:lang w:val="en-US" w:eastAsia="fr-FR"/>
    </w:rPr>
  </w:style>
  <w:style w:type="paragraph" w:styleId="Index3">
    <w:name w:val="index 3"/>
    <w:basedOn w:val="Normal"/>
    <w:next w:val="Normal"/>
    <w:autoRedefine/>
    <w:uiPriority w:val="99"/>
    <w:unhideWhenUsed/>
    <w:rsid w:val="00D86AB9"/>
    <w:pPr>
      <w:spacing w:after="0" w:line="240" w:lineRule="auto"/>
      <w:ind w:left="660" w:hanging="220"/>
    </w:pPr>
    <w:rPr>
      <w:rFonts w:ascii="Times New Roman" w:eastAsia="Times New Roman" w:hAnsi="Times New Roman" w:cs="Times New Roman"/>
      <w:lang w:val="en-US" w:eastAsia="fr-FR"/>
    </w:rPr>
  </w:style>
  <w:style w:type="paragraph" w:styleId="Index4">
    <w:name w:val="index 4"/>
    <w:basedOn w:val="Normal"/>
    <w:next w:val="Normal"/>
    <w:autoRedefine/>
    <w:uiPriority w:val="99"/>
    <w:unhideWhenUsed/>
    <w:rsid w:val="00D86AB9"/>
    <w:pPr>
      <w:spacing w:after="0" w:line="240" w:lineRule="auto"/>
      <w:ind w:left="880" w:hanging="220"/>
    </w:pPr>
    <w:rPr>
      <w:rFonts w:ascii="Times New Roman" w:eastAsia="Times New Roman" w:hAnsi="Times New Roman" w:cs="Times New Roman"/>
      <w:lang w:val="en-US" w:eastAsia="fr-FR"/>
    </w:rPr>
  </w:style>
  <w:style w:type="paragraph" w:styleId="Index5">
    <w:name w:val="index 5"/>
    <w:basedOn w:val="Normal"/>
    <w:next w:val="Normal"/>
    <w:autoRedefine/>
    <w:uiPriority w:val="99"/>
    <w:unhideWhenUsed/>
    <w:rsid w:val="00D86AB9"/>
    <w:pPr>
      <w:spacing w:after="0" w:line="240" w:lineRule="auto"/>
      <w:ind w:left="1100" w:hanging="220"/>
    </w:pPr>
    <w:rPr>
      <w:rFonts w:ascii="Times New Roman" w:eastAsia="Times New Roman" w:hAnsi="Times New Roman" w:cs="Times New Roman"/>
      <w:lang w:val="en-US" w:eastAsia="fr-FR"/>
    </w:rPr>
  </w:style>
  <w:style w:type="paragraph" w:styleId="Index6">
    <w:name w:val="index 6"/>
    <w:basedOn w:val="Normal"/>
    <w:next w:val="Normal"/>
    <w:autoRedefine/>
    <w:uiPriority w:val="99"/>
    <w:unhideWhenUsed/>
    <w:rsid w:val="00D86AB9"/>
    <w:pPr>
      <w:spacing w:after="0" w:line="240" w:lineRule="auto"/>
      <w:ind w:left="1320" w:hanging="220"/>
    </w:pPr>
    <w:rPr>
      <w:rFonts w:ascii="Times New Roman" w:eastAsia="Times New Roman" w:hAnsi="Times New Roman" w:cs="Times New Roman"/>
      <w:lang w:val="en-US" w:eastAsia="fr-FR"/>
    </w:rPr>
  </w:style>
  <w:style w:type="paragraph" w:styleId="Index7">
    <w:name w:val="index 7"/>
    <w:basedOn w:val="Normal"/>
    <w:next w:val="Normal"/>
    <w:autoRedefine/>
    <w:uiPriority w:val="99"/>
    <w:unhideWhenUsed/>
    <w:rsid w:val="00D86AB9"/>
    <w:pPr>
      <w:spacing w:after="0" w:line="240" w:lineRule="auto"/>
      <w:ind w:left="1540" w:hanging="220"/>
    </w:pPr>
    <w:rPr>
      <w:rFonts w:ascii="Times New Roman" w:eastAsia="Times New Roman" w:hAnsi="Times New Roman" w:cs="Times New Roman"/>
      <w:lang w:val="en-US" w:eastAsia="fr-FR"/>
    </w:rPr>
  </w:style>
  <w:style w:type="paragraph" w:styleId="Index8">
    <w:name w:val="index 8"/>
    <w:basedOn w:val="Normal"/>
    <w:next w:val="Normal"/>
    <w:autoRedefine/>
    <w:uiPriority w:val="99"/>
    <w:unhideWhenUsed/>
    <w:rsid w:val="00D86AB9"/>
    <w:pPr>
      <w:spacing w:after="0" w:line="240" w:lineRule="auto"/>
      <w:ind w:left="1760" w:hanging="220"/>
    </w:pPr>
    <w:rPr>
      <w:rFonts w:ascii="Times New Roman" w:eastAsia="Times New Roman" w:hAnsi="Times New Roman" w:cs="Times New Roman"/>
      <w:lang w:val="en-US" w:eastAsia="fr-FR"/>
    </w:rPr>
  </w:style>
  <w:style w:type="paragraph" w:styleId="Index9">
    <w:name w:val="index 9"/>
    <w:basedOn w:val="Normal"/>
    <w:next w:val="Normal"/>
    <w:autoRedefine/>
    <w:uiPriority w:val="99"/>
    <w:unhideWhenUsed/>
    <w:rsid w:val="00D86AB9"/>
    <w:pPr>
      <w:spacing w:after="0" w:line="240" w:lineRule="auto"/>
      <w:ind w:left="1980" w:hanging="220"/>
    </w:pPr>
    <w:rPr>
      <w:rFonts w:ascii="Times New Roman" w:eastAsia="Times New Roman" w:hAnsi="Times New Roman" w:cs="Times New Roman"/>
      <w:lang w:val="en-US" w:eastAsia="fr-FR"/>
    </w:rPr>
  </w:style>
  <w:style w:type="paragraph" w:styleId="IndexHeading">
    <w:name w:val="index heading"/>
    <w:basedOn w:val="Normal"/>
    <w:next w:val="Index1"/>
    <w:uiPriority w:val="99"/>
    <w:unhideWhenUsed/>
    <w:rsid w:val="00D86AB9"/>
    <w:pPr>
      <w:spacing w:after="0" w:line="240" w:lineRule="auto"/>
    </w:pPr>
    <w:rPr>
      <w:rFonts w:ascii="Cambria" w:eastAsia="Times New Roman" w:hAnsi="Cambria" w:cs="Times New Roman"/>
      <w:b/>
      <w:bCs/>
      <w:lang w:val="en-US" w:eastAsia="fr-FR"/>
    </w:rPr>
  </w:style>
  <w:style w:type="paragraph" w:customStyle="1" w:styleId="LightShading-Accent21">
    <w:name w:val="Light Shading - Accent 21"/>
    <w:basedOn w:val="Normal"/>
    <w:next w:val="Normal"/>
    <w:link w:val="LightShading-Accent2Char"/>
    <w:uiPriority w:val="30"/>
    <w:qFormat/>
    <w:rsid w:val="00D86AB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lang w:val="en-US" w:eastAsia="fr-FR"/>
    </w:rPr>
  </w:style>
  <w:style w:type="character" w:customStyle="1" w:styleId="LightShading-Accent2Char">
    <w:name w:val="Light Shading - Accent 2 Char"/>
    <w:basedOn w:val="DefaultParagraphFont"/>
    <w:link w:val="LightShading-Accent21"/>
    <w:uiPriority w:val="30"/>
    <w:rsid w:val="00D86AB9"/>
    <w:rPr>
      <w:rFonts w:ascii="Times New Roman" w:eastAsia="Times New Roman" w:hAnsi="Times New Roman" w:cs="Times New Roman"/>
      <w:b/>
      <w:bCs/>
      <w:i/>
      <w:iCs/>
      <w:color w:val="4F81BD"/>
      <w:lang w:eastAsia="fr-FR"/>
    </w:rPr>
  </w:style>
  <w:style w:type="paragraph" w:styleId="MacroText">
    <w:name w:val="macro"/>
    <w:link w:val="MacroTextChar"/>
    <w:uiPriority w:val="99"/>
    <w:unhideWhenUsed/>
    <w:rsid w:val="00D86AB9"/>
    <w:pPr>
      <w:tabs>
        <w:tab w:val="left" w:pos="480"/>
        <w:tab w:val="left" w:pos="960"/>
        <w:tab w:val="left" w:pos="1440"/>
        <w:tab w:val="left" w:pos="1920"/>
        <w:tab w:val="left" w:pos="2400"/>
        <w:tab w:val="left" w:pos="2880"/>
        <w:tab w:val="left" w:pos="3360"/>
        <w:tab w:val="left" w:pos="3840"/>
        <w:tab w:val="left" w:pos="4320"/>
      </w:tabs>
      <w:spacing w:before="60" w:after="80" w:line="240" w:lineRule="auto"/>
    </w:pPr>
    <w:rPr>
      <w:rFonts w:ascii="Courier New" w:eastAsia="Times New Roman" w:hAnsi="Courier New" w:cs="Courier New"/>
      <w:sz w:val="20"/>
      <w:szCs w:val="20"/>
      <w:lang w:eastAsia="fr-FR"/>
    </w:rPr>
  </w:style>
  <w:style w:type="character" w:customStyle="1" w:styleId="MacroTextChar">
    <w:name w:val="Macro Text Char"/>
    <w:basedOn w:val="DefaultParagraphFont"/>
    <w:link w:val="MacroText"/>
    <w:uiPriority w:val="99"/>
    <w:rsid w:val="00D86AB9"/>
    <w:rPr>
      <w:rFonts w:ascii="Courier New" w:eastAsia="Times New Roman" w:hAnsi="Courier New" w:cs="Courier New"/>
      <w:sz w:val="20"/>
      <w:szCs w:val="20"/>
      <w:lang w:eastAsia="fr-FR"/>
    </w:rPr>
  </w:style>
  <w:style w:type="paragraph" w:customStyle="1" w:styleId="ColorfulGrid-Accent11">
    <w:name w:val="Colorful Grid - Accent 11"/>
    <w:basedOn w:val="Normal"/>
    <w:next w:val="Normal"/>
    <w:link w:val="ColorfulGrid-Accent1Char"/>
    <w:uiPriority w:val="29"/>
    <w:qFormat/>
    <w:rsid w:val="00D86AB9"/>
    <w:pPr>
      <w:spacing w:after="0" w:line="240" w:lineRule="auto"/>
    </w:pPr>
    <w:rPr>
      <w:rFonts w:ascii="Times New Roman" w:eastAsia="Times New Roman" w:hAnsi="Times New Roman" w:cs="Times New Roman"/>
      <w:i/>
      <w:iCs/>
      <w:color w:val="000000"/>
      <w:lang w:val="en-US" w:eastAsia="fr-FR"/>
    </w:rPr>
  </w:style>
  <w:style w:type="character" w:customStyle="1" w:styleId="ColorfulGrid-Accent1Char">
    <w:name w:val="Colorful Grid - Accent 1 Char"/>
    <w:basedOn w:val="DefaultParagraphFont"/>
    <w:link w:val="ColorfulGrid-Accent11"/>
    <w:uiPriority w:val="29"/>
    <w:rsid w:val="00D86AB9"/>
    <w:rPr>
      <w:rFonts w:ascii="Times New Roman" w:eastAsia="Times New Roman" w:hAnsi="Times New Roman" w:cs="Times New Roman"/>
      <w:i/>
      <w:iCs/>
      <w:color w:val="000000"/>
      <w:lang w:eastAsia="fr-FR"/>
    </w:rPr>
  </w:style>
  <w:style w:type="paragraph" w:styleId="TableofAuthorities">
    <w:name w:val="table of authorities"/>
    <w:basedOn w:val="Normal"/>
    <w:next w:val="Normal"/>
    <w:uiPriority w:val="99"/>
    <w:unhideWhenUsed/>
    <w:rsid w:val="00D86AB9"/>
    <w:pPr>
      <w:spacing w:after="0" w:line="240" w:lineRule="auto"/>
      <w:ind w:left="220" w:hanging="220"/>
    </w:pPr>
    <w:rPr>
      <w:rFonts w:ascii="Times New Roman" w:eastAsia="Times New Roman" w:hAnsi="Times New Roman" w:cs="Times New Roman"/>
      <w:lang w:val="en-US" w:eastAsia="fr-FR"/>
    </w:rPr>
  </w:style>
  <w:style w:type="paragraph" w:styleId="TableofFigures">
    <w:name w:val="table of figures"/>
    <w:basedOn w:val="Normal"/>
    <w:next w:val="Normal"/>
    <w:uiPriority w:val="99"/>
    <w:unhideWhenUsed/>
    <w:rsid w:val="00D86AB9"/>
    <w:pPr>
      <w:spacing w:after="0" w:line="240" w:lineRule="auto"/>
    </w:pPr>
    <w:rPr>
      <w:rFonts w:ascii="Times New Roman" w:eastAsia="Times New Roman" w:hAnsi="Times New Roman" w:cs="Times New Roman"/>
      <w:lang w:val="en-US" w:eastAsia="fr-FR"/>
    </w:rPr>
  </w:style>
  <w:style w:type="paragraph" w:styleId="TOAHeading">
    <w:name w:val="toa heading"/>
    <w:basedOn w:val="Normal"/>
    <w:next w:val="Normal"/>
    <w:uiPriority w:val="99"/>
    <w:unhideWhenUsed/>
    <w:rsid w:val="00D86AB9"/>
    <w:pPr>
      <w:spacing w:before="120" w:after="0" w:line="240" w:lineRule="auto"/>
    </w:pPr>
    <w:rPr>
      <w:rFonts w:ascii="Cambria" w:eastAsia="Times New Roman" w:hAnsi="Cambria" w:cs="Times New Roman"/>
      <w:b/>
      <w:bCs/>
      <w:sz w:val="24"/>
      <w:szCs w:val="24"/>
      <w:lang w:val="en-US" w:eastAsia="fr-FR"/>
    </w:rPr>
  </w:style>
  <w:style w:type="paragraph" w:customStyle="1" w:styleId="TOC51">
    <w:name w:val="TOC 51"/>
    <w:basedOn w:val="Normal"/>
    <w:next w:val="Normal"/>
    <w:autoRedefine/>
    <w:unhideWhenUsed/>
    <w:rsid w:val="00D86AB9"/>
    <w:pPr>
      <w:spacing w:after="0" w:line="240" w:lineRule="auto"/>
      <w:ind w:left="880"/>
    </w:pPr>
    <w:rPr>
      <w:rFonts w:eastAsia="Times New Roman" w:cs="Times New Roman"/>
      <w:sz w:val="20"/>
      <w:szCs w:val="20"/>
      <w:lang w:val="en-US" w:eastAsia="fr-FR"/>
    </w:rPr>
  </w:style>
  <w:style w:type="paragraph" w:customStyle="1" w:styleId="TOC61">
    <w:name w:val="TOC 61"/>
    <w:basedOn w:val="Normal"/>
    <w:next w:val="Normal"/>
    <w:autoRedefine/>
    <w:unhideWhenUsed/>
    <w:rsid w:val="00D86AB9"/>
    <w:pPr>
      <w:spacing w:after="0" w:line="240" w:lineRule="auto"/>
      <w:ind w:left="1100"/>
    </w:pPr>
    <w:rPr>
      <w:rFonts w:eastAsia="Times New Roman" w:cs="Times New Roman"/>
      <w:sz w:val="20"/>
      <w:szCs w:val="20"/>
      <w:lang w:val="en-US" w:eastAsia="fr-FR"/>
    </w:rPr>
  </w:style>
  <w:style w:type="paragraph" w:customStyle="1" w:styleId="TOC71">
    <w:name w:val="TOC 71"/>
    <w:basedOn w:val="Normal"/>
    <w:next w:val="Normal"/>
    <w:autoRedefine/>
    <w:unhideWhenUsed/>
    <w:rsid w:val="00D86AB9"/>
    <w:pPr>
      <w:spacing w:after="0" w:line="240" w:lineRule="auto"/>
      <w:ind w:left="1320"/>
    </w:pPr>
    <w:rPr>
      <w:rFonts w:eastAsia="Times New Roman" w:cs="Times New Roman"/>
      <w:sz w:val="20"/>
      <w:szCs w:val="20"/>
      <w:lang w:val="en-US" w:eastAsia="fr-FR"/>
    </w:rPr>
  </w:style>
  <w:style w:type="paragraph" w:customStyle="1" w:styleId="TOC81">
    <w:name w:val="TOC 81"/>
    <w:basedOn w:val="Normal"/>
    <w:next w:val="Normal"/>
    <w:autoRedefine/>
    <w:unhideWhenUsed/>
    <w:rsid w:val="00D86AB9"/>
    <w:pPr>
      <w:spacing w:after="0" w:line="240" w:lineRule="auto"/>
      <w:ind w:left="1540"/>
    </w:pPr>
    <w:rPr>
      <w:rFonts w:eastAsia="Times New Roman" w:cs="Times New Roman"/>
      <w:sz w:val="20"/>
      <w:szCs w:val="20"/>
      <w:lang w:val="en-US" w:eastAsia="fr-FR"/>
    </w:rPr>
  </w:style>
  <w:style w:type="paragraph" w:customStyle="1" w:styleId="TOC91">
    <w:name w:val="TOC 91"/>
    <w:basedOn w:val="Normal"/>
    <w:next w:val="Normal"/>
    <w:autoRedefine/>
    <w:unhideWhenUsed/>
    <w:rsid w:val="00D86AB9"/>
    <w:pPr>
      <w:spacing w:after="0" w:line="240" w:lineRule="auto"/>
      <w:ind w:left="1760"/>
    </w:pPr>
    <w:rPr>
      <w:rFonts w:eastAsia="Times New Roman" w:cs="Times New Roman"/>
      <w:sz w:val="20"/>
      <w:szCs w:val="20"/>
      <w:lang w:val="en-US" w:eastAsia="fr-FR"/>
    </w:rPr>
  </w:style>
  <w:style w:type="paragraph" w:customStyle="1" w:styleId="TOCHeading1">
    <w:name w:val="TOC Heading1"/>
    <w:basedOn w:val="Heading1"/>
    <w:next w:val="Normal"/>
    <w:unhideWhenUsed/>
    <w:qFormat/>
    <w:rsid w:val="00D86AB9"/>
    <w:pPr>
      <w:outlineLvl w:val="9"/>
    </w:pPr>
    <w:rPr>
      <w:rFonts w:ascii="Cambria" w:hAnsi="Cambria" w:cs="Times New Roman"/>
    </w:rPr>
  </w:style>
  <w:style w:type="numbering" w:customStyle="1" w:styleId="NoList11">
    <w:name w:val="No List11"/>
    <w:next w:val="NoList"/>
    <w:uiPriority w:val="99"/>
    <w:semiHidden/>
    <w:unhideWhenUsed/>
    <w:rsid w:val="00D86AB9"/>
  </w:style>
  <w:style w:type="paragraph" w:customStyle="1" w:styleId="Arabic">
    <w:name w:val="Arabic"/>
    <w:basedOn w:val="Normal"/>
    <w:autoRedefine/>
    <w:rsid w:val="00D86AB9"/>
    <w:pPr>
      <w:spacing w:after="0" w:line="240" w:lineRule="auto"/>
    </w:pPr>
    <w:rPr>
      <w:rFonts w:ascii="Times New Roman" w:eastAsia="SimSun" w:hAnsi="Times New Roman" w:cs="Times New Roman"/>
      <w:sz w:val="24"/>
      <w:szCs w:val="24"/>
      <w:lang w:val="en-GB" w:eastAsia="zh-CN"/>
    </w:rPr>
  </w:style>
  <w:style w:type="paragraph" w:customStyle="1" w:styleId="Role">
    <w:name w:val="Role"/>
    <w:basedOn w:val="Normal"/>
    <w:next w:val="People"/>
    <w:rsid w:val="00D86AB9"/>
    <w:pPr>
      <w:keepNext/>
      <w:keepLines/>
      <w:spacing w:after="0" w:line="240" w:lineRule="auto"/>
    </w:pPr>
    <w:rPr>
      <w:rFonts w:ascii="Times New Roman" w:eastAsia="SimSun" w:hAnsi="Times New Roman" w:cs="Times New Roman"/>
      <w:lang w:val="en-GB" w:eastAsia="zh-CN"/>
    </w:rPr>
  </w:style>
  <w:style w:type="paragraph" w:customStyle="1" w:styleId="PeopleAra">
    <w:name w:val="PeopleAra"/>
    <w:basedOn w:val="People"/>
    <w:rsid w:val="00D86AB9"/>
    <w:pPr>
      <w:spacing w:line="199" w:lineRule="auto"/>
    </w:pPr>
    <w:rPr>
      <w:rFonts w:cs="Times New Roman"/>
      <w:szCs w:val="22"/>
    </w:rPr>
  </w:style>
  <w:style w:type="paragraph" w:styleId="ListParagraph">
    <w:name w:val="List Paragraph"/>
    <w:basedOn w:val="Normal"/>
    <w:uiPriority w:val="34"/>
    <w:qFormat/>
    <w:rsid w:val="00D86AB9"/>
    <w:pPr>
      <w:spacing w:after="0" w:line="240" w:lineRule="auto"/>
      <w:ind w:left="720"/>
      <w:contextualSpacing/>
    </w:pPr>
    <w:rPr>
      <w:rFonts w:ascii="Times New Roman" w:eastAsia="Times New Roman" w:hAnsi="Times New Roman" w:cs="Times New Roman"/>
      <w:lang w:val="en-US" w:eastAsia="fr-FR"/>
    </w:rPr>
  </w:style>
  <w:style w:type="table" w:customStyle="1" w:styleId="TableauNorm">
    <w:name w:val="Tableau Norm"/>
    <w:uiPriority w:val="99"/>
    <w:semiHidden/>
    <w:rsid w:val="00D86AB9"/>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paragraph" w:customStyle="1" w:styleId="En-tt">
    <w:name w:val="En-t_t"/>
    <w:basedOn w:val="Normal"/>
    <w:uiPriority w:val="99"/>
    <w:rsid w:val="00D86AB9"/>
    <w:pPr>
      <w:tabs>
        <w:tab w:val="center" w:pos="4680"/>
        <w:tab w:val="right" w:pos="9360"/>
      </w:tabs>
      <w:spacing w:after="0" w:line="240" w:lineRule="auto"/>
    </w:pPr>
    <w:rPr>
      <w:rFonts w:ascii="Calibri" w:eastAsia="Times New Roman" w:hAnsi="Calibri" w:cs="Times New Roman"/>
      <w:lang w:val="en-US" w:eastAsia="fr-FR"/>
    </w:rPr>
  </w:style>
  <w:style w:type="character" w:customStyle="1" w:styleId="HeaderChar1">
    <w:name w:val="Header Char1"/>
    <w:basedOn w:val="DefaultParagraphFont"/>
    <w:uiPriority w:val="99"/>
    <w:semiHidden/>
    <w:rsid w:val="00D86AB9"/>
    <w:rPr>
      <w:rFonts w:ascii="Times New Roman" w:hAnsi="Times New Roman" w:cs="Times New Roman"/>
      <w:lang w:eastAsia="fr-FR"/>
    </w:rPr>
  </w:style>
  <w:style w:type="paragraph" w:customStyle="1" w:styleId="Corpsde">
    <w:name w:val="Corps de"/>
    <w:basedOn w:val="Normal"/>
    <w:uiPriority w:val="99"/>
    <w:rsid w:val="00D86AB9"/>
    <w:pPr>
      <w:spacing w:after="120" w:line="240" w:lineRule="auto"/>
    </w:pPr>
    <w:rPr>
      <w:rFonts w:ascii="Times New Roman" w:eastAsia="Times New Roman" w:hAnsi="Times New Roman" w:cs="Times New Roman"/>
      <w:lang w:val="en-US" w:eastAsia="fr-FR"/>
    </w:rPr>
  </w:style>
  <w:style w:type="paragraph" w:customStyle="1" w:styleId="Objetducommentai">
    <w:name w:val="Objet du commentai"/>
    <w:basedOn w:val="CommentText"/>
    <w:next w:val="CommentText"/>
    <w:uiPriority w:val="99"/>
    <w:semiHidden/>
    <w:rsid w:val="00D86AB9"/>
    <w:rPr>
      <w:b/>
      <w:bCs/>
      <w:sz w:val="20"/>
      <w:szCs w:val="20"/>
    </w:rPr>
  </w:style>
  <w:style w:type="paragraph" w:customStyle="1" w:styleId="Textedebul">
    <w:name w:val="Texte de bul"/>
    <w:basedOn w:val="Normal"/>
    <w:uiPriority w:val="99"/>
    <w:semiHidden/>
    <w:rsid w:val="00D86AB9"/>
    <w:pPr>
      <w:spacing w:after="0" w:line="240" w:lineRule="auto"/>
    </w:pPr>
    <w:rPr>
      <w:rFonts w:ascii="Tahoma" w:eastAsia="Times New Roman" w:hAnsi="Tahoma" w:cs="Tahoma"/>
      <w:sz w:val="16"/>
      <w:szCs w:val="16"/>
      <w:lang w:val="en-US" w:eastAsia="fr-FR"/>
    </w:rPr>
  </w:style>
  <w:style w:type="paragraph" w:customStyle="1" w:styleId="Piedd">
    <w:name w:val="Pied d"/>
    <w:basedOn w:val="Normal"/>
    <w:uiPriority w:val="99"/>
    <w:rsid w:val="00D86AB9"/>
    <w:pPr>
      <w:tabs>
        <w:tab w:val="center" w:pos="4536"/>
        <w:tab w:val="right" w:pos="9072"/>
      </w:tabs>
      <w:spacing w:after="0" w:line="240" w:lineRule="auto"/>
    </w:pPr>
    <w:rPr>
      <w:rFonts w:ascii="Times New Roman" w:eastAsia="Times New Roman" w:hAnsi="Times New Roman" w:cs="Times New Roman"/>
      <w:lang w:val="en-US" w:eastAsia="fr-FR"/>
    </w:rPr>
  </w:style>
  <w:style w:type="paragraph" w:customStyle="1" w:styleId="Adresseexpdit">
    <w:name w:val="Adresse exp_dit"/>
    <w:basedOn w:val="Normal"/>
    <w:uiPriority w:val="99"/>
    <w:rsid w:val="00D86AB9"/>
    <w:pPr>
      <w:spacing w:before="120" w:after="0" w:line="240" w:lineRule="auto"/>
    </w:pPr>
    <w:rPr>
      <w:rFonts w:ascii="Arial" w:eastAsia="Times New Roman" w:hAnsi="Arial" w:cs="Times New Roman"/>
      <w:i/>
      <w:sz w:val="18"/>
      <w:szCs w:val="20"/>
      <w:lang w:val="en-GB"/>
    </w:rPr>
  </w:style>
  <w:style w:type="paragraph" w:customStyle="1" w:styleId="Notedebasd">
    <w:name w:val="Note de bas d"/>
    <w:basedOn w:val="Normal"/>
    <w:uiPriority w:val="99"/>
    <w:rsid w:val="00D86AB9"/>
    <w:pPr>
      <w:keepNext/>
      <w:keepLines/>
      <w:spacing w:before="120" w:after="0" w:line="240" w:lineRule="auto"/>
    </w:pPr>
    <w:rPr>
      <w:rFonts w:ascii="Times New Roman" w:eastAsia="Times New Roman" w:hAnsi="Times New Roman" w:cs="Times New Roman"/>
      <w:sz w:val="20"/>
      <w:szCs w:val="20"/>
      <w:lang w:val="en-GB"/>
    </w:rPr>
  </w:style>
  <w:style w:type="character" w:customStyle="1" w:styleId="Marquenotebasde">
    <w:name w:val="Marque note bas de"/>
    <w:basedOn w:val="DefaultParagraphFont"/>
    <w:uiPriority w:val="99"/>
    <w:rsid w:val="00D86AB9"/>
    <w:rPr>
      <w:rFonts w:cs="Times New Roman"/>
      <w:vertAlign w:val="superscript"/>
    </w:rPr>
  </w:style>
  <w:style w:type="paragraph" w:customStyle="1" w:styleId="Normalcen">
    <w:name w:val="Normal cen"/>
    <w:basedOn w:val="Normal"/>
    <w:uiPriority w:val="99"/>
    <w:rsid w:val="00D86AB9"/>
    <w:pPr>
      <w:spacing w:before="120" w:after="0" w:line="240" w:lineRule="auto"/>
      <w:ind w:left="1440" w:right="1440"/>
    </w:pPr>
    <w:rPr>
      <w:rFonts w:ascii="Times New Roman" w:eastAsia="Times New Roman" w:hAnsi="Times New Roman" w:cs="Times New Roman"/>
      <w:szCs w:val="20"/>
      <w:lang w:val="en-GB"/>
    </w:rPr>
  </w:style>
  <w:style w:type="paragraph" w:customStyle="1" w:styleId="Corpsdete">
    <w:name w:val="Corps de te"/>
    <w:basedOn w:val="Normal"/>
    <w:uiPriority w:val="99"/>
    <w:rsid w:val="00D86AB9"/>
    <w:pPr>
      <w:spacing w:before="120" w:after="0" w:line="480" w:lineRule="auto"/>
    </w:pPr>
    <w:rPr>
      <w:rFonts w:ascii="Times New Roman" w:eastAsia="Times New Roman" w:hAnsi="Times New Roman" w:cs="Times New Roman"/>
      <w:szCs w:val="20"/>
      <w:lang w:val="en-GB"/>
    </w:rPr>
  </w:style>
  <w:style w:type="paragraph" w:customStyle="1" w:styleId="Corpsdete1">
    <w:name w:val="Corps de te1"/>
    <w:basedOn w:val="Normal"/>
    <w:uiPriority w:val="99"/>
    <w:rsid w:val="00D86AB9"/>
    <w:pPr>
      <w:spacing w:before="120" w:after="0" w:line="240" w:lineRule="auto"/>
    </w:pPr>
    <w:rPr>
      <w:rFonts w:ascii="Times New Roman" w:eastAsia="Times New Roman" w:hAnsi="Times New Roman" w:cs="Times New Roman"/>
      <w:sz w:val="16"/>
      <w:szCs w:val="16"/>
      <w:lang w:val="en-GB"/>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DefaultParagraphFont"/>
    <w:uiPriority w:val="99"/>
    <w:rsid w:val="00D86AB9"/>
    <w:rPr>
      <w:rFonts w:ascii="Times New Roman" w:eastAsia="Times New Roman" w:hAnsi="Times New Roman"/>
      <w:sz w:val="22"/>
      <w:szCs w:val="22"/>
      <w:lang w:val="en-US" w:eastAsia="fr-FR"/>
    </w:rPr>
  </w:style>
  <w:style w:type="paragraph" w:customStyle="1" w:styleId="Retraitcorpset1reli">
    <w:name w:val="Retrait corps et 1_re li"/>
    <w:basedOn w:val="BodyTextIndent"/>
    <w:uiPriority w:val="99"/>
    <w:rsid w:val="00D86AB9"/>
    <w:pPr>
      <w:spacing w:before="120" w:after="0"/>
      <w:ind w:left="283" w:firstLine="210"/>
    </w:pPr>
    <w:rPr>
      <w:szCs w:val="20"/>
      <w:lang w:val="en-GB" w:eastAsia="en-US"/>
    </w:rPr>
  </w:style>
  <w:style w:type="paragraph" w:customStyle="1" w:styleId="Retraitcorpsdet">
    <w:name w:val="Retrait corps de t"/>
    <w:basedOn w:val="Normal"/>
    <w:uiPriority w:val="99"/>
    <w:rsid w:val="00D86AB9"/>
    <w:pPr>
      <w:spacing w:before="120" w:after="0" w:line="480" w:lineRule="auto"/>
      <w:ind w:left="283"/>
    </w:pPr>
    <w:rPr>
      <w:rFonts w:ascii="Times New Roman" w:eastAsia="Times New Roman" w:hAnsi="Times New Roman" w:cs="Times New Roman"/>
      <w:szCs w:val="20"/>
      <w:lang w:val="en-GB"/>
    </w:rPr>
  </w:style>
  <w:style w:type="paragraph" w:customStyle="1" w:styleId="Retraitcorpsdet1">
    <w:name w:val="Retrait corps de t1"/>
    <w:basedOn w:val="Normal"/>
    <w:uiPriority w:val="99"/>
    <w:rsid w:val="00D86AB9"/>
    <w:pPr>
      <w:spacing w:before="120" w:after="0" w:line="240" w:lineRule="auto"/>
      <w:ind w:left="283"/>
    </w:pPr>
    <w:rPr>
      <w:rFonts w:ascii="Times New Roman" w:eastAsia="Times New Roman" w:hAnsi="Times New Roman" w:cs="Times New Roman"/>
      <w:sz w:val="16"/>
      <w:szCs w:val="16"/>
      <w:lang w:val="en-GB"/>
    </w:rPr>
  </w:style>
  <w:style w:type="paragraph" w:customStyle="1" w:styleId="Formule">
    <w:name w:val="Formule"/>
    <w:basedOn w:val="Normal"/>
    <w:uiPriority w:val="99"/>
    <w:rsid w:val="00D86AB9"/>
    <w:pPr>
      <w:spacing w:before="120" w:after="0" w:line="240" w:lineRule="auto"/>
      <w:ind w:left="4252"/>
    </w:pPr>
    <w:rPr>
      <w:rFonts w:ascii="Times New Roman" w:eastAsia="Times New Roman" w:hAnsi="Times New Roman" w:cs="Times New Roman"/>
      <w:szCs w:val="20"/>
      <w:lang w:val="en-GB"/>
    </w:rPr>
  </w:style>
  <w:style w:type="paragraph" w:customStyle="1" w:styleId="Explorateur">
    <w:name w:val="Explorateur"/>
    <w:basedOn w:val="Normal"/>
    <w:uiPriority w:val="99"/>
    <w:rsid w:val="00D86AB9"/>
    <w:pPr>
      <w:shd w:val="clear" w:color="auto" w:fill="000080"/>
      <w:spacing w:before="120" w:after="0" w:line="240" w:lineRule="auto"/>
    </w:pPr>
    <w:rPr>
      <w:rFonts w:ascii="Tahoma" w:eastAsia="Times New Roman" w:hAnsi="Tahoma" w:cs="Tahoma"/>
      <w:szCs w:val="20"/>
      <w:lang w:val="en-GB"/>
    </w:rPr>
  </w:style>
  <w:style w:type="paragraph" w:customStyle="1" w:styleId="Signaturelectr">
    <w:name w:val="Signature _lectr"/>
    <w:basedOn w:val="Normal"/>
    <w:uiPriority w:val="99"/>
    <w:rsid w:val="00D86AB9"/>
    <w:pPr>
      <w:spacing w:before="120" w:after="0" w:line="240" w:lineRule="auto"/>
    </w:pPr>
    <w:rPr>
      <w:rFonts w:ascii="Times New Roman" w:eastAsia="Times New Roman" w:hAnsi="Times New Roman" w:cs="Times New Roman"/>
      <w:szCs w:val="20"/>
      <w:lang w:val="en-GB"/>
    </w:rPr>
  </w:style>
  <w:style w:type="paragraph" w:customStyle="1" w:styleId="Adressedestinat">
    <w:name w:val="Adresse destinat"/>
    <w:basedOn w:val="Normal"/>
    <w:uiPriority w:val="99"/>
    <w:rsid w:val="00D86AB9"/>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GB"/>
    </w:rPr>
  </w:style>
  <w:style w:type="paragraph" w:customStyle="1" w:styleId="Liste1">
    <w:name w:val="Liste1"/>
    <w:basedOn w:val="Normal"/>
    <w:uiPriority w:val="99"/>
    <w:rsid w:val="00D86AB9"/>
    <w:pPr>
      <w:spacing w:before="120" w:after="0" w:line="240" w:lineRule="auto"/>
      <w:ind w:left="566" w:hanging="283"/>
    </w:pPr>
    <w:rPr>
      <w:rFonts w:ascii="Times New Roman" w:eastAsia="Times New Roman" w:hAnsi="Times New Roman" w:cs="Times New Roman"/>
      <w:szCs w:val="20"/>
      <w:lang w:val="en-GB"/>
    </w:rPr>
  </w:style>
  <w:style w:type="paragraph" w:customStyle="1" w:styleId="Liste7">
    <w:name w:val="Liste 7"/>
    <w:basedOn w:val="Normal"/>
    <w:uiPriority w:val="99"/>
    <w:rsid w:val="00D86AB9"/>
    <w:pPr>
      <w:spacing w:before="120" w:after="0" w:line="240" w:lineRule="auto"/>
      <w:ind w:left="849" w:hanging="283"/>
    </w:pPr>
    <w:rPr>
      <w:rFonts w:ascii="Times New Roman" w:eastAsia="Times New Roman" w:hAnsi="Times New Roman" w:cs="Times New Roman"/>
      <w:szCs w:val="20"/>
      <w:lang w:val="en-GB"/>
    </w:rPr>
  </w:style>
  <w:style w:type="paragraph" w:customStyle="1" w:styleId="Liste6">
    <w:name w:val="Liste 6"/>
    <w:basedOn w:val="Normal"/>
    <w:uiPriority w:val="99"/>
    <w:rsid w:val="00D86AB9"/>
    <w:pPr>
      <w:spacing w:before="120" w:after="0" w:line="240" w:lineRule="auto"/>
      <w:ind w:left="1132" w:hanging="283"/>
    </w:pPr>
    <w:rPr>
      <w:rFonts w:ascii="Times New Roman" w:eastAsia="Times New Roman" w:hAnsi="Times New Roman" w:cs="Times New Roman"/>
      <w:szCs w:val="20"/>
      <w:lang w:val="en-GB"/>
    </w:rPr>
  </w:style>
  <w:style w:type="paragraph" w:customStyle="1" w:styleId="Liste10">
    <w:name w:val="Liste 1"/>
    <w:basedOn w:val="Normal"/>
    <w:uiPriority w:val="99"/>
    <w:rsid w:val="00D86AB9"/>
    <w:pPr>
      <w:spacing w:before="120" w:after="0" w:line="240" w:lineRule="auto"/>
      <w:ind w:left="1415" w:hanging="283"/>
    </w:pPr>
    <w:rPr>
      <w:rFonts w:ascii="Times New Roman" w:eastAsia="Times New Roman" w:hAnsi="Times New Roman" w:cs="Times New Roman"/>
      <w:szCs w:val="20"/>
      <w:lang w:val="en-GB"/>
    </w:rPr>
  </w:style>
  <w:style w:type="paragraph" w:customStyle="1" w:styleId="Listepuc">
    <w:name w:val="Liste ˆ puc"/>
    <w:basedOn w:val="Normal"/>
    <w:uiPriority w:val="99"/>
    <w:rsid w:val="00D86AB9"/>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continu">
    <w:name w:val="Liste continu"/>
    <w:basedOn w:val="Normal"/>
    <w:uiPriority w:val="99"/>
    <w:rsid w:val="00D86AB9"/>
    <w:pPr>
      <w:spacing w:before="120" w:after="0" w:line="240" w:lineRule="auto"/>
      <w:ind w:left="283"/>
    </w:pPr>
    <w:rPr>
      <w:rFonts w:ascii="Times New Roman" w:eastAsia="Times New Roman" w:hAnsi="Times New Roman" w:cs="Times New Roman"/>
      <w:szCs w:val="20"/>
      <w:lang w:val="en-GB"/>
    </w:rPr>
  </w:style>
  <w:style w:type="paragraph" w:customStyle="1" w:styleId="Listecontinue1">
    <w:name w:val="Liste continue1"/>
    <w:basedOn w:val="Normal"/>
    <w:uiPriority w:val="99"/>
    <w:rsid w:val="00D86AB9"/>
    <w:pPr>
      <w:spacing w:before="120" w:after="0" w:line="240" w:lineRule="auto"/>
      <w:ind w:left="566"/>
    </w:pPr>
    <w:rPr>
      <w:rFonts w:ascii="Times New Roman" w:eastAsia="Times New Roman" w:hAnsi="Times New Roman" w:cs="Times New Roman"/>
      <w:szCs w:val="20"/>
      <w:lang w:val="en-GB"/>
    </w:rPr>
  </w:style>
  <w:style w:type="paragraph" w:customStyle="1" w:styleId="Listecontinue7">
    <w:name w:val="Liste continue 7"/>
    <w:basedOn w:val="Normal"/>
    <w:uiPriority w:val="99"/>
    <w:rsid w:val="00D86AB9"/>
    <w:pPr>
      <w:spacing w:before="120" w:after="0" w:line="240" w:lineRule="auto"/>
      <w:ind w:left="849"/>
    </w:pPr>
    <w:rPr>
      <w:rFonts w:ascii="Times New Roman" w:eastAsia="Times New Roman" w:hAnsi="Times New Roman" w:cs="Times New Roman"/>
      <w:szCs w:val="20"/>
      <w:lang w:val="en-GB"/>
    </w:rPr>
  </w:style>
  <w:style w:type="paragraph" w:customStyle="1" w:styleId="Listecontinue6">
    <w:name w:val="Liste continue 6"/>
    <w:basedOn w:val="Normal"/>
    <w:uiPriority w:val="99"/>
    <w:rsid w:val="00D86AB9"/>
    <w:pPr>
      <w:spacing w:before="120" w:after="0" w:line="240" w:lineRule="auto"/>
      <w:ind w:left="1132"/>
    </w:pPr>
    <w:rPr>
      <w:rFonts w:ascii="Times New Roman" w:eastAsia="Times New Roman" w:hAnsi="Times New Roman" w:cs="Times New Roman"/>
      <w:szCs w:val="20"/>
      <w:lang w:val="en-GB"/>
    </w:rPr>
  </w:style>
  <w:style w:type="paragraph" w:customStyle="1" w:styleId="Listecontinue10">
    <w:name w:val="Liste continue 1"/>
    <w:basedOn w:val="Normal"/>
    <w:uiPriority w:val="99"/>
    <w:rsid w:val="00D86AB9"/>
    <w:pPr>
      <w:spacing w:before="120" w:after="0" w:line="240" w:lineRule="auto"/>
      <w:ind w:left="1415"/>
    </w:pPr>
    <w:rPr>
      <w:rFonts w:ascii="Times New Roman" w:eastAsia="Times New Roman" w:hAnsi="Times New Roman" w:cs="Times New Roman"/>
      <w:szCs w:val="20"/>
      <w:lang w:val="en-GB"/>
    </w:rPr>
  </w:style>
  <w:style w:type="paragraph" w:customStyle="1" w:styleId="Listenum">
    <w:name w:val="Liste ˆ num"/>
    <w:basedOn w:val="Normal"/>
    <w:uiPriority w:val="99"/>
    <w:rsid w:val="00D86AB9"/>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numr">
    <w:name w:val="Liste ˆ num_r"/>
    <w:basedOn w:val="Normal"/>
    <w:uiPriority w:val="99"/>
    <w:rsid w:val="00D86AB9"/>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numr3">
    <w:name w:val="Liste ˆ num_r3"/>
    <w:basedOn w:val="Normal"/>
    <w:uiPriority w:val="99"/>
    <w:rsid w:val="00D86AB9"/>
    <w:pPr>
      <w:tabs>
        <w:tab w:val="num" w:pos="360"/>
      </w:tabs>
      <w:spacing w:before="120" w:after="0" w:line="240" w:lineRule="auto"/>
    </w:pPr>
    <w:rPr>
      <w:rFonts w:ascii="Times New Roman" w:eastAsia="Times New Roman" w:hAnsi="Times New Roman" w:cs="Times New Roman"/>
      <w:szCs w:val="20"/>
      <w:lang w:val="en-GB"/>
    </w:rPr>
  </w:style>
  <w:style w:type="paragraph" w:customStyle="1" w:styleId="Listenumr2">
    <w:name w:val="Liste ˆ num_r2"/>
    <w:basedOn w:val="Normal"/>
    <w:uiPriority w:val="99"/>
    <w:rsid w:val="00D86AB9"/>
    <w:pPr>
      <w:tabs>
        <w:tab w:val="num" w:pos="720"/>
      </w:tabs>
      <w:spacing w:before="120" w:after="0" w:line="240" w:lineRule="auto"/>
      <w:ind w:left="720" w:hanging="360"/>
    </w:pPr>
    <w:rPr>
      <w:rFonts w:ascii="Times New Roman" w:eastAsia="Times New Roman" w:hAnsi="Times New Roman" w:cs="Times New Roman"/>
      <w:szCs w:val="20"/>
      <w:lang w:val="en-GB"/>
    </w:rPr>
  </w:style>
  <w:style w:type="paragraph" w:customStyle="1" w:styleId="Listenumr1">
    <w:name w:val="Liste ˆ num_r1"/>
    <w:basedOn w:val="Normal"/>
    <w:uiPriority w:val="99"/>
    <w:rsid w:val="00D86AB9"/>
    <w:pPr>
      <w:tabs>
        <w:tab w:val="num" w:pos="1209"/>
      </w:tabs>
      <w:spacing w:before="120" w:after="0" w:line="240" w:lineRule="auto"/>
      <w:ind w:left="1209" w:hanging="360"/>
    </w:pPr>
    <w:rPr>
      <w:rFonts w:ascii="Times New Roman" w:eastAsia="Times New Roman" w:hAnsi="Times New Roman" w:cs="Times New Roman"/>
      <w:szCs w:val="20"/>
      <w:lang w:val="en-GB"/>
    </w:rPr>
  </w:style>
  <w:style w:type="paragraph" w:customStyle="1" w:styleId="Texte">
    <w:name w:val="Texte"/>
    <w:uiPriority w:val="99"/>
    <w:rsid w:val="00D86AB9"/>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val="en-GB"/>
    </w:rPr>
  </w:style>
  <w:style w:type="paragraph" w:customStyle="1" w:styleId="En-ttedemes">
    <w:name w:val="En-t_te de mes"/>
    <w:basedOn w:val="Normal"/>
    <w:uiPriority w:val="99"/>
    <w:rsid w:val="00D86AB9"/>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GB"/>
    </w:rPr>
  </w:style>
  <w:style w:type="paragraph" w:customStyle="1" w:styleId="Retraitnorma">
    <w:name w:val="Retrait norma"/>
    <w:basedOn w:val="Normal"/>
    <w:uiPriority w:val="99"/>
    <w:rsid w:val="00D86AB9"/>
    <w:pPr>
      <w:spacing w:before="120" w:after="0" w:line="240" w:lineRule="auto"/>
      <w:ind w:left="720"/>
    </w:pPr>
    <w:rPr>
      <w:rFonts w:ascii="Times New Roman" w:eastAsia="Times New Roman" w:hAnsi="Times New Roman" w:cs="Times New Roman"/>
      <w:szCs w:val="20"/>
      <w:lang w:val="en-GB"/>
    </w:rPr>
  </w:style>
  <w:style w:type="paragraph" w:customStyle="1" w:styleId="Titredenot">
    <w:name w:val="Titre de not"/>
    <w:basedOn w:val="Normal"/>
    <w:next w:val="Normal"/>
    <w:uiPriority w:val="99"/>
    <w:rsid w:val="00D86AB9"/>
    <w:pPr>
      <w:spacing w:before="120" w:after="0" w:line="240" w:lineRule="auto"/>
    </w:pPr>
    <w:rPr>
      <w:rFonts w:ascii="Times New Roman" w:eastAsia="Times New Roman" w:hAnsi="Times New Roman" w:cs="Times New Roman"/>
      <w:szCs w:val="20"/>
      <w:lang w:val="en-GB"/>
    </w:rPr>
  </w:style>
  <w:style w:type="paragraph" w:customStyle="1" w:styleId="Sous-tit">
    <w:name w:val="Sous-tit"/>
    <w:basedOn w:val="Normal"/>
    <w:uiPriority w:val="99"/>
    <w:rsid w:val="00D86AB9"/>
    <w:pPr>
      <w:spacing w:before="120" w:after="60" w:line="240" w:lineRule="auto"/>
      <w:jc w:val="center"/>
      <w:outlineLvl w:val="1"/>
    </w:pPr>
    <w:rPr>
      <w:rFonts w:ascii="Arial" w:eastAsia="Times New Roman" w:hAnsi="Arial" w:cs="Arial"/>
      <w:sz w:val="24"/>
      <w:szCs w:val="24"/>
      <w:lang w:val="en-GB"/>
    </w:rPr>
  </w:style>
  <w:style w:type="paragraph" w:customStyle="1" w:styleId="Tabledesillust">
    <w:name w:val="Table des illust"/>
    <w:basedOn w:val="Normal"/>
    <w:next w:val="Normal"/>
    <w:uiPriority w:val="99"/>
    <w:rsid w:val="00D86AB9"/>
    <w:pPr>
      <w:spacing w:before="120" w:after="0" w:line="240" w:lineRule="auto"/>
      <w:ind w:left="440" w:hanging="440"/>
    </w:pPr>
    <w:rPr>
      <w:rFonts w:ascii="Times New Roman" w:eastAsia="Times New Roman" w:hAnsi="Times New Roman" w:cs="Times New Roman"/>
      <w:szCs w:val="20"/>
      <w:lang w:val="en-GB"/>
    </w:rPr>
  </w:style>
  <w:style w:type="paragraph" w:customStyle="1" w:styleId="Titredeta">
    <w:name w:val="Titre de ta"/>
    <w:basedOn w:val="Normal"/>
    <w:next w:val="Normal"/>
    <w:uiPriority w:val="99"/>
    <w:rsid w:val="00D86AB9"/>
    <w:pPr>
      <w:spacing w:before="120" w:after="0" w:line="240" w:lineRule="auto"/>
    </w:pPr>
    <w:rPr>
      <w:rFonts w:ascii="Arial" w:eastAsia="Times New Roman" w:hAnsi="Arial" w:cs="Arial"/>
      <w:b/>
      <w:bCs/>
      <w:sz w:val="24"/>
      <w:szCs w:val="24"/>
      <w:lang w:val="en-GB"/>
    </w:rPr>
  </w:style>
  <w:style w:type="character" w:customStyle="1" w:styleId="Numrodep">
    <w:name w:val="Num_ro de p"/>
    <w:basedOn w:val="DefaultParagraphFont"/>
    <w:uiPriority w:val="99"/>
    <w:rsid w:val="00D86AB9"/>
    <w:rPr>
      <w:rFonts w:cs="Times New Roman"/>
    </w:rPr>
  </w:style>
  <w:style w:type="character" w:customStyle="1" w:styleId="Lienhype">
    <w:name w:val="Lien hype"/>
    <w:basedOn w:val="DefaultParagraphFont"/>
    <w:uiPriority w:val="99"/>
    <w:rsid w:val="00D86AB9"/>
    <w:rPr>
      <w:rFonts w:cs="Times New Roman"/>
      <w:color w:val="0000FF"/>
      <w:u w:val="single"/>
    </w:rPr>
  </w:style>
  <w:style w:type="character" w:customStyle="1" w:styleId="Lienhypertextes">
    <w:name w:val="Lien hypertexte s"/>
    <w:basedOn w:val="DefaultParagraphFont"/>
    <w:uiPriority w:val="99"/>
    <w:rsid w:val="00D86AB9"/>
    <w:rPr>
      <w:rFonts w:cs="Times New Roman"/>
      <w:color w:val="800080"/>
      <w:u w:val="single"/>
    </w:rPr>
  </w:style>
  <w:style w:type="table" w:customStyle="1" w:styleId="TableGrid1">
    <w:name w:val="Table Grid1"/>
    <w:basedOn w:val="TableauNorm"/>
    <w:next w:val="TableGrid"/>
    <w:uiPriority w:val="99"/>
    <w:rsid w:val="00D86AB9"/>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D86A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86">
    <w:name w:val="xl86"/>
    <w:basedOn w:val="Normal"/>
    <w:uiPriority w:val="99"/>
    <w:rsid w:val="00D86A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7">
    <w:name w:val="xl87"/>
    <w:basedOn w:val="Normal"/>
    <w:uiPriority w:val="99"/>
    <w:rsid w:val="00D86AB9"/>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8">
    <w:name w:val="xl88"/>
    <w:basedOn w:val="Normal"/>
    <w:uiPriority w:val="99"/>
    <w:rsid w:val="00D86AB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9">
    <w:name w:val="xl89"/>
    <w:basedOn w:val="Normal"/>
    <w:uiPriority w:val="99"/>
    <w:rsid w:val="00D86A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0">
    <w:name w:val="xl90"/>
    <w:basedOn w:val="Normal"/>
    <w:uiPriority w:val="99"/>
    <w:rsid w:val="00D86A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1">
    <w:name w:val="xl91"/>
    <w:basedOn w:val="Normal"/>
    <w:uiPriority w:val="99"/>
    <w:rsid w:val="00D86A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2">
    <w:name w:val="xl92"/>
    <w:basedOn w:val="Normal"/>
    <w:uiPriority w:val="99"/>
    <w:rsid w:val="00D86AB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3">
    <w:name w:val="xl93"/>
    <w:basedOn w:val="Normal"/>
    <w:uiPriority w:val="99"/>
    <w:rsid w:val="00D86AB9"/>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4">
    <w:name w:val="xl94"/>
    <w:basedOn w:val="Normal"/>
    <w:uiPriority w:val="99"/>
    <w:rsid w:val="00D86AB9"/>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5">
    <w:name w:val="xl95"/>
    <w:basedOn w:val="Normal"/>
    <w:uiPriority w:val="99"/>
    <w:rsid w:val="00D86AB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6">
    <w:name w:val="xl96"/>
    <w:basedOn w:val="Normal"/>
    <w:uiPriority w:val="99"/>
    <w:rsid w:val="00D86A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7">
    <w:name w:val="xl97"/>
    <w:basedOn w:val="Normal"/>
    <w:uiPriority w:val="99"/>
    <w:rsid w:val="00D86AB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8">
    <w:name w:val="xl98"/>
    <w:basedOn w:val="Normal"/>
    <w:uiPriority w:val="99"/>
    <w:rsid w:val="00D86A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9">
    <w:name w:val="xl99"/>
    <w:basedOn w:val="Normal"/>
    <w:uiPriority w:val="99"/>
    <w:rsid w:val="00D86AB9"/>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0">
    <w:name w:val="xl100"/>
    <w:basedOn w:val="Normal"/>
    <w:uiPriority w:val="99"/>
    <w:rsid w:val="00D86AB9"/>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1">
    <w:name w:val="xl101"/>
    <w:basedOn w:val="Normal"/>
    <w:uiPriority w:val="99"/>
    <w:rsid w:val="00D86AB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2">
    <w:name w:val="xl102"/>
    <w:basedOn w:val="Normal"/>
    <w:uiPriority w:val="99"/>
    <w:rsid w:val="00D86AB9"/>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3">
    <w:name w:val="xl103"/>
    <w:basedOn w:val="Normal"/>
    <w:uiPriority w:val="99"/>
    <w:rsid w:val="00D86AB9"/>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4">
    <w:name w:val="xl104"/>
    <w:basedOn w:val="Normal"/>
    <w:uiPriority w:val="99"/>
    <w:rsid w:val="00D86AB9"/>
    <w:pPr>
      <w:pBdr>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5">
    <w:name w:val="xl105"/>
    <w:basedOn w:val="Normal"/>
    <w:uiPriority w:val="99"/>
    <w:rsid w:val="00D86AB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6">
    <w:name w:val="xl106"/>
    <w:basedOn w:val="Normal"/>
    <w:uiPriority w:val="99"/>
    <w:rsid w:val="00D86AB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7">
    <w:name w:val="xl107"/>
    <w:basedOn w:val="Normal"/>
    <w:uiPriority w:val="99"/>
    <w:rsid w:val="00D86A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8">
    <w:name w:val="xl108"/>
    <w:basedOn w:val="Normal"/>
    <w:uiPriority w:val="99"/>
    <w:rsid w:val="00D86AB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9">
    <w:name w:val="xl109"/>
    <w:basedOn w:val="Normal"/>
    <w:uiPriority w:val="99"/>
    <w:rsid w:val="00D86AB9"/>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0">
    <w:name w:val="xl110"/>
    <w:basedOn w:val="Normal"/>
    <w:uiPriority w:val="99"/>
    <w:rsid w:val="00D86AB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1">
    <w:name w:val="xl111"/>
    <w:basedOn w:val="Normal"/>
    <w:uiPriority w:val="99"/>
    <w:rsid w:val="00D86AB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2">
    <w:name w:val="xl112"/>
    <w:basedOn w:val="Normal"/>
    <w:uiPriority w:val="99"/>
    <w:rsid w:val="00D86AB9"/>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3">
    <w:name w:val="xl113"/>
    <w:basedOn w:val="Normal"/>
    <w:uiPriority w:val="99"/>
    <w:rsid w:val="00D86AB9"/>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4">
    <w:name w:val="xl114"/>
    <w:basedOn w:val="Normal"/>
    <w:uiPriority w:val="99"/>
    <w:rsid w:val="00D86AB9"/>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5">
    <w:name w:val="xl115"/>
    <w:basedOn w:val="Normal"/>
    <w:uiPriority w:val="99"/>
    <w:rsid w:val="00D86A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6">
    <w:name w:val="xl116"/>
    <w:basedOn w:val="Normal"/>
    <w:uiPriority w:val="99"/>
    <w:rsid w:val="00D86AB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7">
    <w:name w:val="xl117"/>
    <w:basedOn w:val="Normal"/>
    <w:uiPriority w:val="99"/>
    <w:rsid w:val="00D86A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8">
    <w:name w:val="xl118"/>
    <w:basedOn w:val="Normal"/>
    <w:uiPriority w:val="99"/>
    <w:rsid w:val="00D86AB9"/>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9">
    <w:name w:val="xl119"/>
    <w:basedOn w:val="Normal"/>
    <w:uiPriority w:val="99"/>
    <w:rsid w:val="00D86AB9"/>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0">
    <w:name w:val="xl120"/>
    <w:basedOn w:val="Normal"/>
    <w:uiPriority w:val="99"/>
    <w:rsid w:val="00D86AB9"/>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arquedenotede">
    <w:name w:val="Marque de note de"/>
    <w:basedOn w:val="DefaultParagraphFont"/>
    <w:uiPriority w:val="99"/>
    <w:rsid w:val="00D86AB9"/>
    <w:rPr>
      <w:rFonts w:cs="Times New Roman"/>
      <w:vertAlign w:val="superscript"/>
    </w:rPr>
  </w:style>
  <w:style w:type="paragraph" w:customStyle="1" w:styleId="CM13">
    <w:name w:val="CM13"/>
    <w:basedOn w:val="Normal"/>
    <w:next w:val="Normal"/>
    <w:uiPriority w:val="99"/>
    <w:rsid w:val="00D86AB9"/>
    <w:pPr>
      <w:widowControl w:val="0"/>
      <w:autoSpaceDE w:val="0"/>
      <w:autoSpaceDN w:val="0"/>
      <w:adjustRightInd w:val="0"/>
      <w:spacing w:after="443" w:line="240" w:lineRule="auto"/>
    </w:pPr>
    <w:rPr>
      <w:rFonts w:ascii="Bookman Old Style" w:eastAsia="Times New Roman" w:hAnsi="Bookman Old Style" w:cs="Times New Roman"/>
      <w:sz w:val="24"/>
      <w:szCs w:val="24"/>
      <w:lang w:val="en-GB" w:eastAsia="en-GB"/>
    </w:rPr>
  </w:style>
  <w:style w:type="paragraph" w:customStyle="1" w:styleId="CM15">
    <w:name w:val="CM15"/>
    <w:basedOn w:val="Default"/>
    <w:next w:val="Default"/>
    <w:uiPriority w:val="99"/>
    <w:rsid w:val="00D86AB9"/>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D86AB9"/>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D86AB9"/>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rsid w:val="00D86AB9"/>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D86AB9"/>
  </w:style>
  <w:style w:type="table" w:customStyle="1" w:styleId="TableGrid2">
    <w:name w:val="Table Grid2"/>
    <w:basedOn w:val="TableNormal"/>
    <w:next w:val="TableGrid"/>
    <w:uiPriority w:val="59"/>
    <w:rsid w:val="00D86AB9"/>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D86AB9"/>
    <w:rPr>
      <w:smallCaps/>
      <w:color w:val="C0504D"/>
      <w:u w:val="single"/>
    </w:rPr>
  </w:style>
  <w:style w:type="character" w:customStyle="1" w:styleId="Rfrenceintense1">
    <w:name w:val="Référence intense1"/>
    <w:basedOn w:val="DefaultParagraphFont"/>
    <w:uiPriority w:val="32"/>
    <w:qFormat/>
    <w:rsid w:val="00D86AB9"/>
    <w:rPr>
      <w:b/>
      <w:bCs/>
      <w:smallCaps/>
      <w:color w:val="C0504D"/>
      <w:spacing w:val="5"/>
      <w:u w:val="single"/>
    </w:rPr>
  </w:style>
  <w:style w:type="character" w:customStyle="1" w:styleId="Titredulivre1">
    <w:name w:val="Titre du livre1"/>
    <w:basedOn w:val="DefaultParagraphFont"/>
    <w:uiPriority w:val="33"/>
    <w:qFormat/>
    <w:rsid w:val="00D86AB9"/>
    <w:rPr>
      <w:b/>
      <w:bCs/>
      <w:smallCaps/>
      <w:spacing w:val="5"/>
    </w:rPr>
  </w:style>
  <w:style w:type="paragraph" w:customStyle="1" w:styleId="CM7">
    <w:name w:val="CM7"/>
    <w:basedOn w:val="Default"/>
    <w:next w:val="Default"/>
    <w:uiPriority w:val="99"/>
    <w:rsid w:val="00D86AB9"/>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D86AB9"/>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D86AB9"/>
    <w:pPr>
      <w:widowControl w:val="0"/>
      <w:spacing w:before="240" w:after="120"/>
      <w:jc w:val="center"/>
    </w:pPr>
    <w:rPr>
      <w:b/>
      <w:i/>
      <w:u w:val="single"/>
      <w:lang w:val="fr-FR" w:eastAsia="fr-FR"/>
    </w:rPr>
  </w:style>
  <w:style w:type="paragraph" w:customStyle="1" w:styleId="CM2">
    <w:name w:val="CM2"/>
    <w:basedOn w:val="Default"/>
    <w:next w:val="Default"/>
    <w:rsid w:val="00D86AB9"/>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D86AB9"/>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D86AB9"/>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D86AB9"/>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D86AB9"/>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D86AB9"/>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D86AB9"/>
    <w:pPr>
      <w:widowControl w:val="0"/>
      <w:spacing w:after="375"/>
    </w:pPr>
    <w:rPr>
      <w:rFonts w:ascii="PMEGME+TimesNewRoman" w:hAnsi="PMEGME+TimesNewRoman"/>
      <w:color w:val="auto"/>
      <w:lang w:val="fr-FR" w:eastAsia="fr-FR"/>
    </w:rPr>
  </w:style>
  <w:style w:type="numbering" w:customStyle="1" w:styleId="NoList111">
    <w:name w:val="No List111"/>
    <w:next w:val="NoList"/>
    <w:semiHidden/>
    <w:unhideWhenUsed/>
    <w:rsid w:val="00D86AB9"/>
  </w:style>
  <w:style w:type="paragraph" w:customStyle="1" w:styleId="Text3">
    <w:name w:val="Text 3"/>
    <w:basedOn w:val="Normal"/>
    <w:rsid w:val="00D86AB9"/>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Text4">
    <w:name w:val="Text 4"/>
    <w:basedOn w:val="Normal"/>
    <w:rsid w:val="00D86AB9"/>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HeaderLandscape">
    <w:name w:val="HeaderLandscape"/>
    <w:basedOn w:val="Normal"/>
    <w:rsid w:val="00D86AB9"/>
    <w:pPr>
      <w:tabs>
        <w:tab w:val="right" w:pos="14003"/>
      </w:tabs>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FooterLandscape">
    <w:name w:val="FooterLandscape"/>
    <w:basedOn w:val="Normal"/>
    <w:rsid w:val="00D86AB9"/>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lang w:val="en-GB" w:eastAsia="de-DE"/>
    </w:rPr>
  </w:style>
  <w:style w:type="paragraph" w:customStyle="1" w:styleId="NormalCentered">
    <w:name w:val="Normal Centered"/>
    <w:basedOn w:val="Normal"/>
    <w:rsid w:val="00D86AB9"/>
    <w:pPr>
      <w:spacing w:before="120" w:after="120" w:line="240" w:lineRule="auto"/>
      <w:jc w:val="center"/>
    </w:pPr>
    <w:rPr>
      <w:rFonts w:ascii="Times New Roman" w:eastAsia="Times New Roman" w:hAnsi="Times New Roman" w:cs="Times New Roman"/>
      <w:sz w:val="24"/>
      <w:szCs w:val="24"/>
      <w:lang w:val="en-GB" w:eastAsia="de-DE"/>
    </w:rPr>
  </w:style>
  <w:style w:type="paragraph" w:customStyle="1" w:styleId="NormalLeft">
    <w:name w:val="Normal Left"/>
    <w:basedOn w:val="Normal"/>
    <w:rsid w:val="00D86AB9"/>
    <w:pPr>
      <w:spacing w:before="120" w:after="120" w:line="240" w:lineRule="auto"/>
    </w:pPr>
    <w:rPr>
      <w:rFonts w:ascii="Times New Roman" w:eastAsia="Times New Roman" w:hAnsi="Times New Roman" w:cs="Times New Roman"/>
      <w:sz w:val="24"/>
      <w:szCs w:val="24"/>
      <w:lang w:val="en-GB" w:eastAsia="de-DE"/>
    </w:rPr>
  </w:style>
  <w:style w:type="paragraph" w:customStyle="1" w:styleId="NormalRight">
    <w:name w:val="Normal Right"/>
    <w:basedOn w:val="Normal"/>
    <w:rsid w:val="00D86AB9"/>
    <w:pPr>
      <w:spacing w:before="120" w:after="120" w:line="240" w:lineRule="auto"/>
      <w:jc w:val="right"/>
    </w:pPr>
    <w:rPr>
      <w:rFonts w:ascii="Times New Roman" w:eastAsia="Times New Roman" w:hAnsi="Times New Roman" w:cs="Times New Roman"/>
      <w:sz w:val="24"/>
      <w:szCs w:val="24"/>
      <w:lang w:val="en-GB" w:eastAsia="de-DE"/>
    </w:rPr>
  </w:style>
  <w:style w:type="paragraph" w:customStyle="1" w:styleId="QuotedText">
    <w:name w:val="Quoted Text"/>
    <w:basedOn w:val="Normal"/>
    <w:rsid w:val="00D86AB9"/>
    <w:pPr>
      <w:spacing w:before="120" w:after="120" w:line="240" w:lineRule="auto"/>
      <w:ind w:left="1417"/>
      <w:jc w:val="both"/>
    </w:pPr>
    <w:rPr>
      <w:rFonts w:ascii="Times New Roman" w:eastAsia="Times New Roman" w:hAnsi="Times New Roman" w:cs="Times New Roman"/>
      <w:sz w:val="24"/>
      <w:szCs w:val="24"/>
      <w:lang w:val="en-GB" w:eastAsia="de-DE"/>
    </w:rPr>
  </w:style>
  <w:style w:type="paragraph" w:customStyle="1" w:styleId="Point0">
    <w:name w:val="Point 0"/>
    <w:basedOn w:val="Normal"/>
    <w:rsid w:val="00D86AB9"/>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Point1">
    <w:name w:val="Point 1"/>
    <w:basedOn w:val="Normal"/>
    <w:rsid w:val="00D86AB9"/>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Point2">
    <w:name w:val="Point 2"/>
    <w:basedOn w:val="Normal"/>
    <w:rsid w:val="00D86AB9"/>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Point3">
    <w:name w:val="Point 3"/>
    <w:basedOn w:val="Normal"/>
    <w:rsid w:val="00D86AB9"/>
    <w:pPr>
      <w:spacing w:before="120" w:after="120" w:line="240" w:lineRule="auto"/>
      <w:ind w:left="2551" w:hanging="567"/>
      <w:jc w:val="both"/>
    </w:pPr>
    <w:rPr>
      <w:rFonts w:ascii="Times New Roman" w:eastAsia="Times New Roman" w:hAnsi="Times New Roman" w:cs="Times New Roman"/>
      <w:sz w:val="24"/>
      <w:szCs w:val="24"/>
      <w:lang w:val="en-GB" w:eastAsia="de-DE"/>
    </w:rPr>
  </w:style>
  <w:style w:type="paragraph" w:customStyle="1" w:styleId="Point4">
    <w:name w:val="Point 4"/>
    <w:basedOn w:val="Normal"/>
    <w:rsid w:val="00D86AB9"/>
    <w:pPr>
      <w:spacing w:before="120" w:after="120" w:line="240" w:lineRule="auto"/>
      <w:ind w:left="3118" w:hanging="567"/>
      <w:jc w:val="both"/>
    </w:pPr>
    <w:rPr>
      <w:rFonts w:ascii="Times New Roman" w:eastAsia="Times New Roman" w:hAnsi="Times New Roman" w:cs="Times New Roman"/>
      <w:sz w:val="24"/>
      <w:szCs w:val="24"/>
      <w:lang w:val="en-GB" w:eastAsia="de-DE"/>
    </w:rPr>
  </w:style>
  <w:style w:type="paragraph" w:customStyle="1" w:styleId="Tiret0">
    <w:name w:val="Tiret 0"/>
    <w:basedOn w:val="Point0"/>
    <w:rsid w:val="00D86AB9"/>
    <w:pPr>
      <w:numPr>
        <w:numId w:val="9"/>
      </w:numPr>
    </w:pPr>
  </w:style>
  <w:style w:type="paragraph" w:customStyle="1" w:styleId="Tiret1">
    <w:name w:val="Tiret 1"/>
    <w:basedOn w:val="Point1"/>
    <w:rsid w:val="00D86AB9"/>
    <w:pPr>
      <w:numPr>
        <w:numId w:val="8"/>
      </w:numPr>
    </w:pPr>
  </w:style>
  <w:style w:type="paragraph" w:customStyle="1" w:styleId="Tiret2">
    <w:name w:val="Tiret 2"/>
    <w:basedOn w:val="Point2"/>
    <w:rsid w:val="00D86AB9"/>
    <w:pPr>
      <w:numPr>
        <w:numId w:val="7"/>
      </w:numPr>
    </w:pPr>
  </w:style>
  <w:style w:type="paragraph" w:customStyle="1" w:styleId="Tiret3">
    <w:name w:val="Tiret 3"/>
    <w:basedOn w:val="Point3"/>
    <w:rsid w:val="00D86AB9"/>
    <w:pPr>
      <w:numPr>
        <w:numId w:val="6"/>
      </w:numPr>
    </w:pPr>
  </w:style>
  <w:style w:type="paragraph" w:customStyle="1" w:styleId="Tiret4">
    <w:name w:val="Tiret 4"/>
    <w:basedOn w:val="Point4"/>
    <w:rsid w:val="00D86AB9"/>
    <w:pPr>
      <w:numPr>
        <w:numId w:val="5"/>
      </w:numPr>
    </w:pPr>
  </w:style>
  <w:style w:type="paragraph" w:customStyle="1" w:styleId="PointDouble0">
    <w:name w:val="PointDouble 0"/>
    <w:basedOn w:val="Normal"/>
    <w:rsid w:val="00D86AB9"/>
    <w:pPr>
      <w:tabs>
        <w:tab w:val="left" w:pos="850"/>
      </w:tabs>
      <w:spacing w:before="120" w:after="120" w:line="240" w:lineRule="auto"/>
      <w:ind w:left="1417" w:hanging="1417"/>
      <w:jc w:val="both"/>
    </w:pPr>
    <w:rPr>
      <w:rFonts w:ascii="Times New Roman" w:eastAsia="Times New Roman" w:hAnsi="Times New Roman" w:cs="Times New Roman"/>
      <w:sz w:val="24"/>
      <w:szCs w:val="24"/>
      <w:lang w:val="en-GB" w:eastAsia="de-DE"/>
    </w:rPr>
  </w:style>
  <w:style w:type="paragraph" w:customStyle="1" w:styleId="PointDouble1">
    <w:name w:val="PointDouble 1"/>
    <w:basedOn w:val="Normal"/>
    <w:rsid w:val="00D86AB9"/>
    <w:pPr>
      <w:tabs>
        <w:tab w:val="left" w:pos="1417"/>
      </w:tabs>
      <w:spacing w:before="120" w:after="120" w:line="240" w:lineRule="auto"/>
      <w:ind w:left="1984" w:hanging="1134"/>
      <w:jc w:val="both"/>
    </w:pPr>
    <w:rPr>
      <w:rFonts w:ascii="Times New Roman" w:eastAsia="Times New Roman" w:hAnsi="Times New Roman" w:cs="Times New Roman"/>
      <w:sz w:val="24"/>
      <w:szCs w:val="24"/>
      <w:lang w:val="en-GB" w:eastAsia="de-DE"/>
    </w:rPr>
  </w:style>
  <w:style w:type="paragraph" w:customStyle="1" w:styleId="PointDouble2">
    <w:name w:val="PointDouble 2"/>
    <w:basedOn w:val="Normal"/>
    <w:rsid w:val="00D86AB9"/>
    <w:pPr>
      <w:tabs>
        <w:tab w:val="left" w:pos="1984"/>
      </w:tabs>
      <w:spacing w:before="120" w:after="120" w:line="240" w:lineRule="auto"/>
      <w:ind w:left="2551" w:hanging="1134"/>
      <w:jc w:val="both"/>
    </w:pPr>
    <w:rPr>
      <w:rFonts w:ascii="Times New Roman" w:eastAsia="Times New Roman" w:hAnsi="Times New Roman" w:cs="Times New Roman"/>
      <w:sz w:val="24"/>
      <w:szCs w:val="24"/>
      <w:lang w:val="en-GB" w:eastAsia="de-DE"/>
    </w:rPr>
  </w:style>
  <w:style w:type="paragraph" w:customStyle="1" w:styleId="PointDouble3">
    <w:name w:val="PointDouble 3"/>
    <w:basedOn w:val="Normal"/>
    <w:rsid w:val="00D86AB9"/>
    <w:pPr>
      <w:tabs>
        <w:tab w:val="left" w:pos="2551"/>
      </w:tabs>
      <w:spacing w:before="120" w:after="120" w:line="240" w:lineRule="auto"/>
      <w:ind w:left="3118" w:hanging="1134"/>
      <w:jc w:val="both"/>
    </w:pPr>
    <w:rPr>
      <w:rFonts w:ascii="Times New Roman" w:eastAsia="Times New Roman" w:hAnsi="Times New Roman" w:cs="Times New Roman"/>
      <w:sz w:val="24"/>
      <w:szCs w:val="24"/>
      <w:lang w:val="en-GB" w:eastAsia="de-DE"/>
    </w:rPr>
  </w:style>
  <w:style w:type="paragraph" w:customStyle="1" w:styleId="PointDouble4">
    <w:name w:val="PointDouble 4"/>
    <w:basedOn w:val="Normal"/>
    <w:rsid w:val="00D86AB9"/>
    <w:pPr>
      <w:tabs>
        <w:tab w:val="left" w:pos="3118"/>
      </w:tabs>
      <w:spacing w:before="120" w:after="120" w:line="240" w:lineRule="auto"/>
      <w:ind w:left="3685" w:hanging="1134"/>
      <w:jc w:val="both"/>
    </w:pPr>
    <w:rPr>
      <w:rFonts w:ascii="Times New Roman" w:eastAsia="Times New Roman" w:hAnsi="Times New Roman" w:cs="Times New Roman"/>
      <w:sz w:val="24"/>
      <w:szCs w:val="24"/>
      <w:lang w:val="en-GB" w:eastAsia="de-DE"/>
    </w:rPr>
  </w:style>
  <w:style w:type="paragraph" w:customStyle="1" w:styleId="PointTriple0">
    <w:name w:val="PointTriple 0"/>
    <w:basedOn w:val="Normal"/>
    <w:rsid w:val="00D86AB9"/>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val="en-GB" w:eastAsia="de-DE"/>
    </w:rPr>
  </w:style>
  <w:style w:type="paragraph" w:customStyle="1" w:styleId="PointTriple1">
    <w:name w:val="PointTriple 1"/>
    <w:basedOn w:val="Normal"/>
    <w:rsid w:val="00D86AB9"/>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val="en-GB" w:eastAsia="de-DE"/>
    </w:rPr>
  </w:style>
  <w:style w:type="paragraph" w:customStyle="1" w:styleId="PointTriple2">
    <w:name w:val="PointTriple 2"/>
    <w:basedOn w:val="Normal"/>
    <w:rsid w:val="00D86AB9"/>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val="en-GB" w:eastAsia="de-DE"/>
    </w:rPr>
  </w:style>
  <w:style w:type="paragraph" w:customStyle="1" w:styleId="PointTriple3">
    <w:name w:val="PointTriple 3"/>
    <w:basedOn w:val="Normal"/>
    <w:rsid w:val="00D86AB9"/>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val="en-GB" w:eastAsia="de-DE"/>
    </w:rPr>
  </w:style>
  <w:style w:type="paragraph" w:customStyle="1" w:styleId="PointTriple4">
    <w:name w:val="PointTriple 4"/>
    <w:basedOn w:val="Normal"/>
    <w:rsid w:val="00D86AB9"/>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val="en-GB" w:eastAsia="de-DE"/>
    </w:rPr>
  </w:style>
  <w:style w:type="paragraph" w:customStyle="1" w:styleId="ManualNumPar1">
    <w:name w:val="Manual NumPar 1"/>
    <w:basedOn w:val="Normal"/>
    <w:next w:val="Text1"/>
    <w:rsid w:val="00D86AB9"/>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2">
    <w:name w:val="Manual NumPar 2"/>
    <w:basedOn w:val="Normal"/>
    <w:next w:val="Text2"/>
    <w:rsid w:val="00D86AB9"/>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3">
    <w:name w:val="Manual NumPar 3"/>
    <w:basedOn w:val="Normal"/>
    <w:next w:val="Text3"/>
    <w:rsid w:val="00D86AB9"/>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4">
    <w:name w:val="Manual NumPar 4"/>
    <w:basedOn w:val="Normal"/>
    <w:next w:val="Text4"/>
    <w:rsid w:val="00D86AB9"/>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QuotedNumPar">
    <w:name w:val="Quoted NumPar"/>
    <w:basedOn w:val="Normal"/>
    <w:rsid w:val="00D86AB9"/>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ManualHeading1">
    <w:name w:val="Manual Heading 1"/>
    <w:basedOn w:val="Normal"/>
    <w:next w:val="Text1"/>
    <w:rsid w:val="00D86AB9"/>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GB" w:eastAsia="de-DE"/>
    </w:rPr>
  </w:style>
  <w:style w:type="paragraph" w:customStyle="1" w:styleId="ManualHeading2">
    <w:name w:val="Manual Heading 2"/>
    <w:basedOn w:val="Normal"/>
    <w:next w:val="Text2"/>
    <w:rsid w:val="00D86AB9"/>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GB" w:eastAsia="de-DE"/>
    </w:rPr>
  </w:style>
  <w:style w:type="paragraph" w:customStyle="1" w:styleId="ManualHeading3">
    <w:name w:val="Manual Heading 3"/>
    <w:basedOn w:val="Normal"/>
    <w:next w:val="Text3"/>
    <w:rsid w:val="00D86AB9"/>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paragraph" w:customStyle="1" w:styleId="ManualHeading4">
    <w:name w:val="Manual Heading 4"/>
    <w:basedOn w:val="Normal"/>
    <w:next w:val="Text4"/>
    <w:rsid w:val="00D86AB9"/>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GB" w:eastAsia="de-DE"/>
    </w:rPr>
  </w:style>
  <w:style w:type="paragraph" w:customStyle="1" w:styleId="ChapterTitle">
    <w:name w:val="ChapterTitle"/>
    <w:basedOn w:val="Normal"/>
    <w:next w:val="Normal"/>
    <w:rsid w:val="00D86AB9"/>
    <w:pPr>
      <w:keepNext/>
      <w:spacing w:before="120" w:after="360" w:line="240" w:lineRule="auto"/>
      <w:jc w:val="center"/>
    </w:pPr>
    <w:rPr>
      <w:rFonts w:ascii="Times New Roman" w:eastAsia="Times New Roman" w:hAnsi="Times New Roman" w:cs="Times New Roman"/>
      <w:b/>
      <w:sz w:val="32"/>
      <w:szCs w:val="24"/>
      <w:lang w:val="en-GB" w:eastAsia="de-DE"/>
    </w:rPr>
  </w:style>
  <w:style w:type="paragraph" w:customStyle="1" w:styleId="SectionTitle">
    <w:name w:val="SectionTitle"/>
    <w:basedOn w:val="Normal"/>
    <w:next w:val="Heading1"/>
    <w:rsid w:val="00D86AB9"/>
    <w:pPr>
      <w:keepNext/>
      <w:spacing w:before="120" w:after="360" w:line="240" w:lineRule="auto"/>
      <w:jc w:val="center"/>
    </w:pPr>
    <w:rPr>
      <w:rFonts w:ascii="Times New Roman" w:eastAsia="Times New Roman" w:hAnsi="Times New Roman" w:cs="Times New Roman"/>
      <w:b/>
      <w:smallCaps/>
      <w:sz w:val="28"/>
      <w:szCs w:val="24"/>
      <w:lang w:val="en-GB" w:eastAsia="de-DE"/>
    </w:rPr>
  </w:style>
  <w:style w:type="paragraph" w:customStyle="1" w:styleId="ListDash3">
    <w:name w:val="List Dash 3"/>
    <w:basedOn w:val="Normal"/>
    <w:rsid w:val="00D86AB9"/>
    <w:pPr>
      <w:numPr>
        <w:numId w:val="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ormal"/>
    <w:rsid w:val="00D86AB9"/>
    <w:pPr>
      <w:numPr>
        <w:numId w:val="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D86AB9"/>
    <w:pPr>
      <w:numPr>
        <w:numId w:val="2"/>
      </w:numPr>
      <w:spacing w:before="120" w:after="120"/>
    </w:pPr>
    <w:rPr>
      <w:szCs w:val="24"/>
      <w:lang w:eastAsia="de-DE"/>
    </w:rPr>
  </w:style>
  <w:style w:type="paragraph" w:customStyle="1" w:styleId="ListNumberLevel2">
    <w:name w:val="List Number (Level 2)"/>
    <w:basedOn w:val="Normal"/>
    <w:rsid w:val="00D86AB9"/>
    <w:pPr>
      <w:tabs>
        <w:tab w:val="num" w:pos="1417"/>
      </w:tabs>
      <w:spacing w:before="120" w:after="120" w:line="240" w:lineRule="auto"/>
      <w:ind w:left="1417" w:hanging="708"/>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D86AB9"/>
    <w:pPr>
      <w:numPr>
        <w:ilvl w:val="1"/>
        <w:numId w:val="2"/>
      </w:numPr>
      <w:spacing w:before="120" w:after="120"/>
    </w:pPr>
    <w:rPr>
      <w:szCs w:val="24"/>
      <w:lang w:eastAsia="de-DE"/>
    </w:rPr>
  </w:style>
  <w:style w:type="paragraph" w:customStyle="1" w:styleId="ListNumber2Level2">
    <w:name w:val="List Number 2 (Level 2)"/>
    <w:basedOn w:val="Text2"/>
    <w:rsid w:val="00D86AB9"/>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D86AB9"/>
    <w:pPr>
      <w:tabs>
        <w:tab w:val="num" w:pos="2268"/>
      </w:tabs>
      <w:ind w:left="2268" w:hanging="708"/>
    </w:pPr>
  </w:style>
  <w:style w:type="paragraph" w:customStyle="1" w:styleId="ListNumber4Level2">
    <w:name w:val="List Number 4 (Level 2)"/>
    <w:basedOn w:val="Text4"/>
    <w:rsid w:val="00D86AB9"/>
    <w:pPr>
      <w:tabs>
        <w:tab w:val="num" w:pos="2268"/>
      </w:tabs>
      <w:ind w:left="2268" w:hanging="708"/>
    </w:pPr>
  </w:style>
  <w:style w:type="paragraph" w:customStyle="1" w:styleId="ListNumberLevel3">
    <w:name w:val="List Number (Level 3)"/>
    <w:basedOn w:val="Normal"/>
    <w:rsid w:val="00D86AB9"/>
    <w:pPr>
      <w:tabs>
        <w:tab w:val="num" w:pos="2126"/>
      </w:tabs>
      <w:spacing w:before="120" w:after="120" w:line="240" w:lineRule="auto"/>
      <w:ind w:left="2126" w:hanging="709"/>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D86AB9"/>
    <w:pPr>
      <w:numPr>
        <w:ilvl w:val="2"/>
        <w:numId w:val="2"/>
      </w:numPr>
      <w:spacing w:before="120" w:after="120"/>
    </w:pPr>
    <w:rPr>
      <w:szCs w:val="24"/>
      <w:lang w:eastAsia="de-DE"/>
    </w:rPr>
  </w:style>
  <w:style w:type="paragraph" w:customStyle="1" w:styleId="ListNumber2Level3">
    <w:name w:val="List Number 2 (Level 3)"/>
    <w:basedOn w:val="Text2"/>
    <w:rsid w:val="00D86AB9"/>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D86AB9"/>
    <w:pPr>
      <w:tabs>
        <w:tab w:val="num" w:pos="2977"/>
      </w:tabs>
      <w:ind w:left="2977" w:hanging="709"/>
    </w:pPr>
  </w:style>
  <w:style w:type="paragraph" w:customStyle="1" w:styleId="ListNumber4Level3">
    <w:name w:val="List Number 4 (Level 3)"/>
    <w:basedOn w:val="Text4"/>
    <w:rsid w:val="00D86AB9"/>
    <w:pPr>
      <w:tabs>
        <w:tab w:val="num" w:pos="2977"/>
      </w:tabs>
      <w:ind w:left="2977" w:hanging="709"/>
    </w:pPr>
  </w:style>
  <w:style w:type="paragraph" w:customStyle="1" w:styleId="ListNumberLevel4">
    <w:name w:val="List Number (Level 4)"/>
    <w:basedOn w:val="Normal"/>
    <w:rsid w:val="00D86AB9"/>
    <w:pPr>
      <w:tabs>
        <w:tab w:val="num" w:pos="2835"/>
      </w:tabs>
      <w:spacing w:before="120" w:after="120" w:line="240" w:lineRule="auto"/>
      <w:ind w:left="2835" w:hanging="709"/>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D86AB9"/>
    <w:pPr>
      <w:numPr>
        <w:ilvl w:val="3"/>
        <w:numId w:val="2"/>
      </w:numPr>
      <w:spacing w:before="120" w:after="120"/>
    </w:pPr>
    <w:rPr>
      <w:szCs w:val="24"/>
      <w:lang w:eastAsia="de-DE"/>
    </w:rPr>
  </w:style>
  <w:style w:type="paragraph" w:customStyle="1" w:styleId="ListNumber2Level4">
    <w:name w:val="List Number 2 (Level 4)"/>
    <w:basedOn w:val="Text2"/>
    <w:rsid w:val="00D86AB9"/>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D86AB9"/>
    <w:pPr>
      <w:tabs>
        <w:tab w:val="num" w:pos="3686"/>
      </w:tabs>
      <w:ind w:left="3686" w:hanging="709"/>
    </w:pPr>
  </w:style>
  <w:style w:type="paragraph" w:customStyle="1" w:styleId="ListNumber4Level4">
    <w:name w:val="List Number 4 (Level 4)"/>
    <w:basedOn w:val="Text4"/>
    <w:rsid w:val="00D86AB9"/>
    <w:pPr>
      <w:tabs>
        <w:tab w:val="num" w:pos="3686"/>
      </w:tabs>
      <w:ind w:left="3686" w:hanging="709"/>
    </w:pPr>
  </w:style>
  <w:style w:type="paragraph" w:customStyle="1" w:styleId="TableTitle">
    <w:name w:val="Table Title"/>
    <w:basedOn w:val="Normal"/>
    <w:next w:val="Normal"/>
    <w:rsid w:val="00D86AB9"/>
    <w:pPr>
      <w:spacing w:before="120" w:after="120" w:line="240" w:lineRule="auto"/>
      <w:jc w:val="center"/>
    </w:pPr>
    <w:rPr>
      <w:rFonts w:ascii="Times New Roman" w:eastAsia="Times New Roman" w:hAnsi="Times New Roman" w:cs="Times New Roman"/>
      <w:b/>
      <w:sz w:val="24"/>
      <w:szCs w:val="24"/>
      <w:lang w:val="en-GB" w:eastAsia="de-DE"/>
    </w:rPr>
  </w:style>
  <w:style w:type="character" w:customStyle="1" w:styleId="Marker">
    <w:name w:val="Marker"/>
    <w:basedOn w:val="DefaultParagraphFont"/>
    <w:rsid w:val="00D86AB9"/>
    <w:rPr>
      <w:rFonts w:cs="Times New Roman"/>
      <w:color w:val="0000FF"/>
    </w:rPr>
  </w:style>
  <w:style w:type="character" w:customStyle="1" w:styleId="Marker1">
    <w:name w:val="Marker1"/>
    <w:basedOn w:val="DefaultParagraphFont"/>
    <w:rsid w:val="00D86AB9"/>
    <w:rPr>
      <w:rFonts w:cs="Times New Roman"/>
      <w:color w:val="008000"/>
    </w:rPr>
  </w:style>
  <w:style w:type="character" w:customStyle="1" w:styleId="Marker2">
    <w:name w:val="Marker2"/>
    <w:basedOn w:val="DefaultParagraphFont"/>
    <w:rsid w:val="00D86AB9"/>
    <w:rPr>
      <w:rFonts w:cs="Times New Roman"/>
      <w:color w:val="FF0000"/>
    </w:rPr>
  </w:style>
  <w:style w:type="paragraph" w:customStyle="1" w:styleId="Annexetitreacte">
    <w:name w:val="Annexe titre (act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exposglobal">
    <w:name w:val="Annexe titre (exposé global)"/>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expos">
    <w:name w:val="Annexe titre (exposé)"/>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fichefinacte">
    <w:name w:val="Annexe titre (fiche fin. act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fichefinglobale">
    <w:name w:val="Annexe titre (fiche fin. global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globale">
    <w:name w:val="Annexe titre (global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pplicationdirecte">
    <w:name w:val="Application directe"/>
    <w:basedOn w:val="Normal"/>
    <w:next w:val="Fait"/>
    <w:rsid w:val="00D86AB9"/>
    <w:pPr>
      <w:spacing w:before="480" w:after="120" w:line="240" w:lineRule="auto"/>
      <w:jc w:val="both"/>
    </w:pPr>
    <w:rPr>
      <w:rFonts w:ascii="Times New Roman" w:eastAsia="Times New Roman" w:hAnsi="Times New Roman" w:cs="Times New Roman"/>
      <w:sz w:val="24"/>
      <w:szCs w:val="24"/>
      <w:lang w:val="en-GB" w:eastAsia="de-DE"/>
    </w:rPr>
  </w:style>
  <w:style w:type="paragraph" w:customStyle="1" w:styleId="Fait">
    <w:name w:val="Fait à"/>
    <w:basedOn w:val="Normal"/>
    <w:next w:val="Institutionquisigne"/>
    <w:rsid w:val="00D86AB9"/>
    <w:pPr>
      <w:keepNext/>
      <w:spacing w:before="120" w:after="0" w:line="240" w:lineRule="auto"/>
      <w:jc w:val="both"/>
    </w:pPr>
    <w:rPr>
      <w:rFonts w:ascii="Times New Roman" w:eastAsia="Times New Roman" w:hAnsi="Times New Roman" w:cs="Times New Roman"/>
      <w:sz w:val="24"/>
      <w:szCs w:val="24"/>
      <w:lang w:val="en-GB" w:eastAsia="de-DE"/>
    </w:rPr>
  </w:style>
  <w:style w:type="paragraph" w:customStyle="1" w:styleId="Institutionquisigne">
    <w:name w:val="Institution qui signe"/>
    <w:basedOn w:val="Normal"/>
    <w:next w:val="Personnequisigne"/>
    <w:rsid w:val="00D86AB9"/>
    <w:pPr>
      <w:keepNext/>
      <w:tabs>
        <w:tab w:val="left" w:pos="4252"/>
      </w:tabs>
      <w:spacing w:before="720" w:after="0" w:line="240" w:lineRule="auto"/>
      <w:jc w:val="both"/>
    </w:pPr>
    <w:rPr>
      <w:rFonts w:ascii="Times New Roman" w:eastAsia="Times New Roman" w:hAnsi="Times New Roman" w:cs="Times New Roman"/>
      <w:i/>
      <w:sz w:val="24"/>
      <w:szCs w:val="24"/>
      <w:lang w:val="en-GB" w:eastAsia="de-DE"/>
    </w:rPr>
  </w:style>
  <w:style w:type="paragraph" w:customStyle="1" w:styleId="Personnequisigne">
    <w:name w:val="Personne qui signe"/>
    <w:basedOn w:val="Normal"/>
    <w:next w:val="Institutionquisigne"/>
    <w:rsid w:val="00D86AB9"/>
    <w:pPr>
      <w:tabs>
        <w:tab w:val="left" w:pos="4252"/>
      </w:tabs>
      <w:spacing w:after="0" w:line="240" w:lineRule="auto"/>
    </w:pPr>
    <w:rPr>
      <w:rFonts w:ascii="Times New Roman" w:eastAsia="Times New Roman" w:hAnsi="Times New Roman" w:cs="Times New Roman"/>
      <w:i/>
      <w:sz w:val="24"/>
      <w:szCs w:val="24"/>
      <w:lang w:val="en-GB" w:eastAsia="de-DE"/>
    </w:rPr>
  </w:style>
  <w:style w:type="paragraph" w:customStyle="1" w:styleId="Avertissementtitre">
    <w:name w:val="Avertissement titre"/>
    <w:basedOn w:val="Normal"/>
    <w:next w:val="Normal"/>
    <w:rsid w:val="00D86AB9"/>
    <w:pPr>
      <w:keepNext/>
      <w:spacing w:before="480" w:after="120" w:line="240" w:lineRule="auto"/>
      <w:jc w:val="both"/>
    </w:pPr>
    <w:rPr>
      <w:rFonts w:ascii="Times New Roman" w:eastAsia="Times New Roman" w:hAnsi="Times New Roman" w:cs="Times New Roman"/>
      <w:sz w:val="24"/>
      <w:szCs w:val="24"/>
      <w:u w:val="single"/>
      <w:lang w:val="en-GB" w:eastAsia="de-DE"/>
    </w:rPr>
  </w:style>
  <w:style w:type="paragraph" w:customStyle="1" w:styleId="Confidence">
    <w:name w:val="Confidence"/>
    <w:basedOn w:val="Normal"/>
    <w:next w:val="Normal"/>
    <w:rsid w:val="00D86AB9"/>
    <w:pPr>
      <w:spacing w:before="360" w:after="120" w:line="240" w:lineRule="auto"/>
      <w:jc w:val="center"/>
    </w:pPr>
    <w:rPr>
      <w:rFonts w:ascii="Times New Roman" w:eastAsia="Times New Roman" w:hAnsi="Times New Roman" w:cs="Times New Roman"/>
      <w:sz w:val="24"/>
      <w:szCs w:val="24"/>
      <w:lang w:val="en-GB" w:eastAsia="de-DE"/>
    </w:rPr>
  </w:style>
  <w:style w:type="paragraph" w:customStyle="1" w:styleId="Confidentialit">
    <w:name w:val="Confidentialité"/>
    <w:basedOn w:val="Normal"/>
    <w:next w:val="Statut"/>
    <w:rsid w:val="00D86AB9"/>
    <w:pPr>
      <w:spacing w:before="240" w:after="240" w:line="240" w:lineRule="auto"/>
      <w:ind w:left="5103"/>
      <w:jc w:val="both"/>
    </w:pPr>
    <w:rPr>
      <w:rFonts w:ascii="Times New Roman" w:eastAsia="Times New Roman" w:hAnsi="Times New Roman" w:cs="Times New Roman"/>
      <w:sz w:val="24"/>
      <w:szCs w:val="24"/>
      <w:u w:val="single"/>
      <w:lang w:val="en-GB" w:eastAsia="de-DE"/>
    </w:rPr>
  </w:style>
  <w:style w:type="paragraph" w:customStyle="1" w:styleId="Statut">
    <w:name w:val="Statut"/>
    <w:basedOn w:val="Normal"/>
    <w:next w:val="Typedudocument"/>
    <w:rsid w:val="00D86AB9"/>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ypedudocument">
    <w:name w:val="Type du document"/>
    <w:basedOn w:val="Normal"/>
    <w:next w:val="Datedadoption"/>
    <w:rsid w:val="00D86AB9"/>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Datedadoption">
    <w:name w:val="Date d'adoption"/>
    <w:basedOn w:val="Normal"/>
    <w:next w:val="Titreobjet"/>
    <w:rsid w:val="00D86AB9"/>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Titreobjet">
    <w:name w:val="Titre objet"/>
    <w:basedOn w:val="Normal"/>
    <w:next w:val="Sous-titreobjet"/>
    <w:rsid w:val="00D86AB9"/>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Sous-titreobjet">
    <w:name w:val="Sous-titre objet"/>
    <w:basedOn w:val="Normal"/>
    <w:rsid w:val="00D86AB9"/>
    <w:pPr>
      <w:spacing w:after="0" w:line="240" w:lineRule="auto"/>
      <w:jc w:val="center"/>
    </w:pPr>
    <w:rPr>
      <w:rFonts w:ascii="Times New Roman" w:eastAsia="Times New Roman" w:hAnsi="Times New Roman" w:cs="Times New Roman"/>
      <w:b/>
      <w:sz w:val="24"/>
      <w:szCs w:val="24"/>
      <w:lang w:val="en-GB" w:eastAsia="de-DE"/>
    </w:rPr>
  </w:style>
  <w:style w:type="paragraph" w:customStyle="1" w:styleId="Considrant">
    <w:name w:val="Considérant"/>
    <w:basedOn w:val="Normal"/>
    <w:rsid w:val="00D86AB9"/>
    <w:pPr>
      <w:numPr>
        <w:numId w:val="1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Corrigendum">
    <w:name w:val="Corrigendum"/>
    <w:basedOn w:val="Normal"/>
    <w:next w:val="Normal"/>
    <w:rsid w:val="00D86AB9"/>
    <w:pPr>
      <w:spacing w:after="240" w:line="240" w:lineRule="auto"/>
    </w:pPr>
    <w:rPr>
      <w:rFonts w:ascii="Times New Roman" w:eastAsia="Times New Roman" w:hAnsi="Times New Roman" w:cs="Times New Roman"/>
      <w:sz w:val="24"/>
      <w:szCs w:val="24"/>
      <w:lang w:val="en-GB" w:eastAsia="de-DE"/>
    </w:rPr>
  </w:style>
  <w:style w:type="paragraph" w:customStyle="1" w:styleId="Emission">
    <w:name w:val="Emission"/>
    <w:basedOn w:val="Normal"/>
    <w:next w:val="Rfrenceinstitutionelle"/>
    <w:rsid w:val="00D86AB9"/>
    <w:pPr>
      <w:spacing w:after="0" w:line="240" w:lineRule="auto"/>
      <w:ind w:left="5103"/>
    </w:pPr>
    <w:rPr>
      <w:rFonts w:ascii="Times New Roman" w:eastAsia="Times New Roman" w:hAnsi="Times New Roman" w:cs="Times New Roman"/>
      <w:sz w:val="24"/>
      <w:szCs w:val="24"/>
      <w:lang w:val="en-GB" w:eastAsia="de-DE"/>
    </w:rPr>
  </w:style>
  <w:style w:type="paragraph" w:customStyle="1" w:styleId="Rfrenceinstitutionelle">
    <w:name w:val="Référence institutionelle"/>
    <w:basedOn w:val="Normal"/>
    <w:next w:val="Statut"/>
    <w:rsid w:val="00D86AB9"/>
    <w:pPr>
      <w:spacing w:after="240" w:line="240" w:lineRule="auto"/>
      <w:ind w:left="5103"/>
    </w:pPr>
    <w:rPr>
      <w:rFonts w:ascii="Times New Roman" w:eastAsia="Times New Roman" w:hAnsi="Times New Roman" w:cs="Times New Roman"/>
      <w:sz w:val="24"/>
      <w:szCs w:val="24"/>
      <w:lang w:val="en-GB" w:eastAsia="de-DE"/>
    </w:rPr>
  </w:style>
  <w:style w:type="paragraph" w:customStyle="1" w:styleId="Exposdesmotifstitre">
    <w:name w:val="Exposé des motifs titr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Exposdesmotifstitreglobal">
    <w:name w:val="Exposé des motifs titre (global)"/>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ormuledadoption">
    <w:name w:val="Formule d'adoption"/>
    <w:basedOn w:val="Normal"/>
    <w:next w:val="Titrearticle"/>
    <w:rsid w:val="00D86AB9"/>
    <w:pPr>
      <w:keepNext/>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trearticle">
    <w:name w:val="Titre article"/>
    <w:basedOn w:val="Normal"/>
    <w:next w:val="Normal"/>
    <w:rsid w:val="00D86AB9"/>
    <w:pPr>
      <w:keepNext/>
      <w:spacing w:before="360" w:after="120" w:line="240" w:lineRule="auto"/>
      <w:jc w:val="center"/>
    </w:pPr>
    <w:rPr>
      <w:rFonts w:ascii="Times New Roman" w:eastAsia="Times New Roman" w:hAnsi="Times New Roman" w:cs="Times New Roman"/>
      <w:i/>
      <w:sz w:val="24"/>
      <w:szCs w:val="24"/>
      <w:lang w:val="en-GB" w:eastAsia="de-DE"/>
    </w:rPr>
  </w:style>
  <w:style w:type="paragraph" w:customStyle="1" w:styleId="Institutionquiagit">
    <w:name w:val="Institution qui agit"/>
    <w:basedOn w:val="Normal"/>
    <w:next w:val="Normal"/>
    <w:rsid w:val="00D86AB9"/>
    <w:pPr>
      <w:keepNext/>
      <w:spacing w:before="600" w:after="120" w:line="240" w:lineRule="auto"/>
      <w:jc w:val="both"/>
    </w:pPr>
    <w:rPr>
      <w:rFonts w:ascii="Times New Roman" w:eastAsia="Times New Roman" w:hAnsi="Times New Roman" w:cs="Times New Roman"/>
      <w:sz w:val="24"/>
      <w:szCs w:val="24"/>
      <w:lang w:val="en-GB" w:eastAsia="de-DE"/>
    </w:rPr>
  </w:style>
  <w:style w:type="paragraph" w:customStyle="1" w:styleId="Langue">
    <w:name w:val="Langue"/>
    <w:basedOn w:val="Normal"/>
    <w:next w:val="Rfrenceinterne"/>
    <w:rsid w:val="00D86AB9"/>
    <w:pPr>
      <w:spacing w:after="600" w:line="240" w:lineRule="auto"/>
      <w:jc w:val="center"/>
    </w:pPr>
    <w:rPr>
      <w:rFonts w:ascii="Times New Roman" w:eastAsia="Times New Roman" w:hAnsi="Times New Roman" w:cs="Times New Roman"/>
      <w:b/>
      <w:caps/>
      <w:sz w:val="24"/>
      <w:szCs w:val="24"/>
      <w:lang w:val="en-GB" w:eastAsia="de-DE"/>
    </w:rPr>
  </w:style>
  <w:style w:type="paragraph" w:customStyle="1" w:styleId="Rfrenceinterne">
    <w:name w:val="Référence interne"/>
    <w:basedOn w:val="Normal"/>
    <w:next w:val="Nomdelinstitution"/>
    <w:rsid w:val="00D86AB9"/>
    <w:pPr>
      <w:spacing w:after="600" w:line="240" w:lineRule="auto"/>
      <w:jc w:val="center"/>
    </w:pPr>
    <w:rPr>
      <w:rFonts w:ascii="Times New Roman" w:eastAsia="Times New Roman" w:hAnsi="Times New Roman" w:cs="Times New Roman"/>
      <w:b/>
      <w:sz w:val="24"/>
      <w:szCs w:val="24"/>
      <w:lang w:val="en-GB" w:eastAsia="de-DE"/>
    </w:rPr>
  </w:style>
  <w:style w:type="paragraph" w:customStyle="1" w:styleId="Nomdelinstitution">
    <w:name w:val="Nom de l'institution"/>
    <w:basedOn w:val="Normal"/>
    <w:next w:val="Emission"/>
    <w:rsid w:val="00D86AB9"/>
    <w:pPr>
      <w:spacing w:after="0" w:line="240" w:lineRule="auto"/>
    </w:pPr>
    <w:rPr>
      <w:rFonts w:ascii="Arial" w:eastAsia="Times New Roman" w:hAnsi="Arial" w:cs="Arial"/>
      <w:sz w:val="24"/>
      <w:szCs w:val="24"/>
      <w:lang w:val="en-GB" w:eastAsia="de-DE"/>
    </w:rPr>
  </w:style>
  <w:style w:type="paragraph" w:customStyle="1" w:styleId="Langueoriginale">
    <w:name w:val="Langue originale"/>
    <w:basedOn w:val="Normal"/>
    <w:next w:val="Phrasefinale"/>
    <w:rsid w:val="00D86AB9"/>
    <w:pPr>
      <w:spacing w:before="360" w:after="120" w:line="240" w:lineRule="auto"/>
      <w:jc w:val="center"/>
    </w:pPr>
    <w:rPr>
      <w:rFonts w:ascii="Times New Roman" w:eastAsia="Times New Roman" w:hAnsi="Times New Roman" w:cs="Times New Roman"/>
      <w:caps/>
      <w:sz w:val="24"/>
      <w:szCs w:val="24"/>
      <w:lang w:val="en-GB" w:eastAsia="de-DE"/>
    </w:rPr>
  </w:style>
  <w:style w:type="paragraph" w:customStyle="1" w:styleId="Phrasefinale">
    <w:name w:val="Phrase finale"/>
    <w:basedOn w:val="Normal"/>
    <w:next w:val="Normal"/>
    <w:rsid w:val="00D86AB9"/>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ManualConsidrant">
    <w:name w:val="Manual Considérant"/>
    <w:basedOn w:val="Normal"/>
    <w:rsid w:val="00D86AB9"/>
    <w:pPr>
      <w:spacing w:before="120" w:after="120" w:line="240" w:lineRule="auto"/>
      <w:ind w:left="709" w:hanging="709"/>
      <w:jc w:val="both"/>
    </w:pPr>
    <w:rPr>
      <w:rFonts w:ascii="Times New Roman" w:eastAsia="Times New Roman" w:hAnsi="Times New Roman" w:cs="Times New Roman"/>
      <w:sz w:val="24"/>
      <w:szCs w:val="24"/>
      <w:lang w:val="en-GB" w:eastAsia="de-DE"/>
    </w:rPr>
  </w:style>
  <w:style w:type="paragraph" w:customStyle="1" w:styleId="Prliminairetitre">
    <w:name w:val="Préliminaire titre"/>
    <w:basedOn w:val="Normal"/>
    <w:next w:val="Normal"/>
    <w:rsid w:val="00D86AB9"/>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Prliminairetype">
    <w:name w:val="Préliminaire type"/>
    <w:basedOn w:val="Normal"/>
    <w:next w:val="Normal"/>
    <w:rsid w:val="00D86AB9"/>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Rfrenceinterinstitutionelle">
    <w:name w:val="Référence interinstitutionelle"/>
    <w:basedOn w:val="Normal"/>
    <w:next w:val="Statut"/>
    <w:rsid w:val="00D86AB9"/>
    <w:pPr>
      <w:spacing w:after="0" w:line="240" w:lineRule="auto"/>
      <w:ind w:left="5103"/>
    </w:pPr>
    <w:rPr>
      <w:rFonts w:ascii="Times New Roman" w:eastAsia="Times New Roman" w:hAnsi="Times New Roman" w:cs="Times New Roman"/>
      <w:sz w:val="24"/>
      <w:szCs w:val="24"/>
      <w:lang w:val="en-GB" w:eastAsia="de-DE"/>
    </w:rPr>
  </w:style>
  <w:style w:type="paragraph" w:customStyle="1" w:styleId="Rfrenceinterinstitutionelleprliminaire">
    <w:name w:val="Référence interinstitutionelle (préliminaire)"/>
    <w:basedOn w:val="Normal"/>
    <w:next w:val="Normal"/>
    <w:rsid w:val="00D86AB9"/>
    <w:pPr>
      <w:spacing w:after="0" w:line="240" w:lineRule="auto"/>
      <w:ind w:left="5103"/>
    </w:pPr>
    <w:rPr>
      <w:rFonts w:ascii="Times New Roman" w:eastAsia="Times New Roman" w:hAnsi="Times New Roman" w:cs="Times New Roman"/>
      <w:sz w:val="24"/>
      <w:szCs w:val="24"/>
      <w:lang w:val="en-GB" w:eastAsia="de-DE"/>
    </w:rPr>
  </w:style>
  <w:style w:type="paragraph" w:customStyle="1" w:styleId="Sous-titreobjetprliminaire">
    <w:name w:val="Sous-titre objet (préliminaire)"/>
    <w:basedOn w:val="Normal"/>
    <w:rsid w:val="00D86AB9"/>
    <w:pPr>
      <w:spacing w:after="0" w:line="240" w:lineRule="auto"/>
      <w:jc w:val="center"/>
    </w:pPr>
    <w:rPr>
      <w:rFonts w:ascii="Times New Roman" w:eastAsia="Times New Roman" w:hAnsi="Times New Roman" w:cs="Times New Roman"/>
      <w:b/>
      <w:sz w:val="24"/>
      <w:szCs w:val="24"/>
      <w:lang w:val="en-GB" w:eastAsia="de-DE"/>
    </w:rPr>
  </w:style>
  <w:style w:type="paragraph" w:customStyle="1" w:styleId="Statutprliminaire">
    <w:name w:val="Statut (préliminaire)"/>
    <w:basedOn w:val="Normal"/>
    <w:next w:val="Normal"/>
    <w:rsid w:val="00D86AB9"/>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itreobjetprliminaire">
    <w:name w:val="Titre objet (préliminaire)"/>
    <w:basedOn w:val="Normal"/>
    <w:next w:val="Normal"/>
    <w:rsid w:val="00D86AB9"/>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Typedudocumentprliminaire">
    <w:name w:val="Type du document (préliminaire)"/>
    <w:basedOn w:val="Normal"/>
    <w:next w:val="Normal"/>
    <w:rsid w:val="00D86AB9"/>
    <w:pPr>
      <w:spacing w:before="360" w:after="0" w:line="240" w:lineRule="auto"/>
      <w:jc w:val="center"/>
    </w:pPr>
    <w:rPr>
      <w:rFonts w:ascii="Times New Roman" w:eastAsia="Times New Roman" w:hAnsi="Times New Roman" w:cs="Times New Roman"/>
      <w:b/>
      <w:sz w:val="24"/>
      <w:szCs w:val="24"/>
      <w:lang w:val="en-GB" w:eastAsia="de-DE"/>
    </w:rPr>
  </w:style>
  <w:style w:type="character" w:customStyle="1" w:styleId="Added">
    <w:name w:val="Added"/>
    <w:basedOn w:val="DefaultParagraphFont"/>
    <w:rsid w:val="00D86AB9"/>
    <w:rPr>
      <w:rFonts w:cs="Times New Roman"/>
      <w:b/>
      <w:u w:val="single"/>
    </w:rPr>
  </w:style>
  <w:style w:type="character" w:customStyle="1" w:styleId="Deleted">
    <w:name w:val="Deleted"/>
    <w:basedOn w:val="DefaultParagraphFont"/>
    <w:rsid w:val="00D86AB9"/>
    <w:rPr>
      <w:rFonts w:cs="Times New Roman"/>
      <w:strike/>
    </w:rPr>
  </w:style>
  <w:style w:type="paragraph" w:customStyle="1" w:styleId="Address">
    <w:name w:val="Address"/>
    <w:basedOn w:val="Normal"/>
    <w:next w:val="Normal"/>
    <w:rsid w:val="00D86AB9"/>
    <w:pPr>
      <w:keepLines/>
      <w:spacing w:before="120" w:after="120" w:line="360" w:lineRule="auto"/>
      <w:ind w:left="3402"/>
    </w:pPr>
    <w:rPr>
      <w:rFonts w:ascii="Times New Roman" w:eastAsia="Times New Roman" w:hAnsi="Times New Roman" w:cs="Times New Roman"/>
      <w:sz w:val="24"/>
      <w:szCs w:val="24"/>
      <w:lang w:val="en-GB" w:eastAsia="de-DE"/>
    </w:rPr>
  </w:style>
  <w:style w:type="paragraph" w:customStyle="1" w:styleId="Fichefinancirestandardtitre">
    <w:name w:val="Fiche financière (standard) titr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standardtitreacte">
    <w:name w:val="Fiche financière (standard) titre (act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travailtitre">
    <w:name w:val="Fiche financière (travail) titr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travailtitreacte">
    <w:name w:val="Fiche financière (travail) titre (act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attributiontitre">
    <w:name w:val="Fiche financière (attribution) titr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attributiontitreacte">
    <w:name w:val="Fiche financière (attribution) titre (acte)"/>
    <w:basedOn w:val="Normal"/>
    <w:next w:val="Normal"/>
    <w:rsid w:val="00D86AB9"/>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Objetexterne">
    <w:name w:val="Objet externe"/>
    <w:basedOn w:val="Normal"/>
    <w:next w:val="Normal"/>
    <w:rsid w:val="00D86AB9"/>
    <w:pPr>
      <w:spacing w:before="120" w:after="120" w:line="240" w:lineRule="auto"/>
      <w:jc w:val="both"/>
    </w:pPr>
    <w:rPr>
      <w:rFonts w:ascii="Times New Roman" w:eastAsia="Times New Roman" w:hAnsi="Times New Roman" w:cs="Times New Roman"/>
      <w:i/>
      <w:caps/>
      <w:sz w:val="24"/>
      <w:szCs w:val="24"/>
      <w:lang w:val="en-GB" w:eastAsia="de-DE"/>
    </w:rPr>
  </w:style>
  <w:style w:type="paragraph" w:customStyle="1" w:styleId="Style2">
    <w:name w:val="Style2"/>
    <w:basedOn w:val="Normal"/>
    <w:autoRedefine/>
    <w:rsid w:val="00D86AB9"/>
    <w:pPr>
      <w:spacing w:after="0" w:line="240" w:lineRule="auto"/>
      <w:jc w:val="both"/>
    </w:pPr>
    <w:rPr>
      <w:rFonts w:ascii="Times New Roman" w:eastAsia="Times New Roman" w:hAnsi="Times New Roman" w:cs="Times New Roman"/>
      <w:b/>
      <w:bCs/>
      <w:sz w:val="24"/>
      <w:szCs w:val="24"/>
      <w:lang w:val="en-US" w:eastAsia="en-GB"/>
    </w:rPr>
  </w:style>
  <w:style w:type="paragraph" w:customStyle="1" w:styleId="Style4">
    <w:name w:val="Style4"/>
    <w:basedOn w:val="FootnoteText"/>
    <w:autoRedefine/>
    <w:rsid w:val="00D86AB9"/>
    <w:pPr>
      <w:keepNext w:val="0"/>
      <w:keepLines w:val="0"/>
      <w:spacing w:before="0"/>
      <w:jc w:val="both"/>
    </w:pPr>
    <w:rPr>
      <w:sz w:val="18"/>
      <w:szCs w:val="18"/>
      <w:lang w:eastAsia="en-GB"/>
    </w:rPr>
  </w:style>
  <w:style w:type="paragraph" w:customStyle="1" w:styleId="Style3">
    <w:name w:val="Style3"/>
    <w:basedOn w:val="FootnoteText"/>
    <w:link w:val="Style3Char"/>
    <w:qFormat/>
    <w:rsid w:val="00D86AB9"/>
    <w:pPr>
      <w:keepNext w:val="0"/>
      <w:keepLines w:val="0"/>
      <w:spacing w:before="0"/>
      <w:jc w:val="both"/>
    </w:pPr>
    <w:rPr>
      <w:b/>
      <w:bCs/>
      <w:sz w:val="18"/>
      <w:szCs w:val="18"/>
      <w:lang w:eastAsia="en-GB"/>
    </w:rPr>
  </w:style>
  <w:style w:type="paragraph" w:customStyle="1" w:styleId="Style5">
    <w:name w:val="Style5"/>
    <w:basedOn w:val="FootnoteText"/>
    <w:autoRedefine/>
    <w:rsid w:val="00D86AB9"/>
    <w:pPr>
      <w:keepNext w:val="0"/>
      <w:keepLines w:val="0"/>
      <w:spacing w:before="0"/>
      <w:jc w:val="both"/>
    </w:pPr>
    <w:rPr>
      <w:b/>
      <w:bCs/>
      <w:sz w:val="18"/>
      <w:szCs w:val="18"/>
      <w:lang w:val="en-US" w:eastAsia="en-GB"/>
    </w:rPr>
  </w:style>
  <w:style w:type="character" w:customStyle="1" w:styleId="Style">
    <w:name w:val="Style"/>
    <w:basedOn w:val="FootnoteReference"/>
    <w:rsid w:val="00D86AB9"/>
    <w:rPr>
      <w:rFonts w:ascii="Verdana" w:hAnsi="Verdana" w:cs="Verdana"/>
      <w:sz w:val="18"/>
      <w:szCs w:val="18"/>
      <w:vertAlign w:val="superscript"/>
    </w:rPr>
  </w:style>
  <w:style w:type="paragraph" w:customStyle="1" w:styleId="Style6">
    <w:name w:val="Style6"/>
    <w:basedOn w:val="Normal"/>
    <w:autoRedefine/>
    <w:rsid w:val="00D86AB9"/>
    <w:pPr>
      <w:spacing w:after="0" w:line="240" w:lineRule="auto"/>
    </w:pPr>
    <w:rPr>
      <w:rFonts w:ascii="Times New Roman" w:eastAsia="Times New Roman" w:hAnsi="Times New Roman" w:cs="Times New Roman"/>
      <w:b/>
      <w:bCs/>
      <w:sz w:val="24"/>
      <w:szCs w:val="24"/>
      <w:lang w:val="en-GB" w:eastAsia="en-GB"/>
    </w:rPr>
  </w:style>
  <w:style w:type="paragraph" w:customStyle="1" w:styleId="Style7">
    <w:name w:val="Style7"/>
    <w:basedOn w:val="Normal"/>
    <w:autoRedefine/>
    <w:rsid w:val="00D86AB9"/>
    <w:pPr>
      <w:spacing w:after="0" w:line="240" w:lineRule="auto"/>
    </w:pPr>
    <w:rPr>
      <w:rFonts w:ascii="Times New Roman" w:eastAsia="Times New Roman" w:hAnsi="Times New Roman" w:cs="Times New Roman"/>
      <w:lang w:val="en-GB" w:eastAsia="en-GB"/>
    </w:rPr>
  </w:style>
  <w:style w:type="paragraph" w:customStyle="1" w:styleId="Style8">
    <w:name w:val="Style8"/>
    <w:basedOn w:val="Normal"/>
    <w:autoRedefine/>
    <w:rsid w:val="00D86AB9"/>
    <w:pPr>
      <w:spacing w:after="0" w:line="240" w:lineRule="auto"/>
    </w:pPr>
    <w:rPr>
      <w:rFonts w:ascii="Times New Roman" w:eastAsia="Times New Roman" w:hAnsi="Times New Roman" w:cs="Times New Roman"/>
      <w:lang w:val="en-GB" w:eastAsia="en-GB"/>
    </w:rPr>
  </w:style>
  <w:style w:type="paragraph" w:customStyle="1" w:styleId="Style9">
    <w:name w:val="Style9"/>
    <w:basedOn w:val="Normal"/>
    <w:next w:val="Style1"/>
    <w:autoRedefine/>
    <w:rsid w:val="00D86AB9"/>
    <w:pPr>
      <w:spacing w:after="0" w:line="240" w:lineRule="auto"/>
    </w:pPr>
    <w:rPr>
      <w:rFonts w:ascii="Times New Roman" w:eastAsia="Times New Roman" w:hAnsi="Times New Roman" w:cs="Times New Roman"/>
      <w:sz w:val="24"/>
      <w:szCs w:val="24"/>
      <w:lang w:val="en-GB" w:eastAsia="en-GB"/>
    </w:rPr>
  </w:style>
  <w:style w:type="paragraph" w:customStyle="1" w:styleId="Style10">
    <w:name w:val="Style10"/>
    <w:basedOn w:val="Normal"/>
    <w:autoRedefine/>
    <w:rsid w:val="00D86AB9"/>
    <w:pPr>
      <w:spacing w:after="0" w:line="240" w:lineRule="auto"/>
    </w:pPr>
    <w:rPr>
      <w:rFonts w:ascii="Times New Roman" w:eastAsia="Times New Roman" w:hAnsi="Times New Roman" w:cs="Times New Roman"/>
      <w:sz w:val="24"/>
      <w:szCs w:val="24"/>
      <w:lang w:val="en-GB" w:eastAsia="en-GB"/>
    </w:rPr>
  </w:style>
  <w:style w:type="table" w:styleId="TableElegant">
    <w:name w:val="Table Elegant"/>
    <w:basedOn w:val="TableNormal"/>
    <w:rsid w:val="00D86AB9"/>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D86AB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86AB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D86AB9"/>
    <w:pPr>
      <w:spacing w:before="120" w:after="0" w:line="240" w:lineRule="auto"/>
      <w:ind w:left="720"/>
      <w:contextualSpacing/>
    </w:pPr>
    <w:rPr>
      <w:rFonts w:ascii="Times New Roman" w:eastAsia="MS Mincho" w:hAnsi="Times New Roman" w:cs="Times New Roman"/>
      <w:sz w:val="24"/>
      <w:szCs w:val="24"/>
      <w:lang w:val="en-GB" w:eastAsia="ja-JP"/>
    </w:rPr>
  </w:style>
  <w:style w:type="character" w:styleId="EndnoteReference">
    <w:name w:val="endnote reference"/>
    <w:basedOn w:val="DefaultParagraphFont"/>
    <w:rsid w:val="00D86AB9"/>
    <w:rPr>
      <w:vertAlign w:val="superscript"/>
    </w:rPr>
  </w:style>
  <w:style w:type="numbering" w:customStyle="1" w:styleId="NoList3">
    <w:name w:val="No List3"/>
    <w:next w:val="NoList"/>
    <w:uiPriority w:val="99"/>
    <w:semiHidden/>
    <w:rsid w:val="00D86AB9"/>
  </w:style>
  <w:style w:type="paragraph" w:customStyle="1" w:styleId="SourceCode">
    <w:name w:val="Source Code"/>
    <w:basedOn w:val="BodyText2"/>
    <w:rsid w:val="00D86AB9"/>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D86AB9"/>
    <w:pPr>
      <w:pageBreakBefore/>
      <w:spacing w:before="0" w:after="120"/>
      <w:jc w:val="center"/>
    </w:pPr>
    <w:rPr>
      <w:rFonts w:ascii="Times New Roman Bold" w:hAnsi="Times New Roman Bold" w:cs="Times New Roman"/>
      <w:noProof/>
      <w:kern w:val="0"/>
      <w:sz w:val="24"/>
      <w:szCs w:val="20"/>
      <w:lang w:val="en-GB" w:eastAsia="en-US"/>
    </w:rPr>
  </w:style>
  <w:style w:type="paragraph" w:customStyle="1" w:styleId="IOTCReportNormal">
    <w:name w:val="IOTC Report Normal"/>
    <w:autoRedefine/>
    <w:rsid w:val="00D86AB9"/>
    <w:pPr>
      <w:spacing w:before="60" w:after="60" w:line="240" w:lineRule="auto"/>
      <w:jc w:val="both"/>
    </w:pPr>
    <w:rPr>
      <w:rFonts w:ascii="Times New Roman" w:eastAsia="Times New Roman" w:hAnsi="Times New Roman" w:cs="Times New Roman"/>
      <w:noProof/>
      <w:lang w:val="en-GB"/>
    </w:rPr>
  </w:style>
  <w:style w:type="paragraph" w:customStyle="1" w:styleId="IOTCReport-AppendixHeading1">
    <w:name w:val="IOTC Report - Appendix Heading 1"/>
    <w:basedOn w:val="BodyText"/>
    <w:rsid w:val="00D86AB9"/>
    <w:pPr>
      <w:keepNext/>
      <w:spacing w:before="240" w:after="240"/>
      <w:jc w:val="center"/>
    </w:pPr>
    <w:rPr>
      <w:rFonts w:ascii="Times New Roman Bold" w:hAnsi="Times New Roman Bold"/>
      <w:b/>
      <w:smallCaps/>
      <w:noProof/>
      <w:sz w:val="26"/>
      <w:szCs w:val="20"/>
      <w:lang w:val="en-GB" w:eastAsia="en-US"/>
    </w:rPr>
  </w:style>
  <w:style w:type="paragraph" w:customStyle="1" w:styleId="IOTCReport-AppendixHeading2">
    <w:name w:val="IOTC Report - Appendix Heading 2"/>
    <w:basedOn w:val="IOTCReport-AppendixHeading1"/>
    <w:rsid w:val="00D86AB9"/>
    <w:pPr>
      <w:keepLines/>
      <w:spacing w:before="200" w:after="120"/>
      <w:jc w:val="left"/>
    </w:pPr>
    <w:rPr>
      <w:noProof w:val="0"/>
      <w:snapToGrid w:val="0"/>
      <w:sz w:val="22"/>
    </w:rPr>
  </w:style>
  <w:style w:type="paragraph" w:customStyle="1" w:styleId="NN">
    <w:name w:val="NN"/>
    <w:basedOn w:val="Normal"/>
    <w:autoRedefine/>
    <w:rsid w:val="00D86AB9"/>
    <w:pPr>
      <w:widowControl w:val="0"/>
      <w:spacing w:before="120" w:after="0" w:line="240" w:lineRule="auto"/>
      <w:jc w:val="both"/>
    </w:pPr>
    <w:rPr>
      <w:rFonts w:ascii="Arial" w:eastAsia="Times New Roman" w:hAnsi="Arial" w:cs="Arial"/>
      <w:bCs/>
      <w:i/>
      <w:kern w:val="2"/>
      <w:sz w:val="18"/>
      <w:szCs w:val="18"/>
      <w:lang w:val="en-GB"/>
    </w:rPr>
  </w:style>
  <w:style w:type="paragraph" w:customStyle="1" w:styleId="1AutoList1">
    <w:name w:val="1AutoList1"/>
    <w:rsid w:val="00D86AB9"/>
    <w:pPr>
      <w:widowControl w:val="0"/>
      <w:tabs>
        <w:tab w:val="left" w:pos="720"/>
      </w:tabs>
      <w:autoSpaceDE w:val="0"/>
      <w:autoSpaceDN w:val="0"/>
      <w:adjustRightInd w:val="0"/>
      <w:spacing w:after="0" w:line="240" w:lineRule="auto"/>
      <w:ind w:left="720" w:hanging="720"/>
      <w:jc w:val="both"/>
    </w:pPr>
    <w:rPr>
      <w:rFonts w:ascii="Times New Roman" w:eastAsia="MS Mincho" w:hAnsi="Times New Roman" w:cs="Times New Roman"/>
      <w:sz w:val="24"/>
      <w:szCs w:val="20"/>
      <w:lang w:eastAsia="ja-JP"/>
    </w:rPr>
  </w:style>
  <w:style w:type="paragraph" w:customStyle="1" w:styleId="Toto">
    <w:name w:val="Toto"/>
    <w:basedOn w:val="IOTCReport-AppendixHeading1"/>
    <w:rsid w:val="00D86AB9"/>
  </w:style>
  <w:style w:type="table" w:customStyle="1" w:styleId="TableGrid3">
    <w:name w:val="Table Grid3"/>
    <w:basedOn w:val="TableNormal"/>
    <w:next w:val="TableGrid"/>
    <w:uiPriority w:val="59"/>
    <w:rsid w:val="00D86AB9"/>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D86AB9"/>
    <w:rPr>
      <w:bCs/>
      <w:sz w:val="28"/>
    </w:rPr>
  </w:style>
  <w:style w:type="paragraph" w:customStyle="1" w:styleId="StyleIOTCReportNormalBold">
    <w:name w:val="Style IOTC Report Normal + Bold"/>
    <w:basedOn w:val="IOTCReportNormal"/>
    <w:autoRedefine/>
    <w:rsid w:val="00D86AB9"/>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D86AB9"/>
    <w:pPr>
      <w:spacing w:before="120"/>
    </w:pPr>
    <w:rPr>
      <w:bCs/>
    </w:rPr>
  </w:style>
  <w:style w:type="paragraph" w:customStyle="1" w:styleId="StyleIOTCReportNormalAllcaps">
    <w:name w:val="Style IOTC Report Normal + All caps"/>
    <w:basedOn w:val="IOTCReportNormal"/>
    <w:rsid w:val="00D86AB9"/>
    <w:rPr>
      <w:caps/>
    </w:rPr>
  </w:style>
  <w:style w:type="paragraph" w:customStyle="1" w:styleId="StyleIOTCReportNormalAllcaps1">
    <w:name w:val="Style IOTC Report Normal + All caps1"/>
    <w:basedOn w:val="IOTCReportNormal"/>
    <w:next w:val="StyleIOTCReportNormalAllcaps"/>
    <w:rsid w:val="00D86AB9"/>
    <w:rPr>
      <w:caps/>
    </w:rPr>
  </w:style>
  <w:style w:type="paragraph" w:customStyle="1" w:styleId="StyleIOTCReportNormalBackground1Allcaps">
    <w:name w:val="Style IOTC Report Normal + Background 1 All caps"/>
    <w:basedOn w:val="IOTCReportNormal"/>
    <w:autoRedefine/>
    <w:rsid w:val="00D86AB9"/>
    <w:rPr>
      <w:caps/>
      <w:color w:val="BFBFBF"/>
    </w:rPr>
  </w:style>
  <w:style w:type="paragraph" w:customStyle="1" w:styleId="StyleIOTCReportNormal11ptAllcaps">
    <w:name w:val="Style IOTC Report Normal + 11 pt All caps"/>
    <w:basedOn w:val="IOTCReportNormal"/>
    <w:autoRedefine/>
    <w:rsid w:val="00D86AB9"/>
    <w:rPr>
      <w:rFonts w:ascii="Times New Roman Bold" w:hAnsi="Times New Roman Bold"/>
      <w:b/>
    </w:rPr>
  </w:style>
  <w:style w:type="character" w:customStyle="1" w:styleId="CommentTextChar1">
    <w:name w:val="Comment Text Char1"/>
    <w:basedOn w:val="DefaultParagraphFont"/>
    <w:rsid w:val="00D86AB9"/>
    <w:rPr>
      <w:lang w:val="en-GB"/>
    </w:rPr>
  </w:style>
  <w:style w:type="numbering" w:customStyle="1" w:styleId="NoList12">
    <w:name w:val="No List12"/>
    <w:next w:val="NoList"/>
    <w:semiHidden/>
    <w:unhideWhenUsed/>
    <w:rsid w:val="00D86AB9"/>
  </w:style>
  <w:style w:type="table" w:customStyle="1" w:styleId="TableGrid12">
    <w:name w:val="Table Grid12"/>
    <w:basedOn w:val="TableNormal"/>
    <w:next w:val="TableGrid"/>
    <w:rsid w:val="00D86AB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D86AB9"/>
    <w:pPr>
      <w:spacing w:after="0" w:line="240" w:lineRule="auto"/>
      <w:jc w:val="center"/>
    </w:pPr>
    <w:rPr>
      <w:rFonts w:ascii="Times New Roman Bold" w:eastAsia="Times New Roman" w:hAnsi="Times New Roman Bold" w:cs="Times New Roman"/>
      <w:b/>
      <w:smallCaps/>
      <w:noProof/>
      <w:snapToGrid w:val="0"/>
      <w:sz w:val="26"/>
      <w:szCs w:val="24"/>
      <w:lang w:val="en-GB"/>
    </w:rPr>
  </w:style>
  <w:style w:type="paragraph" w:customStyle="1" w:styleId="ESText">
    <w:name w:val="ES Text"/>
    <w:basedOn w:val="Normal"/>
    <w:link w:val="ESTextChar"/>
    <w:uiPriority w:val="99"/>
    <w:qFormat/>
    <w:rsid w:val="00D86AB9"/>
    <w:pPr>
      <w:spacing w:before="120" w:after="120" w:line="240" w:lineRule="auto"/>
      <w:jc w:val="both"/>
    </w:pPr>
    <w:rPr>
      <w:rFonts w:ascii="Times New Roman" w:eastAsia="Times New Roman" w:hAnsi="Times New Roman" w:cs="Times New Roman"/>
      <w:szCs w:val="24"/>
      <w:lang w:val="en-GB" w:eastAsia="fr-FR"/>
    </w:rPr>
  </w:style>
  <w:style w:type="character" w:customStyle="1" w:styleId="ESTextChar">
    <w:name w:val="ES Text Char"/>
    <w:basedOn w:val="DefaultParagraphFont"/>
    <w:link w:val="ESText"/>
    <w:uiPriority w:val="99"/>
    <w:rsid w:val="00D86AB9"/>
    <w:rPr>
      <w:rFonts w:ascii="Times New Roman" w:eastAsia="Times New Roman" w:hAnsi="Times New Roman" w:cs="Times New Roman"/>
      <w:szCs w:val="24"/>
      <w:lang w:val="en-GB" w:eastAsia="fr-FR"/>
    </w:rPr>
  </w:style>
  <w:style w:type="table" w:customStyle="1" w:styleId="TableGrid4">
    <w:name w:val="Table Grid4"/>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D86AB9"/>
    <w:pPr>
      <w:spacing w:after="0" w:line="240" w:lineRule="auto"/>
    </w:pPr>
    <w:rPr>
      <w:rFonts w:ascii="Arial" w:eastAsia="Times New Roman" w:hAnsi="Arial" w:cs="Arial"/>
    </w:rPr>
  </w:style>
  <w:style w:type="paragraph" w:customStyle="1" w:styleId="NoteLevel11">
    <w:name w:val="Note Level 11"/>
    <w:basedOn w:val="Normal"/>
    <w:rsid w:val="00D86AB9"/>
    <w:pPr>
      <w:keepNext/>
      <w:numPr>
        <w:numId w:val="11"/>
      </w:numPr>
      <w:spacing w:after="60" w:line="260" w:lineRule="exact"/>
      <w:outlineLvl w:val="0"/>
    </w:pPr>
    <w:rPr>
      <w:rFonts w:ascii="Helvetica" w:eastAsia="MS Gothic" w:hAnsi="Helvetica" w:cs="Times New Roman"/>
      <w:color w:val="000000"/>
      <w:sz w:val="18"/>
      <w:szCs w:val="24"/>
    </w:rPr>
  </w:style>
  <w:style w:type="paragraph" w:customStyle="1" w:styleId="VersoPage">
    <w:name w:val="Verso Page"/>
    <w:basedOn w:val="Normal"/>
    <w:rsid w:val="00D86AB9"/>
    <w:pPr>
      <w:spacing w:after="60" w:line="260" w:lineRule="exact"/>
      <w:ind w:right="4536"/>
    </w:pPr>
    <w:rPr>
      <w:rFonts w:ascii="Times New Roman" w:eastAsia="Times New Roman" w:hAnsi="Times New Roman" w:cs="Times New Roman"/>
      <w:color w:val="000000"/>
      <w:sz w:val="18"/>
      <w:szCs w:val="24"/>
    </w:rPr>
  </w:style>
  <w:style w:type="paragraph" w:customStyle="1" w:styleId="BRSVERSOPAGE">
    <w:name w:val="BRS VERSO PAGE"/>
    <w:basedOn w:val="Normal"/>
    <w:rsid w:val="00D86AB9"/>
    <w:pPr>
      <w:spacing w:after="120" w:line="240" w:lineRule="auto"/>
      <w:ind w:right="3776"/>
    </w:pPr>
    <w:rPr>
      <w:rFonts w:ascii="Times New Roman" w:eastAsia="Times New Roman" w:hAnsi="Times New Roman" w:cs="Times New Roman"/>
      <w:sz w:val="19"/>
      <w:szCs w:val="20"/>
    </w:rPr>
  </w:style>
  <w:style w:type="paragraph" w:customStyle="1" w:styleId="TOCHeading2">
    <w:name w:val="TOC Heading2"/>
    <w:basedOn w:val="Heading1"/>
    <w:next w:val="Normal"/>
    <w:uiPriority w:val="39"/>
    <w:unhideWhenUsed/>
    <w:qFormat/>
    <w:rsid w:val="00D86AB9"/>
    <w:pPr>
      <w:keepLines/>
      <w:spacing w:before="480" w:after="0" w:line="276" w:lineRule="auto"/>
      <w:outlineLvl w:val="9"/>
    </w:pPr>
    <w:rPr>
      <w:rFonts w:eastAsia="MS PGothic" w:cs="Times New Roman"/>
      <w:color w:val="365F91"/>
      <w:kern w:val="0"/>
      <w:sz w:val="28"/>
      <w:szCs w:val="28"/>
      <w:lang w:eastAsia="ja-JP"/>
    </w:rPr>
  </w:style>
  <w:style w:type="paragraph" w:styleId="NoSpacing">
    <w:name w:val="No Spacing"/>
    <w:link w:val="NoSpacingChar"/>
    <w:uiPriority w:val="1"/>
    <w:qFormat/>
    <w:rsid w:val="00D86AB9"/>
    <w:pPr>
      <w:spacing w:after="0" w:line="240" w:lineRule="auto"/>
    </w:pPr>
    <w:rPr>
      <w:rFonts w:ascii="Times New Roman" w:eastAsia="Times New Roman" w:hAnsi="Times New Roman" w:cs="Times New Roman"/>
      <w:sz w:val="24"/>
      <w:szCs w:val="24"/>
    </w:rPr>
  </w:style>
  <w:style w:type="paragraph" w:customStyle="1" w:styleId="AnnexTitle">
    <w:name w:val="Annex Title"/>
    <w:basedOn w:val="Normal"/>
    <w:next w:val="Normal"/>
    <w:qFormat/>
    <w:rsid w:val="00D86AB9"/>
    <w:pPr>
      <w:spacing w:after="300" w:line="240" w:lineRule="auto"/>
      <w:contextualSpacing/>
      <w:jc w:val="center"/>
    </w:pPr>
    <w:rPr>
      <w:rFonts w:ascii="Times New Roman Bold" w:eastAsia="MS Mincho" w:hAnsi="Times New Roman Bold" w:cs="Times New Roman"/>
      <w:b/>
      <w:bCs/>
      <w:smallCaps/>
      <w:sz w:val="28"/>
      <w:szCs w:val="28"/>
      <w:lang w:val="fr-FR"/>
    </w:rPr>
  </w:style>
  <w:style w:type="paragraph" w:styleId="Revision">
    <w:name w:val="Revision"/>
    <w:hidden/>
    <w:uiPriority w:val="99"/>
    <w:rsid w:val="00D86AB9"/>
    <w:pPr>
      <w:spacing w:after="0" w:line="240" w:lineRule="auto"/>
    </w:pPr>
    <w:rPr>
      <w:rFonts w:ascii="Times New Roman" w:eastAsia="Times New Roman" w:hAnsi="Times New Roman" w:cs="Times New Roman"/>
      <w:lang w:eastAsia="fr-FR"/>
    </w:rPr>
  </w:style>
  <w:style w:type="paragraph" w:customStyle="1" w:styleId="Body">
    <w:name w:val="Body"/>
    <w:autoRedefine/>
    <w:uiPriority w:val="99"/>
    <w:rsid w:val="00D86AB9"/>
    <w:pPr>
      <w:numPr>
        <w:numId w:val="13"/>
      </w:numPr>
      <w:spacing w:after="0" w:line="240" w:lineRule="auto"/>
      <w:jc w:val="both"/>
    </w:pPr>
    <w:rPr>
      <w:rFonts w:ascii="Times New Roman" w:eastAsia="?????? Pro W3" w:hAnsi="Times New Roman" w:cs="Times New Roman"/>
      <w:color w:val="000000"/>
    </w:rPr>
  </w:style>
  <w:style w:type="table" w:customStyle="1" w:styleId="TableGrid5">
    <w:name w:val="Table Grid5"/>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D86AB9"/>
  </w:style>
  <w:style w:type="paragraph" w:customStyle="1" w:styleId="FootnoteCharChar">
    <w:name w:val="Footnote Char Char"/>
    <w:basedOn w:val="BodyText"/>
    <w:link w:val="FootnoteCharCharChar"/>
    <w:rsid w:val="00D86AB9"/>
    <w:pPr>
      <w:jc w:val="both"/>
    </w:pPr>
    <w:rPr>
      <w:rFonts w:eastAsia="SimSun"/>
      <w:iCs/>
      <w:sz w:val="18"/>
      <w:szCs w:val="20"/>
      <w:lang w:val="en-GB" w:eastAsia="en-US"/>
    </w:rPr>
  </w:style>
  <w:style w:type="character" w:customStyle="1" w:styleId="FootnoteCharCharChar">
    <w:name w:val="Footnote Char Char Char"/>
    <w:link w:val="FootnoteCharChar"/>
    <w:rsid w:val="00D86AB9"/>
    <w:rPr>
      <w:rFonts w:ascii="Times New Roman" w:eastAsia="SimSun" w:hAnsi="Times New Roman" w:cs="Times New Roman"/>
      <w:iCs/>
      <w:sz w:val="18"/>
      <w:szCs w:val="20"/>
      <w:lang w:val="en-GB"/>
    </w:rPr>
  </w:style>
  <w:style w:type="table" w:customStyle="1" w:styleId="TableGrid6">
    <w:name w:val="Table Grid6"/>
    <w:basedOn w:val="TableNormal"/>
    <w:next w:val="TableGrid"/>
    <w:rsid w:val="00D86AB9"/>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D86AB9"/>
    <w:pPr>
      <w:keepNext/>
      <w:keepLines/>
      <w:overflowPunct w:val="0"/>
      <w:autoSpaceDE w:val="0"/>
      <w:autoSpaceDN w:val="0"/>
      <w:adjustRightInd w:val="0"/>
      <w:spacing w:before="100" w:after="100" w:line="240" w:lineRule="auto"/>
      <w:jc w:val="center"/>
      <w:textAlignment w:val="baseline"/>
    </w:pPr>
    <w:rPr>
      <w:rFonts w:ascii="Times New Roman" w:eastAsia="Times New Roman" w:hAnsi="Times New Roman" w:cs="Cordia New"/>
      <w:i/>
      <w:sz w:val="20"/>
      <w:szCs w:val="20"/>
      <w:lang w:val="en-US" w:eastAsia="en-GB"/>
    </w:rPr>
  </w:style>
  <w:style w:type="paragraph" w:customStyle="1" w:styleId="FootnoteCharCharCharChar">
    <w:name w:val="Footnote Char Char Char Char"/>
    <w:basedOn w:val="BodyText"/>
    <w:link w:val="FootnoteCharCharCharCharChar"/>
    <w:rsid w:val="00D86AB9"/>
    <w:pPr>
      <w:jc w:val="both"/>
    </w:pPr>
    <w:rPr>
      <w:rFonts w:eastAsia="SimSun"/>
      <w:iCs/>
      <w:sz w:val="18"/>
      <w:szCs w:val="24"/>
      <w:lang w:val="en-GB" w:eastAsia="en-US"/>
    </w:rPr>
  </w:style>
  <w:style w:type="character" w:customStyle="1" w:styleId="FootnoteCharCharCharCharChar">
    <w:name w:val="Footnote Char Char Char Char Char"/>
    <w:link w:val="FootnoteCharCharCharChar"/>
    <w:rsid w:val="00D86AB9"/>
    <w:rPr>
      <w:rFonts w:ascii="Times New Roman" w:eastAsia="SimSun" w:hAnsi="Times New Roman" w:cs="Times New Roman"/>
      <w:iCs/>
      <w:sz w:val="18"/>
      <w:szCs w:val="24"/>
      <w:lang w:val="en-GB"/>
    </w:rPr>
  </w:style>
  <w:style w:type="paragraph" w:customStyle="1" w:styleId="NormalFont">
    <w:name w:val="NormalFont"/>
    <w:basedOn w:val="Normal"/>
    <w:rsid w:val="00D86AB9"/>
    <w:pPr>
      <w:spacing w:after="120" w:line="240" w:lineRule="auto"/>
    </w:pPr>
    <w:rPr>
      <w:rFonts w:ascii="Times New Roman" w:eastAsia="Times New Roman" w:hAnsi="Times New Roman" w:cs="Times New Roman"/>
      <w:szCs w:val="24"/>
      <w:lang w:val="en-GB"/>
    </w:rPr>
  </w:style>
  <w:style w:type="paragraph" w:customStyle="1" w:styleId="MainHeading">
    <w:name w:val="MainHeading"/>
    <w:basedOn w:val="Heading2"/>
    <w:rsid w:val="00D86AB9"/>
    <w:pPr>
      <w:spacing w:after="120"/>
      <w:jc w:val="both"/>
    </w:pPr>
    <w:rPr>
      <w:rFonts w:ascii="Courier New" w:hAnsi="Courier New" w:cs="Times New Roman"/>
      <w:bCs w:val="0"/>
      <w:i w:val="0"/>
      <w:iCs w:val="0"/>
      <w:smallCaps/>
      <w:sz w:val="32"/>
      <w:lang w:val="en-GB" w:eastAsia="en-US"/>
    </w:rPr>
  </w:style>
  <w:style w:type="table" w:customStyle="1" w:styleId="TableGrid51">
    <w:name w:val="Table Grid51"/>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D86AB9"/>
  </w:style>
  <w:style w:type="numbering" w:customStyle="1" w:styleId="NoList13">
    <w:name w:val="No List13"/>
    <w:next w:val="NoList"/>
    <w:uiPriority w:val="99"/>
    <w:semiHidden/>
    <w:unhideWhenUsed/>
    <w:rsid w:val="00D86AB9"/>
  </w:style>
  <w:style w:type="table" w:customStyle="1" w:styleId="TableGrid8">
    <w:name w:val="Table Grid8"/>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D86AB9"/>
  </w:style>
  <w:style w:type="table" w:customStyle="1" w:styleId="TableauNorm1">
    <w:name w:val="Tableau Norm1"/>
    <w:uiPriority w:val="99"/>
    <w:semiHidden/>
    <w:rsid w:val="00D86AB9"/>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
    <w:name w:val="Table Grid13"/>
    <w:basedOn w:val="TableauNorm"/>
    <w:next w:val="TableGrid"/>
    <w:uiPriority w:val="99"/>
    <w:rsid w:val="00D86AB9"/>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86AB9"/>
  </w:style>
  <w:style w:type="table" w:customStyle="1" w:styleId="TableGrid21">
    <w:name w:val="Table Grid21"/>
    <w:basedOn w:val="TableNormal"/>
    <w:next w:val="TableGrid"/>
    <w:rsid w:val="00D86AB9"/>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unhideWhenUsed/>
    <w:rsid w:val="00D86AB9"/>
  </w:style>
  <w:style w:type="table" w:customStyle="1" w:styleId="TableElegant1">
    <w:name w:val="Table Elegant1"/>
    <w:basedOn w:val="TableNormal"/>
    <w:next w:val="TableElegant"/>
    <w:rsid w:val="00D86AB9"/>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D86AB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D86AB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D86AB9"/>
  </w:style>
  <w:style w:type="table" w:customStyle="1" w:styleId="TableGrid32">
    <w:name w:val="Table Grid32"/>
    <w:basedOn w:val="TableNormal"/>
    <w:next w:val="TableGrid"/>
    <w:uiPriority w:val="59"/>
    <w:rsid w:val="00D86AB9"/>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D86AB9"/>
  </w:style>
  <w:style w:type="table" w:customStyle="1" w:styleId="TableGrid121">
    <w:name w:val="Table Grid121"/>
    <w:basedOn w:val="TableNormal"/>
    <w:next w:val="TableGrid"/>
    <w:rsid w:val="00D86AB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D86AB9"/>
  </w:style>
  <w:style w:type="table" w:customStyle="1" w:styleId="TableGrid62">
    <w:name w:val="Table Grid62"/>
    <w:basedOn w:val="TableNormal"/>
    <w:next w:val="TableGrid"/>
    <w:rsid w:val="00D86AB9"/>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D86AB9"/>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D86AB9"/>
  </w:style>
  <w:style w:type="table" w:customStyle="1" w:styleId="TableGrid81">
    <w:name w:val="Table Grid81"/>
    <w:basedOn w:val="TableNormal"/>
    <w:next w:val="TableGrid"/>
    <w:rsid w:val="00D86AB9"/>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D86AB9"/>
    <w:pPr>
      <w:spacing w:after="240" w:line="240" w:lineRule="auto"/>
      <w:jc w:val="center"/>
    </w:pPr>
    <w:rPr>
      <w:rFonts w:ascii="Times New Roman" w:eastAsia="Times New Roman" w:hAnsi="Times New Roman" w:cs="Times New Roman"/>
      <w:bCs/>
      <w:smallCaps/>
      <w:lang w:val="fr-FR"/>
    </w:rPr>
  </w:style>
  <w:style w:type="paragraph" w:customStyle="1" w:styleId="np">
    <w:name w:val="np"/>
    <w:basedOn w:val="Normal"/>
    <w:rsid w:val="00D86AB9"/>
    <w:pPr>
      <w:spacing w:after="120" w:line="240" w:lineRule="atLeast"/>
      <w:ind w:firstLine="284"/>
      <w:jc w:val="both"/>
    </w:pPr>
    <w:rPr>
      <w:rFonts w:ascii="Arial" w:eastAsia="Times New Roman" w:hAnsi="Arial" w:cs="Arial"/>
      <w:lang w:val="en-US"/>
    </w:rPr>
  </w:style>
  <w:style w:type="character" w:customStyle="1" w:styleId="rvts6">
    <w:name w:val="rvts6"/>
    <w:rsid w:val="00D86AB9"/>
    <w:rPr>
      <w:color w:val="000080"/>
    </w:rPr>
  </w:style>
  <w:style w:type="paragraph" w:customStyle="1" w:styleId="FAOAuthor">
    <w:name w:val="FAO Author"/>
    <w:basedOn w:val="Normal"/>
    <w:autoRedefine/>
    <w:rsid w:val="00D86AB9"/>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Cordia New"/>
      <w:b/>
      <w:bCs/>
      <w:i/>
      <w:iCs/>
      <w:sz w:val="24"/>
      <w:szCs w:val="24"/>
      <w:lang w:val="en-US" w:eastAsia="en-GB"/>
    </w:rPr>
  </w:style>
  <w:style w:type="paragraph" w:customStyle="1" w:styleId="Indented1">
    <w:name w:val="Indented1"/>
    <w:basedOn w:val="Normal"/>
    <w:rsid w:val="00D86AB9"/>
    <w:pPr>
      <w:numPr>
        <w:numId w:val="15"/>
      </w:numPr>
      <w:spacing w:after="120" w:line="240" w:lineRule="auto"/>
      <w:jc w:val="both"/>
    </w:pPr>
    <w:rPr>
      <w:rFonts w:ascii="Times New Roman" w:eastAsia="MS Mincho" w:hAnsi="Times New Roman" w:cs="Times New Roman"/>
      <w:sz w:val="20"/>
      <w:szCs w:val="24"/>
      <w:lang w:val="en-US"/>
    </w:rPr>
  </w:style>
  <w:style w:type="character" w:styleId="Emphasis">
    <w:name w:val="Emphasis"/>
    <w:uiPriority w:val="20"/>
    <w:qFormat/>
    <w:rsid w:val="00D86AB9"/>
    <w:rPr>
      <w:i/>
      <w:iCs/>
    </w:rPr>
  </w:style>
  <w:style w:type="table" w:customStyle="1" w:styleId="TableGrid9">
    <w:name w:val="Table Grid9"/>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D86AB9"/>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86AB9"/>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86AB9"/>
  </w:style>
  <w:style w:type="numbering" w:customStyle="1" w:styleId="NoList14">
    <w:name w:val="No List14"/>
    <w:next w:val="NoList"/>
    <w:semiHidden/>
    <w:unhideWhenUsed/>
    <w:rsid w:val="00D86AB9"/>
  </w:style>
  <w:style w:type="paragraph" w:customStyle="1" w:styleId="iotcreport-subappendix1">
    <w:name w:val="iotc report - sub appendix 1"/>
    <w:basedOn w:val="Normal"/>
    <w:rsid w:val="00D86AB9"/>
    <w:pPr>
      <w:keepNext/>
      <w:spacing w:before="240" w:after="120" w:line="240" w:lineRule="auto"/>
      <w:jc w:val="center"/>
      <w:outlineLvl w:val="2"/>
    </w:pPr>
    <w:rPr>
      <w:rFonts w:ascii="Times New Roman Bold" w:eastAsia="Times New Roman" w:hAnsi="Times New Roman Bold" w:cs="Times New Roman"/>
      <w:b/>
      <w:smallCaps/>
      <w:noProof/>
      <w:sz w:val="24"/>
      <w:szCs w:val="24"/>
      <w:lang w:val="en-GB"/>
    </w:rPr>
  </w:style>
  <w:style w:type="table" w:customStyle="1" w:styleId="TableGrid16">
    <w:name w:val="Table Grid16"/>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D86AB9"/>
    <w:pPr>
      <w:spacing w:before="240" w:after="120" w:line="240" w:lineRule="auto"/>
      <w:ind w:left="360"/>
    </w:pPr>
    <w:rPr>
      <w:rFonts w:ascii="Times New Roman" w:eastAsia="Times New Roman" w:hAnsi="Times New Roman" w:cs="Times New Roman"/>
      <w:szCs w:val="24"/>
      <w:lang w:val="en-GB"/>
    </w:rPr>
  </w:style>
  <w:style w:type="paragraph" w:customStyle="1" w:styleId="StyleIOTCHeading2Arial">
    <w:name w:val="Style IOTC Heading 2 + Arial"/>
    <w:basedOn w:val="IOTCHeading2"/>
    <w:autoRedefine/>
    <w:rsid w:val="00D86AB9"/>
    <w:pPr>
      <w:tabs>
        <w:tab w:val="left" w:pos="0"/>
      </w:tabs>
      <w:spacing w:before="160" w:after="160" w:line="0" w:lineRule="atLeast"/>
    </w:pPr>
    <w:rPr>
      <w:rFonts w:ascii="Arial" w:hAnsi="Arial"/>
      <w:b w:val="0"/>
      <w:bCs/>
      <w:smallCaps/>
      <w:kern w:val="28"/>
      <w:sz w:val="22"/>
      <w:lang w:val="en-GB" w:eastAsia="en-US"/>
    </w:rPr>
  </w:style>
  <w:style w:type="paragraph" w:customStyle="1" w:styleId="StyleIOTCHeading1Arial">
    <w:name w:val="Style IOTC Heading 1 + Arial"/>
    <w:basedOn w:val="IOTCHeading1"/>
    <w:autoRedefine/>
    <w:rsid w:val="00D86AB9"/>
    <w:pPr>
      <w:keepNext w:val="0"/>
      <w:widowControl w:val="0"/>
      <w:tabs>
        <w:tab w:val="clear" w:pos="720"/>
        <w:tab w:val="left" w:pos="142"/>
      </w:tabs>
      <w:spacing w:before="40" w:after="40"/>
      <w:ind w:left="0" w:firstLine="0"/>
      <w:jc w:val="center"/>
    </w:pPr>
    <w:rPr>
      <w:bCs/>
      <w:sz w:val="24"/>
      <w:szCs w:val="24"/>
      <w:lang w:val="en-GB" w:eastAsia="en-US"/>
    </w:rPr>
  </w:style>
  <w:style w:type="paragraph" w:customStyle="1" w:styleId="Agendaitems">
    <w:name w:val="Agenda items"/>
    <w:basedOn w:val="Normal"/>
    <w:rsid w:val="00D86AB9"/>
    <w:pPr>
      <w:tabs>
        <w:tab w:val="num" w:pos="360"/>
      </w:tabs>
      <w:spacing w:before="240" w:after="120" w:line="240" w:lineRule="auto"/>
    </w:pPr>
    <w:rPr>
      <w:rFonts w:ascii="Times New Roman" w:eastAsia="Times New Roman" w:hAnsi="Times New Roman" w:cs="Times New Roman"/>
      <w:szCs w:val="24"/>
      <w:lang w:val="en-GB"/>
    </w:rPr>
  </w:style>
  <w:style w:type="character" w:customStyle="1" w:styleId="AppendixChar">
    <w:name w:val="Appendix Char"/>
    <w:link w:val="Appendix"/>
    <w:rsid w:val="00D86AB9"/>
    <w:rPr>
      <w:rFonts w:ascii="Times New Roman Bold" w:eastAsia="Times New Roman" w:hAnsi="Times New Roman Bold" w:cs="Times New Roman"/>
      <w:b/>
      <w:smallCaps/>
      <w:sz w:val="28"/>
      <w:lang w:val="en-GB" w:eastAsia="fr-FR"/>
    </w:rPr>
  </w:style>
  <w:style w:type="paragraph" w:customStyle="1" w:styleId="TableNumbered">
    <w:name w:val="Table Numbered"/>
    <w:basedOn w:val="Normal"/>
    <w:rsid w:val="00D86AB9"/>
    <w:pPr>
      <w:tabs>
        <w:tab w:val="num" w:pos="720"/>
      </w:tabs>
      <w:spacing w:before="240" w:after="0" w:line="240" w:lineRule="auto"/>
      <w:ind w:left="720" w:hanging="360"/>
    </w:pPr>
    <w:rPr>
      <w:rFonts w:ascii="Times New Roman" w:eastAsia="Times New Roman" w:hAnsi="Times New Roman" w:cs="Times New Roman"/>
      <w:sz w:val="24"/>
      <w:szCs w:val="24"/>
      <w:lang w:val="en-US"/>
    </w:rPr>
  </w:style>
  <w:style w:type="paragraph" w:customStyle="1" w:styleId="FAOFigurecaption">
    <w:name w:val="FAO Figure caption"/>
    <w:basedOn w:val="Normal"/>
    <w:autoRedefine/>
    <w:rsid w:val="00D86AB9"/>
    <w:pPr>
      <w:overflowPunct w:val="0"/>
      <w:autoSpaceDE w:val="0"/>
      <w:autoSpaceDN w:val="0"/>
      <w:adjustRightInd w:val="0"/>
      <w:spacing w:before="20" w:after="20" w:line="240" w:lineRule="auto"/>
      <w:jc w:val="center"/>
      <w:textAlignment w:val="baseline"/>
    </w:pPr>
    <w:rPr>
      <w:rFonts w:ascii="Times New Roman" w:eastAsia="Times New Roman" w:hAnsi="Times New Roman" w:cs="Cordia New"/>
      <w:i/>
      <w:sz w:val="18"/>
      <w:szCs w:val="18"/>
      <w:lang w:val="en-US" w:eastAsia="en-GB"/>
    </w:rPr>
  </w:style>
  <w:style w:type="paragraph" w:customStyle="1" w:styleId="NP0">
    <w:name w:val="NP"/>
    <w:basedOn w:val="Normal"/>
    <w:rsid w:val="00D86AB9"/>
    <w:pPr>
      <w:spacing w:before="240" w:after="120" w:line="240" w:lineRule="atLeast"/>
      <w:ind w:firstLine="284"/>
      <w:jc w:val="both"/>
    </w:pPr>
    <w:rPr>
      <w:rFonts w:ascii="Times New Roman" w:eastAsia="Times New Roman" w:hAnsi="Times New Roman" w:cs="Times New Roman"/>
      <w:lang w:val="en-GB" w:eastAsia="fr-FR"/>
    </w:rPr>
  </w:style>
  <w:style w:type="paragraph" w:customStyle="1" w:styleId="TI">
    <w:name w:val="TI"/>
    <w:rsid w:val="00D86AB9"/>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val="fr-FR" w:eastAsia="fr-FR"/>
    </w:rPr>
  </w:style>
  <w:style w:type="paragraph" w:customStyle="1" w:styleId="BI">
    <w:name w:val="BI"/>
    <w:basedOn w:val="Normal"/>
    <w:rsid w:val="00D86AB9"/>
    <w:pPr>
      <w:keepLines/>
      <w:spacing w:before="240" w:after="120" w:line="240" w:lineRule="auto"/>
      <w:ind w:left="851" w:hanging="851"/>
    </w:pPr>
    <w:rPr>
      <w:rFonts w:ascii="Times New Roman" w:eastAsia="Times New Roman" w:hAnsi="Times New Roman" w:cs="Times New Roman"/>
      <w:lang w:val="en-GB" w:eastAsia="fr-FR"/>
    </w:rPr>
  </w:style>
  <w:style w:type="paragraph" w:customStyle="1" w:styleId="S1">
    <w:name w:val="S1"/>
    <w:basedOn w:val="Normal"/>
    <w:rsid w:val="00D86AB9"/>
    <w:pPr>
      <w:tabs>
        <w:tab w:val="num" w:pos="360"/>
      </w:tabs>
      <w:spacing w:before="240" w:after="60" w:line="240" w:lineRule="auto"/>
      <w:ind w:left="360" w:hanging="360"/>
      <w:jc w:val="both"/>
    </w:pPr>
    <w:rPr>
      <w:rFonts w:ascii="Arial" w:eastAsia="Times New Roman" w:hAnsi="Arial" w:cs="Arial"/>
      <w:szCs w:val="24"/>
      <w:lang w:val="en-GB" w:eastAsia="fr-FR"/>
    </w:rPr>
  </w:style>
  <w:style w:type="paragraph" w:customStyle="1" w:styleId="S2">
    <w:name w:val="S2"/>
    <w:basedOn w:val="Normal"/>
    <w:rsid w:val="00D86AB9"/>
    <w:pPr>
      <w:tabs>
        <w:tab w:val="num" w:pos="1287"/>
      </w:tabs>
      <w:spacing w:before="240" w:after="0" w:line="240" w:lineRule="auto"/>
      <w:ind w:left="1287" w:hanging="360"/>
      <w:jc w:val="both"/>
    </w:pPr>
    <w:rPr>
      <w:rFonts w:ascii="Times New Roman" w:eastAsia="Times New Roman" w:hAnsi="Times New Roman" w:cs="Times New Roman"/>
      <w:sz w:val="24"/>
      <w:szCs w:val="24"/>
      <w:lang w:val="en-GB" w:eastAsia="fr-FR"/>
    </w:rPr>
  </w:style>
  <w:style w:type="paragraph" w:customStyle="1" w:styleId="LI">
    <w:name w:val="LI"/>
    <w:basedOn w:val="Normal"/>
    <w:rsid w:val="00D86AB9"/>
    <w:pPr>
      <w:keepLines/>
      <w:tabs>
        <w:tab w:val="left" w:pos="1843"/>
        <w:tab w:val="left" w:pos="1985"/>
      </w:tabs>
      <w:spacing w:before="240" w:after="0" w:line="240" w:lineRule="auto"/>
      <w:ind w:left="1985" w:hanging="1985"/>
      <w:jc w:val="both"/>
    </w:pPr>
    <w:rPr>
      <w:rFonts w:ascii="Times New Roman" w:eastAsia="Times New Roman" w:hAnsi="Times New Roman" w:cs="Times New Roman"/>
      <w:lang w:val="en-GB" w:eastAsia="fr-FR"/>
    </w:rPr>
  </w:style>
  <w:style w:type="paragraph" w:customStyle="1" w:styleId="S3">
    <w:name w:val="S3"/>
    <w:basedOn w:val="Normal"/>
    <w:rsid w:val="00D86AB9"/>
    <w:pPr>
      <w:spacing w:before="240" w:after="0" w:line="240" w:lineRule="auto"/>
      <w:ind w:left="1701" w:hanging="567"/>
      <w:jc w:val="both"/>
    </w:pPr>
    <w:rPr>
      <w:rFonts w:ascii="Times New Roman" w:eastAsia="Times New Roman" w:hAnsi="Times New Roman" w:cs="Times New Roman"/>
      <w:lang w:val="en-GB" w:eastAsia="fr-FR"/>
    </w:rPr>
  </w:style>
  <w:style w:type="paragraph" w:customStyle="1" w:styleId="S4">
    <w:name w:val="S4"/>
    <w:basedOn w:val="Normal"/>
    <w:rsid w:val="00D86AB9"/>
    <w:pPr>
      <w:spacing w:before="240" w:after="0" w:line="240" w:lineRule="auto"/>
      <w:ind w:left="1418" w:hanging="284"/>
    </w:pPr>
    <w:rPr>
      <w:rFonts w:ascii="Times New Roman" w:eastAsia="Times New Roman" w:hAnsi="Times New Roman" w:cs="Times New Roman"/>
      <w:lang w:val="en-GB" w:eastAsia="fr-FR"/>
    </w:rPr>
  </w:style>
  <w:style w:type="paragraph" w:customStyle="1" w:styleId="FIG">
    <w:name w:val="FIG"/>
    <w:rsid w:val="00D86AB9"/>
    <w:pPr>
      <w:spacing w:before="240" w:after="60" w:line="240" w:lineRule="atLeast"/>
      <w:ind w:left="284" w:hanging="284"/>
      <w:jc w:val="both"/>
    </w:pPr>
    <w:rPr>
      <w:rFonts w:ascii="timesroman" w:eastAsia="Times New Roman" w:hAnsi="timesroman" w:cs="Times New Roman"/>
      <w:sz w:val="24"/>
      <w:szCs w:val="24"/>
      <w:lang w:val="fr-FR" w:eastAsia="fr-FR"/>
    </w:rPr>
  </w:style>
  <w:style w:type="paragraph" w:customStyle="1" w:styleId="TAB">
    <w:name w:val="TAB"/>
    <w:rsid w:val="00D86AB9"/>
    <w:pPr>
      <w:keepNext/>
      <w:spacing w:before="120" w:after="120" w:line="240" w:lineRule="atLeast"/>
      <w:ind w:left="284" w:hanging="284"/>
      <w:jc w:val="both"/>
    </w:pPr>
    <w:rPr>
      <w:rFonts w:ascii="Times New Roman" w:eastAsia="Times New Roman" w:hAnsi="Times New Roman" w:cs="Times New Roman"/>
      <w:lang w:val="fr-FR" w:eastAsia="fr-FR"/>
    </w:rPr>
  </w:style>
  <w:style w:type="paragraph" w:customStyle="1" w:styleId="RD2G2">
    <w:name w:val="RD2G2"/>
    <w:basedOn w:val="PP"/>
    <w:rsid w:val="00D86AB9"/>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D86AB9"/>
    <w:rPr>
      <w:sz w:val="22"/>
      <w:szCs w:val="24"/>
      <w:lang w:val="en-US" w:eastAsia="en-US" w:bidi="ar-SA"/>
    </w:rPr>
  </w:style>
  <w:style w:type="paragraph" w:customStyle="1" w:styleId="IOTCFigureCaption">
    <w:name w:val="IOTC Figure Caption"/>
    <w:basedOn w:val="Normal"/>
    <w:rsid w:val="00D86AB9"/>
    <w:pPr>
      <w:spacing w:before="60" w:after="0" w:line="240" w:lineRule="auto"/>
      <w:jc w:val="center"/>
    </w:pPr>
    <w:rPr>
      <w:rFonts w:ascii="Times New Roman" w:eastAsia="Times New Roman" w:hAnsi="Times New Roman" w:cs="Times New Roman"/>
      <w:i/>
      <w:iCs/>
      <w:sz w:val="20"/>
      <w:szCs w:val="24"/>
      <w:lang w:val="en-GB" w:eastAsia="fr-FR"/>
    </w:rPr>
  </w:style>
  <w:style w:type="paragraph" w:customStyle="1" w:styleId="IOTCListofParticipantsChar">
    <w:name w:val="IOTC List of Participants Char"/>
    <w:basedOn w:val="Normal"/>
    <w:link w:val="IOTCListofParticipantsCharChar"/>
    <w:rsid w:val="00D86AB9"/>
    <w:pPr>
      <w:spacing w:before="120" w:after="0" w:line="240" w:lineRule="auto"/>
    </w:pPr>
    <w:rPr>
      <w:rFonts w:ascii="Times New Roman" w:eastAsia="Times New Roman" w:hAnsi="Times New Roman" w:cs="Times New Roman"/>
      <w:noProof/>
      <w:sz w:val="20"/>
      <w:szCs w:val="24"/>
      <w:lang w:val="en-US" w:eastAsia="x-none"/>
    </w:rPr>
  </w:style>
  <w:style w:type="character" w:customStyle="1" w:styleId="IOTCListofParticipantsCharChar">
    <w:name w:val="IOTC List of Participants Char Char"/>
    <w:link w:val="IOTCListofParticipantsChar"/>
    <w:rsid w:val="00D86AB9"/>
    <w:rPr>
      <w:rFonts w:ascii="Times New Roman" w:eastAsia="Times New Roman" w:hAnsi="Times New Roman" w:cs="Times New Roman"/>
      <w:noProof/>
      <w:sz w:val="20"/>
      <w:szCs w:val="24"/>
      <w:lang w:eastAsia="x-none"/>
    </w:rPr>
  </w:style>
  <w:style w:type="paragraph" w:customStyle="1" w:styleId="TxBrc2">
    <w:name w:val="TxBr_c2"/>
    <w:basedOn w:val="Normal"/>
    <w:rsid w:val="00D86AB9"/>
    <w:pPr>
      <w:widowControl w:val="0"/>
      <w:autoSpaceDE w:val="0"/>
      <w:autoSpaceDN w:val="0"/>
      <w:adjustRightInd w:val="0"/>
      <w:spacing w:before="240" w:after="0" w:line="240" w:lineRule="atLeast"/>
      <w:jc w:val="center"/>
    </w:pPr>
    <w:rPr>
      <w:rFonts w:ascii="Times New Roman" w:eastAsia="Times New Roman" w:hAnsi="Times New Roman" w:cs="Times New Roman"/>
      <w:sz w:val="24"/>
      <w:szCs w:val="24"/>
      <w:lang w:val="en-US"/>
    </w:rPr>
  </w:style>
  <w:style w:type="paragraph" w:customStyle="1" w:styleId="TxBrp3">
    <w:name w:val="TxBr_p3"/>
    <w:basedOn w:val="Normal"/>
    <w:rsid w:val="00D86AB9"/>
    <w:pPr>
      <w:widowControl w:val="0"/>
      <w:tabs>
        <w:tab w:val="left" w:pos="204"/>
      </w:tabs>
      <w:autoSpaceDE w:val="0"/>
      <w:autoSpaceDN w:val="0"/>
      <w:adjustRightInd w:val="0"/>
      <w:spacing w:before="240" w:after="0" w:line="249" w:lineRule="atLeast"/>
      <w:jc w:val="both"/>
    </w:pPr>
    <w:rPr>
      <w:rFonts w:ascii="Times New Roman" w:eastAsia="Times New Roman" w:hAnsi="Times New Roman" w:cs="Times New Roman"/>
      <w:sz w:val="24"/>
      <w:szCs w:val="24"/>
      <w:lang w:val="en-US"/>
    </w:rPr>
  </w:style>
  <w:style w:type="paragraph" w:customStyle="1" w:styleId="Titre0">
    <w:name w:val="Titre 0"/>
    <w:basedOn w:val="Normal"/>
    <w:next w:val="Heading1"/>
    <w:rsid w:val="00D86AB9"/>
    <w:pPr>
      <w:pBdr>
        <w:bottom w:val="thinThickSmallGap" w:sz="24" w:space="1" w:color="auto"/>
      </w:pBdr>
      <w:spacing w:before="240" w:after="1200" w:line="240" w:lineRule="auto"/>
      <w:ind w:right="567"/>
      <w:jc w:val="center"/>
    </w:pPr>
    <w:rPr>
      <w:rFonts w:ascii="Arial" w:eastAsia="Times New Roman" w:hAnsi="Arial" w:cs="Times New Roman"/>
      <w:sz w:val="26"/>
      <w:szCs w:val="24"/>
      <w:lang w:val="en-GB" w:eastAsia="fr-FR"/>
    </w:rPr>
  </w:style>
  <w:style w:type="paragraph" w:customStyle="1" w:styleId="IOTCFigureCaptionCharCharChar">
    <w:name w:val="IOTC Figure Caption Char Char Char"/>
    <w:basedOn w:val="Normal"/>
    <w:link w:val="IOTCFigureCaptionCharCharCharChar"/>
    <w:rsid w:val="00D86AB9"/>
    <w:pPr>
      <w:spacing w:before="60" w:after="0" w:line="240" w:lineRule="auto"/>
      <w:jc w:val="center"/>
    </w:pPr>
    <w:rPr>
      <w:rFonts w:ascii="Times New Roman" w:eastAsia="Times New Roman" w:hAnsi="Times New Roman" w:cs="Times New Roman"/>
      <w:i/>
      <w:iCs/>
      <w:sz w:val="24"/>
      <w:szCs w:val="24"/>
      <w:lang w:val="en-GB" w:eastAsia="fr-FR"/>
    </w:rPr>
  </w:style>
  <w:style w:type="character" w:customStyle="1" w:styleId="IOTCFigureCaptionCharCharCharChar">
    <w:name w:val="IOTC Figure Caption Char Char Char Char"/>
    <w:link w:val="IOTCFigureCaptionCharCharChar"/>
    <w:rsid w:val="00D86AB9"/>
    <w:rPr>
      <w:rFonts w:ascii="Times New Roman" w:eastAsia="Times New Roman" w:hAnsi="Times New Roman" w:cs="Times New Roman"/>
      <w:i/>
      <w:iCs/>
      <w:sz w:val="24"/>
      <w:szCs w:val="24"/>
      <w:lang w:val="en-GB" w:eastAsia="fr-FR"/>
    </w:rPr>
  </w:style>
  <w:style w:type="paragraph" w:customStyle="1" w:styleId="SBTNumbers">
    <w:name w:val="SBT Numbers"/>
    <w:basedOn w:val="Normal"/>
    <w:rsid w:val="00D86AB9"/>
    <w:pPr>
      <w:tabs>
        <w:tab w:val="num" w:pos="720"/>
      </w:tabs>
      <w:spacing w:before="120" w:after="120" w:line="240" w:lineRule="auto"/>
      <w:ind w:left="720" w:hanging="360"/>
    </w:pPr>
    <w:rPr>
      <w:rFonts w:ascii="Times New Roman" w:eastAsia="PMingLiU" w:hAnsi="Times New Roman" w:cs="Times New Roman"/>
      <w:sz w:val="24"/>
      <w:szCs w:val="24"/>
      <w:lang w:eastAsia="zh-TW"/>
    </w:rPr>
  </w:style>
  <w:style w:type="paragraph" w:customStyle="1" w:styleId="SBTNoNumbers">
    <w:name w:val="SBT No Numbers"/>
    <w:basedOn w:val="Normal"/>
    <w:rsid w:val="00D86AB9"/>
    <w:pPr>
      <w:spacing w:before="240" w:after="0" w:line="240" w:lineRule="auto"/>
    </w:pPr>
    <w:rPr>
      <w:rFonts w:ascii="Times New Roman" w:eastAsia="PMingLiU" w:hAnsi="Times New Roman" w:cs="Times New Roman"/>
      <w:sz w:val="24"/>
      <w:szCs w:val="24"/>
      <w:lang w:eastAsia="zh-TW"/>
    </w:rPr>
  </w:style>
  <w:style w:type="character" w:customStyle="1" w:styleId="Non-AgendaHeading">
    <w:name w:val="Non-Agenda Heading"/>
    <w:rsid w:val="00D86AB9"/>
    <w:rPr>
      <w:b/>
      <w:bCs/>
      <w:i/>
      <w:iCs/>
    </w:rPr>
  </w:style>
  <w:style w:type="paragraph" w:customStyle="1" w:styleId="Heading2Summary">
    <w:name w:val="Heading 2 Summary"/>
    <w:basedOn w:val="Heading2"/>
    <w:rsid w:val="00D86AB9"/>
    <w:pPr>
      <w:keepLines/>
      <w:pBdr>
        <w:bottom w:val="single" w:sz="4" w:space="1" w:color="auto"/>
      </w:pBdr>
      <w:spacing w:before="60" w:after="120"/>
      <w:ind w:left="851" w:hanging="851"/>
    </w:pPr>
    <w:rPr>
      <w:rFonts w:cs="Times New Roman"/>
      <w:bCs w:val="0"/>
      <w:i w:val="0"/>
      <w:iCs w:val="0"/>
      <w:smallCaps/>
      <w:sz w:val="24"/>
      <w:szCs w:val="24"/>
      <w:lang w:val="en-GB"/>
    </w:rPr>
  </w:style>
  <w:style w:type="paragraph" w:customStyle="1" w:styleId="AppendixSubtitle">
    <w:name w:val="AppendixSubtitle"/>
    <w:basedOn w:val="Heading1"/>
    <w:link w:val="AppendixSubtitleChar"/>
    <w:rsid w:val="00D86AB9"/>
    <w:pPr>
      <w:keepLines/>
      <w:spacing w:before="120" w:after="180"/>
      <w:ind w:left="567" w:hanging="567"/>
      <w:jc w:val="center"/>
    </w:pPr>
    <w:rPr>
      <w:rFonts w:ascii="Times New Roman Bold" w:hAnsi="Times New Roman Bold" w:cs="Times New Roman"/>
      <w:bCs w:val="0"/>
      <w:smallCaps/>
      <w:sz w:val="26"/>
      <w:lang w:val="en-GB"/>
    </w:rPr>
  </w:style>
  <w:style w:type="paragraph" w:customStyle="1" w:styleId="AppendixHeading2">
    <w:name w:val="AppendixHeading 2"/>
    <w:basedOn w:val="Heading2"/>
    <w:rsid w:val="00D86AB9"/>
    <w:pPr>
      <w:keepLines/>
      <w:spacing w:before="60" w:after="120"/>
      <w:ind w:left="851" w:hanging="539"/>
    </w:pPr>
    <w:rPr>
      <w:rFonts w:cs="Times New Roman"/>
      <w:bCs w:val="0"/>
      <w:i w:val="0"/>
      <w:iCs w:val="0"/>
      <w:smallCaps/>
      <w:sz w:val="24"/>
      <w:szCs w:val="24"/>
      <w:lang w:val="en-GB"/>
    </w:rPr>
  </w:style>
  <w:style w:type="paragraph" w:customStyle="1" w:styleId="Figurecaption">
    <w:name w:val="Figure caption"/>
    <w:basedOn w:val="Normal"/>
    <w:rsid w:val="00D86AB9"/>
    <w:pPr>
      <w:suppressAutoHyphens/>
      <w:spacing w:before="90" w:after="300" w:line="240" w:lineRule="auto"/>
      <w:ind w:left="570" w:right="570"/>
      <w:jc w:val="both"/>
    </w:pPr>
    <w:rPr>
      <w:rFonts w:ascii="Arial" w:eastAsia="MS Mincho" w:hAnsi="Arial" w:cs="Arial"/>
      <w:sz w:val="20"/>
      <w:szCs w:val="24"/>
      <w:lang w:val="en-GB"/>
    </w:rPr>
  </w:style>
  <w:style w:type="paragraph" w:customStyle="1" w:styleId="Tablecaption">
    <w:name w:val="Table caption"/>
    <w:basedOn w:val="Figurecaption"/>
    <w:rsid w:val="00D86AB9"/>
    <w:pPr>
      <w:spacing w:before="300" w:after="90"/>
    </w:pPr>
  </w:style>
  <w:style w:type="paragraph" w:customStyle="1" w:styleId="AppendixHeading3">
    <w:name w:val="AppendixHeading 3"/>
    <w:basedOn w:val="Heading3"/>
    <w:link w:val="AppendixHeading3Char"/>
    <w:rsid w:val="00D86AB9"/>
    <w:pPr>
      <w:keepLines/>
      <w:tabs>
        <w:tab w:val="right" w:pos="993"/>
      </w:tabs>
      <w:spacing w:before="120" w:after="120"/>
      <w:ind w:left="1134" w:hanging="567"/>
    </w:pPr>
    <w:rPr>
      <w:sz w:val="24"/>
      <w:szCs w:val="24"/>
      <w:lang w:val="en-GB"/>
    </w:rPr>
  </w:style>
  <w:style w:type="paragraph" w:customStyle="1" w:styleId="IOTCxHeading2">
    <w:name w:val="IOTCxHeading 2"/>
    <w:basedOn w:val="Normal"/>
    <w:rsid w:val="00D86AB9"/>
    <w:pPr>
      <w:keepNext/>
      <w:spacing w:before="120" w:after="120" w:line="240" w:lineRule="auto"/>
      <w:outlineLvl w:val="1"/>
    </w:pPr>
    <w:rPr>
      <w:rFonts w:ascii="Arial" w:eastAsia="Times New Roman" w:hAnsi="Arial" w:cs="Arial"/>
      <w:b/>
      <w:bCs/>
      <w:kern w:val="28"/>
      <w:sz w:val="24"/>
      <w:szCs w:val="32"/>
      <w:lang w:val="en-GB"/>
    </w:rPr>
  </w:style>
  <w:style w:type="paragraph" w:customStyle="1" w:styleId="IOTCxHeading3">
    <w:name w:val="IOTCxHeading 3"/>
    <w:basedOn w:val="Normal"/>
    <w:rsid w:val="00D86AB9"/>
    <w:pPr>
      <w:keepNext/>
      <w:spacing w:before="240" w:after="60" w:line="240" w:lineRule="auto"/>
      <w:ind w:left="720"/>
      <w:outlineLvl w:val="2"/>
    </w:pPr>
    <w:rPr>
      <w:rFonts w:ascii="Arial" w:eastAsia="Times New Roman" w:hAnsi="Arial" w:cs="Arial"/>
      <w:b/>
      <w:bCs/>
      <w:lang w:val="en-GB" w:eastAsia="en-GB"/>
    </w:rPr>
  </w:style>
  <w:style w:type="paragraph" w:customStyle="1" w:styleId="a111">
    <w:name w:val="a111"/>
    <w:rsid w:val="00D86AB9"/>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ascii="Times New Roman" w:eastAsia="Mincho" w:hAnsi="Times New Roman" w:cs="Times New Roman"/>
      <w:sz w:val="24"/>
      <w:szCs w:val="24"/>
      <w:lang w:eastAsia="ja-JP"/>
    </w:rPr>
  </w:style>
  <w:style w:type="paragraph" w:customStyle="1" w:styleId="Normal1">
    <w:name w:val="Normal1"/>
    <w:basedOn w:val="Normal"/>
    <w:rsid w:val="00D86AB9"/>
    <w:pPr>
      <w:spacing w:before="240" w:after="90" w:line="240" w:lineRule="auto"/>
      <w:ind w:firstLine="300"/>
      <w:jc w:val="both"/>
    </w:pPr>
    <w:rPr>
      <w:rFonts w:ascii="Arial" w:eastAsia="MS Mincho" w:hAnsi="Arial" w:cs="Arial"/>
      <w:lang w:val="en-US"/>
    </w:rPr>
  </w:style>
  <w:style w:type="paragraph" w:customStyle="1" w:styleId="IOTCReportsMainText">
    <w:name w:val="IOTC Reports Main Text"/>
    <w:basedOn w:val="Normal"/>
    <w:rsid w:val="00D86AB9"/>
    <w:pPr>
      <w:tabs>
        <w:tab w:val="left" w:pos="-1418"/>
      </w:tabs>
      <w:suppressAutoHyphens/>
      <w:spacing w:before="240" w:after="120" w:line="240" w:lineRule="auto"/>
      <w:jc w:val="both"/>
    </w:pPr>
    <w:rPr>
      <w:rFonts w:ascii="Times New Roman" w:eastAsia="MS Mincho" w:hAnsi="Times New Roman" w:cs="Times New Roman"/>
      <w:szCs w:val="24"/>
      <w:lang w:val="en-GB" w:eastAsia="ar-SA"/>
    </w:rPr>
  </w:style>
  <w:style w:type="paragraph" w:customStyle="1" w:styleId="TableReference">
    <w:name w:val="TableReference"/>
    <w:basedOn w:val="Normal"/>
    <w:rsid w:val="00D86AB9"/>
    <w:pPr>
      <w:spacing w:before="240" w:after="0" w:line="240" w:lineRule="auto"/>
      <w:jc w:val="center"/>
    </w:pPr>
    <w:rPr>
      <w:rFonts w:ascii="Tahoma" w:eastAsia="Times New Roman" w:hAnsi="Tahoma" w:cs="Times New Roman"/>
      <w:b/>
      <w:sz w:val="16"/>
      <w:szCs w:val="16"/>
      <w:lang w:val="en-GB"/>
    </w:rPr>
  </w:style>
  <w:style w:type="paragraph" w:customStyle="1" w:styleId="TableContents">
    <w:name w:val="Table Contents"/>
    <w:basedOn w:val="BodyText"/>
    <w:rsid w:val="00D86AB9"/>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D86AB9"/>
    <w:pPr>
      <w:jc w:val="center"/>
    </w:pPr>
    <w:rPr>
      <w:b/>
      <w:bCs/>
      <w:i/>
      <w:iCs/>
    </w:rPr>
  </w:style>
  <w:style w:type="paragraph" w:customStyle="1" w:styleId="Table">
    <w:name w:val="Table"/>
    <w:basedOn w:val="Caption"/>
    <w:rsid w:val="00D86AB9"/>
    <w:pPr>
      <w:widowControl w:val="0"/>
      <w:suppressLineNumbers/>
      <w:suppressAutoHyphens/>
      <w:spacing w:before="120" w:after="120"/>
    </w:pPr>
    <w:rPr>
      <w:rFonts w:ascii="Nimbus Roman No9 L" w:eastAsia="DejaVu Sans" w:hAnsi="Nimbus Roman No9 L"/>
      <w:b w:val="0"/>
      <w:bCs w:val="0"/>
      <w:i/>
      <w:iCs/>
      <w:smallCaps/>
      <w:sz w:val="24"/>
      <w:szCs w:val="24"/>
      <w:lang w:val="es-ES_tradnl" w:eastAsia="ar-SA"/>
    </w:rPr>
  </w:style>
  <w:style w:type="character" w:customStyle="1" w:styleId="WW8Num10z1">
    <w:name w:val="WW8Num10z1"/>
    <w:rsid w:val="00D86AB9"/>
    <w:rPr>
      <w:rFonts w:ascii="Courier New" w:hAnsi="Courier New" w:cs="Courier New"/>
    </w:rPr>
  </w:style>
  <w:style w:type="character" w:customStyle="1" w:styleId="spelle">
    <w:name w:val="spelle"/>
    <w:basedOn w:val="DefaultParagraphFont"/>
    <w:rsid w:val="00D86AB9"/>
  </w:style>
  <w:style w:type="paragraph" w:customStyle="1" w:styleId="Sansinterligne10">
    <w:name w:val="Sans interligne1"/>
    <w:uiPriority w:val="99"/>
    <w:qFormat/>
    <w:rsid w:val="00D86AB9"/>
    <w:pPr>
      <w:spacing w:before="240" w:after="60" w:line="240" w:lineRule="auto"/>
      <w:jc w:val="both"/>
    </w:pPr>
    <w:rPr>
      <w:rFonts w:ascii="Times New Roman" w:eastAsia="Times New Roman" w:hAnsi="Times New Roman" w:cs="Times New Roman"/>
      <w:sz w:val="24"/>
      <w:szCs w:val="24"/>
      <w:lang w:val="en-GB" w:eastAsia="en-GB"/>
    </w:rPr>
  </w:style>
  <w:style w:type="paragraph" w:customStyle="1" w:styleId="En-ttedetabledesmatires1">
    <w:name w:val="En-tête de table des matières1"/>
    <w:basedOn w:val="Heading1"/>
    <w:next w:val="Normal"/>
    <w:uiPriority w:val="99"/>
    <w:unhideWhenUsed/>
    <w:qFormat/>
    <w:rsid w:val="00D86AB9"/>
    <w:pPr>
      <w:keepLines/>
      <w:spacing w:before="480" w:after="0" w:line="276" w:lineRule="auto"/>
      <w:outlineLvl w:val="9"/>
    </w:pPr>
    <w:rPr>
      <w:rFonts w:ascii="Cambria" w:eastAsia="MS Gothic" w:hAnsi="Cambria" w:cs="Times New Roman"/>
      <w:smallCaps/>
      <w:color w:val="365F91"/>
      <w:kern w:val="0"/>
      <w:sz w:val="28"/>
      <w:szCs w:val="28"/>
      <w:lang w:eastAsia="en-US"/>
    </w:rPr>
  </w:style>
  <w:style w:type="paragraph" w:customStyle="1" w:styleId="CM37">
    <w:name w:val="CM37"/>
    <w:basedOn w:val="Normal"/>
    <w:next w:val="Normal"/>
    <w:rsid w:val="00D86AB9"/>
    <w:pPr>
      <w:widowControl w:val="0"/>
      <w:autoSpaceDE w:val="0"/>
      <w:autoSpaceDN w:val="0"/>
      <w:adjustRightInd w:val="0"/>
      <w:spacing w:after="313" w:line="240" w:lineRule="auto"/>
    </w:pPr>
    <w:rPr>
      <w:rFonts w:ascii="Times New Roman" w:eastAsia="Times New Roman" w:hAnsi="Times New Roman" w:cs="Times New Roman"/>
      <w:sz w:val="24"/>
      <w:szCs w:val="24"/>
      <w:lang w:val="en-US"/>
    </w:rPr>
  </w:style>
  <w:style w:type="paragraph" w:customStyle="1" w:styleId="NormalFrench">
    <w:name w:val="Normal French"/>
    <w:basedOn w:val="Normal"/>
    <w:rsid w:val="00D86AB9"/>
    <w:pPr>
      <w:widowControl w:val="0"/>
      <w:spacing w:after="0" w:line="240" w:lineRule="auto"/>
      <w:ind w:firstLineChars="100" w:firstLine="210"/>
      <w:jc w:val="both"/>
    </w:pPr>
    <w:rPr>
      <w:rFonts w:ascii="Arial" w:eastAsia="MS Mincho" w:hAnsi="Arial" w:cs="Times New Roman"/>
      <w:color w:val="000000"/>
      <w:sz w:val="21"/>
      <w:szCs w:val="21"/>
      <w:lang w:val="fr-FR" w:eastAsia="ja-JP"/>
    </w:rPr>
  </w:style>
  <w:style w:type="paragraph" w:customStyle="1" w:styleId="NormalEnglish">
    <w:name w:val="Normal English"/>
    <w:basedOn w:val="Normal"/>
    <w:rsid w:val="00D86AB9"/>
    <w:pPr>
      <w:widowControl w:val="0"/>
      <w:spacing w:after="0" w:line="240" w:lineRule="auto"/>
      <w:ind w:firstLineChars="100" w:firstLine="210"/>
      <w:jc w:val="both"/>
    </w:pPr>
    <w:rPr>
      <w:rFonts w:ascii="Century" w:eastAsia="MS Mincho" w:hAnsi="Century" w:cs="Times New Roman"/>
      <w:color w:val="000000"/>
      <w:sz w:val="21"/>
      <w:szCs w:val="21"/>
      <w:lang w:val="en-US" w:eastAsia="ja-JP"/>
    </w:rPr>
  </w:style>
  <w:style w:type="character" w:customStyle="1" w:styleId="text4-md-bd-c2">
    <w:name w:val="text4-md-bd-c2"/>
    <w:basedOn w:val="DefaultParagraphFont"/>
    <w:rsid w:val="00D86AB9"/>
  </w:style>
  <w:style w:type="paragraph" w:customStyle="1" w:styleId="9400803BB2F84D8F9D0D40DC602479C2">
    <w:name w:val="9400803BB2F84D8F9D0D40DC602479C2"/>
    <w:rsid w:val="00D86AB9"/>
    <w:rPr>
      <w:rFonts w:ascii="Calibri" w:eastAsia="Times New Roman" w:hAnsi="Calibri" w:cs="Times New Roman"/>
    </w:rPr>
  </w:style>
  <w:style w:type="character" w:customStyle="1" w:styleId="WW8Num21z2">
    <w:name w:val="WW8Num21z2"/>
    <w:rsid w:val="00D86AB9"/>
    <w:rPr>
      <w:rFonts w:ascii="Wingdings" w:hAnsi="Wingdings"/>
    </w:rPr>
  </w:style>
  <w:style w:type="paragraph" w:customStyle="1" w:styleId="FAOAppendixTitle">
    <w:name w:val="FAO Appendix Title"/>
    <w:basedOn w:val="FAOIntroHeading"/>
    <w:autoRedefine/>
    <w:rsid w:val="00D86AB9"/>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lang w:val="en-GB"/>
    </w:rPr>
  </w:style>
  <w:style w:type="paragraph" w:customStyle="1" w:styleId="FAOCaption">
    <w:name w:val="FAO Caption"/>
    <w:basedOn w:val="Caption"/>
    <w:next w:val="Normal"/>
    <w:rsid w:val="00D86AB9"/>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val="en-GB" w:eastAsia="en-GB"/>
    </w:rPr>
  </w:style>
  <w:style w:type="paragraph" w:customStyle="1" w:styleId="FAOHeader">
    <w:name w:val="FAO Header"/>
    <w:basedOn w:val="Normal"/>
    <w:next w:val="FAOTables"/>
    <w:autoRedefine/>
    <w:rsid w:val="00D86AB9"/>
    <w:pPr>
      <w:pBdr>
        <w:bottom w:val="single" w:sz="4" w:space="1" w:color="auto"/>
      </w:pBdr>
      <w:tabs>
        <w:tab w:val="center" w:pos="4320"/>
        <w:tab w:val="right" w:pos="8640"/>
      </w:tabs>
      <w:spacing w:after="0" w:line="240" w:lineRule="auto"/>
      <w:ind w:right="360"/>
      <w:jc w:val="right"/>
      <w:outlineLvl w:val="0"/>
    </w:pPr>
    <w:rPr>
      <w:rFonts w:ascii="Times New Roman" w:eastAsia="MS Mincho" w:hAnsi="Times New Roman" w:cs="Times New Roman"/>
      <w:b/>
      <w:sz w:val="18"/>
      <w:szCs w:val="18"/>
      <w:lang w:val="en-GB" w:eastAsia="en-GB"/>
    </w:rPr>
  </w:style>
  <w:style w:type="paragraph" w:customStyle="1" w:styleId="FAOHeading2">
    <w:name w:val="FAO Heading 2"/>
    <w:basedOn w:val="Normal"/>
    <w:next w:val="Normal"/>
    <w:autoRedefine/>
    <w:rsid w:val="00D86AB9"/>
    <w:pPr>
      <w:keepNext/>
      <w:keepLines/>
      <w:widowControl w:val="0"/>
      <w:autoSpaceDE w:val="0"/>
      <w:autoSpaceDN w:val="0"/>
      <w:adjustRightInd w:val="0"/>
      <w:spacing w:before="100" w:after="100" w:line="240" w:lineRule="auto"/>
      <w:jc w:val="both"/>
      <w:textAlignment w:val="baseline"/>
    </w:pPr>
    <w:rPr>
      <w:rFonts w:ascii="Times New Roman Bold" w:eastAsia="MS Gothic" w:hAnsi="Times New Roman Bold" w:cs="Times New Roman"/>
      <w:b/>
      <w:i/>
      <w:sz w:val="20"/>
      <w:szCs w:val="24"/>
      <w:lang w:val="en-GB" w:eastAsia="en-GB"/>
    </w:rPr>
  </w:style>
  <w:style w:type="numbering" w:customStyle="1" w:styleId="FAONumberlists">
    <w:name w:val="FAO Number lists"/>
    <w:basedOn w:val="NoList"/>
    <w:rsid w:val="00D86AB9"/>
    <w:pPr>
      <w:numPr>
        <w:numId w:val="16"/>
      </w:numPr>
    </w:pPr>
  </w:style>
  <w:style w:type="paragraph" w:customStyle="1" w:styleId="FAOSectHeading">
    <w:name w:val="FAO Sect Heading"/>
    <w:basedOn w:val="Heading1"/>
    <w:next w:val="Normal"/>
    <w:autoRedefine/>
    <w:rsid w:val="00D86AB9"/>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spacing w:val="-14"/>
      <w:kern w:val="20"/>
      <w:sz w:val="21"/>
      <w:szCs w:val="20"/>
      <w:lang w:val="en-GB" w:eastAsia="en-GB"/>
    </w:rPr>
  </w:style>
  <w:style w:type="paragraph" w:customStyle="1" w:styleId="FAOSectSubhead">
    <w:name w:val="FAO Sect Subhead"/>
    <w:basedOn w:val="FAOSectHeading"/>
    <w:next w:val="Normal"/>
    <w:autoRedefine/>
    <w:rsid w:val="00D86AB9"/>
    <w:pPr>
      <w:tabs>
        <w:tab w:val="left" w:pos="284"/>
      </w:tabs>
      <w:spacing w:before="240"/>
    </w:pPr>
    <w:rPr>
      <w:spacing w:val="-12"/>
    </w:rPr>
  </w:style>
  <w:style w:type="paragraph" w:customStyle="1" w:styleId="FAOSectSubhead-Initial">
    <w:name w:val="FAO Sect Subhead - Initial"/>
    <w:basedOn w:val="FAOSectSubhead"/>
    <w:autoRedefine/>
    <w:rsid w:val="00D86AB9"/>
    <w:pPr>
      <w:spacing w:before="160" w:after="60"/>
    </w:pPr>
  </w:style>
  <w:style w:type="paragraph" w:customStyle="1" w:styleId="FAOTables">
    <w:name w:val="FAO Tables"/>
    <w:basedOn w:val="Normal"/>
    <w:next w:val="Normal"/>
    <w:autoRedefine/>
    <w:rsid w:val="00D86AB9"/>
    <w:pPr>
      <w:keepNext/>
      <w:keepLines/>
      <w:framePr w:wrap="around" w:vAnchor="text" w:hAnchor="text" w:xAlign="center" w:y="1"/>
      <w:widowControl w:val="0"/>
      <w:spacing w:before="20" w:after="20" w:line="240" w:lineRule="auto"/>
      <w:contextualSpacing/>
      <w:jc w:val="center"/>
    </w:pPr>
    <w:rPr>
      <w:rFonts w:ascii="Times New Roman Bold" w:eastAsia="Times New Roman" w:hAnsi="Times New Roman Bold" w:cs="Times New Roman"/>
      <w:b/>
      <w:color w:val="000000"/>
      <w:kern w:val="20"/>
      <w:sz w:val="18"/>
      <w:szCs w:val="18"/>
      <w:lang w:val="en-GB" w:eastAsia="es-ES"/>
    </w:rPr>
  </w:style>
  <w:style w:type="paragraph" w:customStyle="1" w:styleId="FAOTable">
    <w:name w:val="FAO Table"/>
    <w:basedOn w:val="FAOTables"/>
    <w:next w:val="FAOTables"/>
    <w:autoRedefine/>
    <w:rsid w:val="00D86AB9"/>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D86AB9"/>
    <w:pPr>
      <w:keepNext/>
      <w:pBdr>
        <w:top w:val="single" w:sz="4" w:space="1" w:color="auto"/>
      </w:pBdr>
      <w:spacing w:before="40" w:after="40" w:line="240" w:lineRule="auto"/>
      <w:jc w:val="center"/>
    </w:pPr>
    <w:rPr>
      <w:rFonts w:ascii="Times New Roman" w:eastAsia="Times New Roman" w:hAnsi="Times New Roman" w:cs="Cordia New"/>
      <w:bCs/>
      <w:i/>
      <w:sz w:val="18"/>
      <w:szCs w:val="18"/>
      <w:lang w:val="en-GB" w:bidi="th-TH"/>
    </w:rPr>
  </w:style>
  <w:style w:type="paragraph" w:customStyle="1" w:styleId="FAOTableText">
    <w:name w:val="FAO TableText"/>
    <w:basedOn w:val="Normal"/>
    <w:autoRedefine/>
    <w:rsid w:val="00D86AB9"/>
    <w:pPr>
      <w:keepLines/>
      <w:suppressAutoHyphens/>
      <w:spacing w:before="20" w:after="20" w:line="240" w:lineRule="auto"/>
      <w:jc w:val="both"/>
    </w:pPr>
    <w:rPr>
      <w:rFonts w:ascii="Times New Roman" w:eastAsia="Times New Roman" w:hAnsi="Times New Roman" w:cs="Times New Roman"/>
      <w:kern w:val="28"/>
      <w:sz w:val="16"/>
      <w:szCs w:val="16"/>
      <w:lang w:val="ru-RU"/>
    </w:rPr>
  </w:style>
  <w:style w:type="paragraph" w:customStyle="1" w:styleId="CM38">
    <w:name w:val="CM38"/>
    <w:basedOn w:val="Default"/>
    <w:next w:val="Default"/>
    <w:rsid w:val="00D86AB9"/>
    <w:pPr>
      <w:widowControl w:val="0"/>
      <w:spacing w:after="245"/>
    </w:pPr>
    <w:rPr>
      <w:color w:val="auto"/>
    </w:rPr>
  </w:style>
  <w:style w:type="paragraph" w:customStyle="1" w:styleId="CM30">
    <w:name w:val="CM30"/>
    <w:basedOn w:val="Default"/>
    <w:next w:val="Default"/>
    <w:uiPriority w:val="99"/>
    <w:rsid w:val="00D86AB9"/>
    <w:rPr>
      <w:color w:val="auto"/>
      <w:lang w:val="en-GB" w:eastAsia="en-GB"/>
    </w:rPr>
  </w:style>
  <w:style w:type="paragraph" w:customStyle="1" w:styleId="CM29">
    <w:name w:val="CM29"/>
    <w:basedOn w:val="Default"/>
    <w:next w:val="Default"/>
    <w:uiPriority w:val="99"/>
    <w:rsid w:val="00D86AB9"/>
    <w:rPr>
      <w:color w:val="auto"/>
      <w:lang w:val="en-GB" w:eastAsia="en-GB"/>
    </w:rPr>
  </w:style>
  <w:style w:type="paragraph" w:customStyle="1" w:styleId="Heading1numbered">
    <w:name w:val="Heading 1 numbered"/>
    <w:basedOn w:val="Heading1"/>
    <w:next w:val="Normal"/>
    <w:rsid w:val="00D86AB9"/>
    <w:pPr>
      <w:numPr>
        <w:numId w:val="17"/>
      </w:numPr>
      <w:spacing w:before="0" w:after="0"/>
    </w:pPr>
    <w:rPr>
      <w:rFonts w:ascii="Times New Roman Bold" w:hAnsi="Times New Roman Bold" w:cs="Times New Roman"/>
      <w:smallCaps/>
      <w:sz w:val="28"/>
      <w:lang w:val="en-GB" w:eastAsia="en-GB"/>
    </w:rPr>
  </w:style>
  <w:style w:type="character" w:customStyle="1" w:styleId="WW8Num11z1">
    <w:name w:val="WW8Num11z1"/>
    <w:rsid w:val="00D86AB9"/>
    <w:rPr>
      <w:rFonts w:ascii="Symbol" w:hAnsi="Symbol"/>
      <w:sz w:val="16"/>
      <w:szCs w:val="16"/>
    </w:rPr>
  </w:style>
  <w:style w:type="paragraph" w:customStyle="1" w:styleId="Textoindepe">
    <w:name w:val="Texto indepe"/>
    <w:rsid w:val="00D86AB9"/>
    <w:pPr>
      <w:widowControl w:val="0"/>
      <w:suppressAutoHyphens/>
      <w:autoSpaceDE w:val="0"/>
      <w:spacing w:after="0" w:line="240" w:lineRule="auto"/>
      <w:jc w:val="both"/>
    </w:pPr>
    <w:rPr>
      <w:rFonts w:ascii="Courier" w:eastAsia="Times New Roman" w:hAnsi="Courier" w:cs="Times New Roman"/>
      <w:sz w:val="24"/>
      <w:szCs w:val="24"/>
      <w:lang w:val="es-ES_tradnl" w:eastAsia="ar-SA"/>
    </w:rPr>
  </w:style>
  <w:style w:type="numbering" w:customStyle="1" w:styleId="NoList112">
    <w:name w:val="No List112"/>
    <w:next w:val="NoList"/>
    <w:semiHidden/>
    <w:rsid w:val="00D86AB9"/>
  </w:style>
  <w:style w:type="numbering" w:customStyle="1" w:styleId="NoList22">
    <w:name w:val="No List22"/>
    <w:next w:val="NoList"/>
    <w:semiHidden/>
    <w:rsid w:val="00D86AB9"/>
  </w:style>
  <w:style w:type="numbering" w:customStyle="1" w:styleId="NoList32">
    <w:name w:val="No List32"/>
    <w:next w:val="NoList"/>
    <w:semiHidden/>
    <w:rsid w:val="00D86AB9"/>
  </w:style>
  <w:style w:type="numbering" w:customStyle="1" w:styleId="NoList42">
    <w:name w:val="No List42"/>
    <w:next w:val="NoList"/>
    <w:semiHidden/>
    <w:rsid w:val="00D86AB9"/>
  </w:style>
  <w:style w:type="table" w:customStyle="1" w:styleId="TableGrid17">
    <w:name w:val="Table Grid17"/>
    <w:basedOn w:val="TableNormal"/>
    <w:next w:val="TableGrid"/>
    <w:rsid w:val="00D86AB9"/>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D86AB9"/>
  </w:style>
  <w:style w:type="table" w:customStyle="1" w:styleId="TableGrid22">
    <w:name w:val="Table Grid22"/>
    <w:basedOn w:val="TableNormal"/>
    <w:next w:val="TableGrid"/>
    <w:rsid w:val="00D86AB9"/>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D86AB9"/>
    <w:rPr>
      <w:sz w:val="24"/>
    </w:rPr>
  </w:style>
  <w:style w:type="paragraph" w:customStyle="1" w:styleId="CharChar1">
    <w:name w:val="Char Char1"/>
    <w:basedOn w:val="BodyText"/>
    <w:rsid w:val="00D86AB9"/>
    <w:pPr>
      <w:keepNext/>
      <w:spacing w:after="80"/>
      <w:ind w:firstLine="720"/>
      <w:jc w:val="center"/>
      <w:outlineLvl w:val="0"/>
    </w:pPr>
    <w:rPr>
      <w:rFonts w:ascii="Times New Roman Bold" w:eastAsia="SimSun" w:hAnsi="Times New Roman Bold"/>
      <w:b/>
      <w:smallCaps/>
      <w:sz w:val="26"/>
      <w:szCs w:val="20"/>
      <w:lang w:val="en-GB" w:eastAsia="en-US"/>
    </w:rPr>
  </w:style>
  <w:style w:type="paragraph" w:customStyle="1" w:styleId="FigureCaption0">
    <w:name w:val="Figure Caption"/>
    <w:basedOn w:val="Normal"/>
    <w:rsid w:val="00D86AB9"/>
    <w:pPr>
      <w:widowControl w:val="0"/>
      <w:autoSpaceDE w:val="0"/>
      <w:autoSpaceDN w:val="0"/>
      <w:adjustRightInd w:val="0"/>
      <w:spacing w:after="0" w:line="240" w:lineRule="auto"/>
      <w:ind w:left="284" w:right="284"/>
      <w:jc w:val="both"/>
      <w:textAlignment w:val="baseline"/>
    </w:pPr>
    <w:rPr>
      <w:rFonts w:ascii="Times New Roman" w:eastAsia="Mincho" w:hAnsi="Times New Roman" w:cs="Times New Roman"/>
      <w:szCs w:val="24"/>
      <w:lang w:val="en-US" w:eastAsia="ja-JP"/>
    </w:rPr>
  </w:style>
  <w:style w:type="paragraph" w:customStyle="1" w:styleId="SBTHeading2">
    <w:name w:val="SBTHeading 2"/>
    <w:basedOn w:val="Heading2"/>
    <w:rsid w:val="00D86AB9"/>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ascii="Times New Roman" w:eastAsia="Mincho" w:hAnsi="Times New Roman" w:cs="Times New Roman"/>
      <w:bCs w:val="0"/>
      <w:iCs w:val="0"/>
      <w:spacing w:val="-3"/>
      <w:sz w:val="24"/>
      <w:szCs w:val="24"/>
      <w:lang w:eastAsia="ja-JP"/>
    </w:rPr>
  </w:style>
  <w:style w:type="paragraph" w:customStyle="1" w:styleId="SBTNormal">
    <w:name w:val="SBTNormal"/>
    <w:basedOn w:val="Normal"/>
    <w:rsid w:val="00D86AB9"/>
    <w:pPr>
      <w:widowControl w:val="0"/>
      <w:autoSpaceDE w:val="0"/>
      <w:autoSpaceDN w:val="0"/>
      <w:adjustRightInd w:val="0"/>
      <w:spacing w:after="0" w:line="300" w:lineRule="exact"/>
      <w:jc w:val="both"/>
      <w:textAlignment w:val="baseline"/>
    </w:pPr>
    <w:rPr>
      <w:rFonts w:ascii="Times New Roman" w:eastAsia="Mincho" w:hAnsi="Times New Roman" w:cs="Times New Roman"/>
      <w:szCs w:val="24"/>
      <w:lang w:val="en-US" w:eastAsia="ja-JP"/>
    </w:rPr>
  </w:style>
  <w:style w:type="paragraph" w:customStyle="1" w:styleId="IOTCReportNumbered">
    <w:name w:val="IOTCReportNumbered"/>
    <w:link w:val="IOTCReportNumberedChar"/>
    <w:rsid w:val="00D86AB9"/>
    <w:pPr>
      <w:spacing w:before="45" w:after="60" w:line="240" w:lineRule="auto"/>
      <w:ind w:left="426" w:hanging="360"/>
      <w:jc w:val="both"/>
    </w:pPr>
    <w:rPr>
      <w:rFonts w:ascii="Times New Roman" w:eastAsia="MS Mincho" w:hAnsi="Times New Roman" w:cs="Times New Roman"/>
      <w:sz w:val="20"/>
      <w:szCs w:val="20"/>
      <w:lang w:val="fr-FR"/>
    </w:rPr>
  </w:style>
  <w:style w:type="character" w:customStyle="1" w:styleId="IOTCReportNumberedChar">
    <w:name w:val="IOTCReportNumbered Char"/>
    <w:link w:val="IOTCReportNumbered"/>
    <w:rsid w:val="00D86AB9"/>
    <w:rPr>
      <w:rFonts w:ascii="Times New Roman" w:eastAsia="MS Mincho" w:hAnsi="Times New Roman" w:cs="Times New Roman"/>
      <w:sz w:val="20"/>
      <w:szCs w:val="20"/>
      <w:lang w:val="fr-FR"/>
    </w:rPr>
  </w:style>
  <w:style w:type="paragraph" w:customStyle="1" w:styleId="IOTC-normalnumbered">
    <w:name w:val="IOTC-normal numbered"/>
    <w:basedOn w:val="Normal"/>
    <w:rsid w:val="00D86AB9"/>
    <w:pPr>
      <w:tabs>
        <w:tab w:val="num" w:pos="720"/>
      </w:tabs>
      <w:spacing w:before="60" w:after="80" w:line="240" w:lineRule="auto"/>
      <w:ind w:left="720" w:hanging="360"/>
      <w:jc w:val="both"/>
    </w:pPr>
    <w:rPr>
      <w:rFonts w:ascii="Times New Roman" w:eastAsia="Times New Roman" w:hAnsi="Times New Roman" w:cs="Times New Roman"/>
      <w:szCs w:val="24"/>
      <w:lang w:val="en-GB"/>
    </w:rPr>
  </w:style>
  <w:style w:type="paragraph" w:customStyle="1" w:styleId="Toto1">
    <w:name w:val="Toto 1"/>
    <w:basedOn w:val="Heading1"/>
    <w:rsid w:val="00D86AB9"/>
    <w:pPr>
      <w:spacing w:before="180" w:after="0"/>
      <w:jc w:val="center"/>
    </w:pPr>
    <w:rPr>
      <w:rFonts w:ascii="Times New Roman" w:eastAsia="MS Mincho" w:hAnsi="Times New Roman" w:cs="Times New Roman"/>
      <w:smallCaps/>
      <w:sz w:val="22"/>
      <w:szCs w:val="22"/>
      <w:lang w:val="fr-FR" w:eastAsia="en-US"/>
    </w:rPr>
  </w:style>
  <w:style w:type="paragraph" w:customStyle="1" w:styleId="Toto2">
    <w:name w:val="Toto2"/>
    <w:basedOn w:val="Heading2"/>
    <w:rsid w:val="00D86AB9"/>
    <w:pPr>
      <w:spacing w:before="150"/>
      <w:ind w:left="360"/>
    </w:pPr>
    <w:rPr>
      <w:rFonts w:ascii="Times New Roman" w:eastAsia="MS Mincho" w:hAnsi="Times New Roman" w:cs="Times New Roman"/>
      <w:sz w:val="22"/>
      <w:szCs w:val="22"/>
      <w:lang w:val="fr-FR" w:eastAsia="ja-JP"/>
    </w:rPr>
  </w:style>
  <w:style w:type="character" w:customStyle="1" w:styleId="IOTCAgendaH2Char">
    <w:name w:val="IOTC Agenda H2 Char"/>
    <w:link w:val="IOTCAgendaH2"/>
    <w:rsid w:val="00D86AB9"/>
    <w:rPr>
      <w:rFonts w:ascii="Times New Roman" w:eastAsia="Times New Roman" w:hAnsi="Times New Roman" w:cs="Times New Roman"/>
      <w:b/>
      <w:sz w:val="24"/>
      <w:lang w:eastAsia="fr-FR"/>
    </w:rPr>
  </w:style>
  <w:style w:type="paragraph" w:customStyle="1" w:styleId="TableNormalParagraph">
    <w:name w:val="Table Normal Paragraph"/>
    <w:rsid w:val="00D86AB9"/>
    <w:pPr>
      <w:spacing w:before="60" w:after="60" w:line="240" w:lineRule="auto"/>
      <w:ind w:left="170" w:right="170"/>
      <w:jc w:val="both"/>
    </w:pPr>
    <w:rPr>
      <w:rFonts w:ascii="Times New Roman" w:eastAsia="ヒラギノ角ゴ Pro W3" w:hAnsi="Times New Roman" w:cs="Times New Roman"/>
      <w:color w:val="000000"/>
      <w:sz w:val="24"/>
      <w:szCs w:val="24"/>
      <w:lang w:val="fr-FR" w:eastAsia="en-GB"/>
    </w:rPr>
  </w:style>
  <w:style w:type="paragraph" w:customStyle="1" w:styleId="FAOTitle27">
    <w:name w:val="FAO Title27"/>
    <w:basedOn w:val="Normal"/>
    <w:next w:val="Normal"/>
    <w:rsid w:val="00D86AB9"/>
    <w:pPr>
      <w:autoSpaceDE w:val="0"/>
      <w:autoSpaceDN w:val="0"/>
      <w:adjustRightInd w:val="0"/>
      <w:spacing w:after="120" w:line="240" w:lineRule="auto"/>
    </w:pPr>
    <w:rPr>
      <w:rFonts w:ascii="Times New Roman" w:eastAsia="MS Mincho" w:hAnsi="Times New Roman" w:cs="Times New Roman"/>
      <w:sz w:val="24"/>
      <w:szCs w:val="24"/>
      <w:lang w:val="en-GB" w:eastAsia="ja-JP"/>
    </w:rPr>
  </w:style>
  <w:style w:type="paragraph" w:customStyle="1" w:styleId="FAOAuthor27">
    <w:name w:val="FAO Author27"/>
    <w:basedOn w:val="Normal"/>
    <w:next w:val="Normal"/>
    <w:rsid w:val="00D86AB9"/>
    <w:pPr>
      <w:autoSpaceDE w:val="0"/>
      <w:autoSpaceDN w:val="0"/>
      <w:adjustRightInd w:val="0"/>
      <w:spacing w:after="120" w:line="240" w:lineRule="auto"/>
    </w:pPr>
    <w:rPr>
      <w:rFonts w:ascii="Times New Roman" w:eastAsia="MS Mincho" w:hAnsi="Times New Roman" w:cs="Times New Roman"/>
      <w:sz w:val="24"/>
      <w:szCs w:val="24"/>
      <w:lang w:val="en-GB" w:eastAsia="ja-JP"/>
    </w:rPr>
  </w:style>
  <w:style w:type="paragraph" w:customStyle="1" w:styleId="FAOBibliography19">
    <w:name w:val="FAO Bibliography19"/>
    <w:basedOn w:val="Default"/>
    <w:next w:val="Default"/>
    <w:rsid w:val="00D86AB9"/>
    <w:pPr>
      <w:spacing w:before="240"/>
    </w:pPr>
    <w:rPr>
      <w:rFonts w:eastAsia="MS Mincho"/>
      <w:color w:val="auto"/>
      <w:lang w:val="en-GB" w:eastAsia="ja-JP"/>
    </w:rPr>
  </w:style>
  <w:style w:type="paragraph" w:customStyle="1" w:styleId="Heading4Arial">
    <w:name w:val="Heading 4 + Arial"/>
    <w:aliases w:val="11 pt,Not Bold,Small caps,Left:  0 cm,Before:  8 pt,A..."/>
    <w:basedOn w:val="Heading3"/>
    <w:rsid w:val="00D86AB9"/>
    <w:pPr>
      <w:spacing w:before="160" w:after="160" w:line="0" w:lineRule="atLeast"/>
      <w:jc w:val="both"/>
    </w:pPr>
    <w:rPr>
      <w:rFonts w:cs="Arial"/>
      <w:b w:val="0"/>
      <w:i/>
      <w:smallCaps/>
      <w:sz w:val="22"/>
      <w:szCs w:val="24"/>
      <w:lang w:val="fr-FR" w:eastAsia="en-GB"/>
    </w:rPr>
  </w:style>
  <w:style w:type="paragraph" w:customStyle="1" w:styleId="IOTCAppendix">
    <w:name w:val="IOTC Appendix"/>
    <w:basedOn w:val="Normal"/>
    <w:rsid w:val="00D86AB9"/>
    <w:pPr>
      <w:spacing w:after="0" w:line="240" w:lineRule="auto"/>
      <w:jc w:val="center"/>
    </w:pPr>
    <w:rPr>
      <w:rFonts w:ascii="Times New Roman" w:eastAsia="Times New Roman" w:hAnsi="Times New Roman" w:cs="Times New Roman"/>
      <w:b/>
      <w:smallCaps/>
      <w:sz w:val="28"/>
      <w:szCs w:val="28"/>
      <w:lang w:val="fr-FR" w:eastAsia="en-GB"/>
    </w:rPr>
  </w:style>
  <w:style w:type="paragraph" w:customStyle="1" w:styleId="Heading1toto">
    <w:name w:val="Heading 1 toto"/>
    <w:basedOn w:val="Heading1"/>
    <w:rsid w:val="00D86AB9"/>
    <w:pPr>
      <w:widowControl w:val="0"/>
      <w:tabs>
        <w:tab w:val="left" w:pos="0"/>
      </w:tabs>
      <w:suppressAutoHyphens/>
      <w:spacing w:before="0" w:after="120"/>
    </w:pPr>
    <w:rPr>
      <w:rFonts w:ascii="Times New Roman Bold" w:eastAsia="DejaVu Sans" w:hAnsi="Times New Roman Bold" w:cs="Times New Roman"/>
      <w:smallCaps/>
      <w:sz w:val="22"/>
      <w:szCs w:val="22"/>
      <w:lang w:val="fr-FR" w:eastAsia="en-GB"/>
    </w:rPr>
  </w:style>
  <w:style w:type="paragraph" w:customStyle="1" w:styleId="Titlesummary2">
    <w:name w:val="Title summary 2"/>
    <w:basedOn w:val="Default"/>
    <w:rsid w:val="00D86AB9"/>
    <w:pPr>
      <w:keepNext/>
      <w:spacing w:before="240" w:after="240"/>
      <w:jc w:val="both"/>
    </w:pPr>
    <w:rPr>
      <w:rFonts w:ascii="Arial" w:eastAsia="Calibri" w:hAnsi="Arial" w:cs="Arial"/>
      <w:b/>
      <w:szCs w:val="23"/>
      <w:lang w:val="fr-FR"/>
    </w:rPr>
  </w:style>
  <w:style w:type="paragraph" w:customStyle="1" w:styleId="Titlesummary1">
    <w:name w:val="Title summary 1"/>
    <w:basedOn w:val="Default"/>
    <w:rsid w:val="00D86AB9"/>
    <w:pPr>
      <w:jc w:val="center"/>
    </w:pPr>
    <w:rPr>
      <w:rFonts w:ascii="Arial" w:eastAsia="Calibri" w:hAnsi="Arial" w:cs="Arial"/>
      <w:b/>
      <w:sz w:val="28"/>
      <w:szCs w:val="26"/>
      <w:lang w:val="fr-FR"/>
    </w:rPr>
  </w:style>
  <w:style w:type="paragraph" w:customStyle="1" w:styleId="Exechead">
    <w:name w:val="Exec head"/>
    <w:basedOn w:val="AppendixSubtitle"/>
    <w:link w:val="ExecheadChar"/>
    <w:qFormat/>
    <w:rsid w:val="00D86AB9"/>
    <w:pPr>
      <w:widowControl w:val="0"/>
      <w:spacing w:before="0" w:after="240"/>
      <w:ind w:left="0" w:firstLine="0"/>
    </w:pPr>
  </w:style>
  <w:style w:type="character" w:customStyle="1" w:styleId="AppendixSubtitleChar">
    <w:name w:val="AppendixSubtitle Char"/>
    <w:link w:val="AppendixSubtitle"/>
    <w:rsid w:val="00D86AB9"/>
    <w:rPr>
      <w:rFonts w:ascii="Times New Roman Bold" w:eastAsia="Times New Roman" w:hAnsi="Times New Roman Bold" w:cs="Times New Roman"/>
      <w:b/>
      <w:smallCaps/>
      <w:kern w:val="32"/>
      <w:sz w:val="26"/>
      <w:szCs w:val="32"/>
      <w:lang w:val="en-GB" w:eastAsia="fr-FR"/>
    </w:rPr>
  </w:style>
  <w:style w:type="character" w:customStyle="1" w:styleId="ExecheadChar">
    <w:name w:val="Exec head Char"/>
    <w:link w:val="Exechead"/>
    <w:rsid w:val="00D86AB9"/>
    <w:rPr>
      <w:rFonts w:ascii="Times New Roman Bold" w:eastAsia="Times New Roman" w:hAnsi="Times New Roman Bold" w:cs="Times New Roman"/>
      <w:b/>
      <w:smallCaps/>
      <w:kern w:val="32"/>
      <w:sz w:val="26"/>
      <w:szCs w:val="32"/>
      <w:lang w:val="en-GB" w:eastAsia="fr-FR"/>
    </w:rPr>
  </w:style>
  <w:style w:type="paragraph" w:customStyle="1" w:styleId="execsummhead">
    <w:name w:val="exec summ head"/>
    <w:basedOn w:val="AppendixSubtitle"/>
    <w:qFormat/>
    <w:rsid w:val="00D86AB9"/>
    <w:pPr>
      <w:widowControl w:val="0"/>
    </w:pPr>
  </w:style>
  <w:style w:type="paragraph" w:customStyle="1" w:styleId="exechead0">
    <w:name w:val="exec head"/>
    <w:basedOn w:val="AppendixSubtitle"/>
    <w:link w:val="execheadChar1"/>
    <w:qFormat/>
    <w:rsid w:val="00D86AB9"/>
    <w:pPr>
      <w:widowControl w:val="0"/>
      <w:spacing w:before="0" w:after="0"/>
    </w:pPr>
    <w:rPr>
      <w:rFonts w:ascii="Arial" w:hAnsi="Arial"/>
      <w:bCs/>
      <w:smallCaps w:val="0"/>
      <w:lang w:val="fr-FR"/>
    </w:rPr>
  </w:style>
  <w:style w:type="character" w:customStyle="1" w:styleId="execheadChar0">
    <w:name w:val="exec head Char"/>
    <w:rsid w:val="00D86AB9"/>
    <w:rPr>
      <w:rFonts w:ascii="Times New Roman Bold" w:eastAsia="Times New Roman" w:hAnsi="Times New Roman Bold" w:cs="Times New Roman"/>
      <w:b/>
      <w:bCs w:val="0"/>
      <w:smallCaps/>
      <w:kern w:val="32"/>
      <w:sz w:val="26"/>
      <w:szCs w:val="32"/>
      <w:lang w:val="en-GB" w:eastAsia="fr-FR"/>
    </w:rPr>
  </w:style>
  <w:style w:type="character" w:customStyle="1" w:styleId="execheadChar1">
    <w:name w:val="exec head Char1"/>
    <w:link w:val="exechead0"/>
    <w:rsid w:val="00D86AB9"/>
    <w:rPr>
      <w:rFonts w:ascii="Arial" w:eastAsia="Times New Roman" w:hAnsi="Arial" w:cs="Times New Roman"/>
      <w:b/>
      <w:bCs/>
      <w:kern w:val="32"/>
      <w:sz w:val="26"/>
      <w:szCs w:val="32"/>
      <w:lang w:val="fr-FR" w:eastAsia="fr-FR"/>
    </w:rPr>
  </w:style>
  <w:style w:type="character" w:customStyle="1" w:styleId="Style3Char">
    <w:name w:val="Style3 Char"/>
    <w:link w:val="Style3"/>
    <w:rsid w:val="00D86AB9"/>
    <w:rPr>
      <w:rFonts w:ascii="Times New Roman" w:eastAsia="Times New Roman" w:hAnsi="Times New Roman" w:cs="Times New Roman"/>
      <w:b/>
      <w:bCs/>
      <w:sz w:val="18"/>
      <w:szCs w:val="18"/>
      <w:lang w:val="en-GB" w:eastAsia="en-GB"/>
    </w:rPr>
  </w:style>
  <w:style w:type="character" w:customStyle="1" w:styleId="FootnoteCharacters">
    <w:name w:val="Footnote Characters"/>
    <w:rsid w:val="00D86AB9"/>
    <w:rPr>
      <w:vertAlign w:val="superscript"/>
    </w:rPr>
  </w:style>
  <w:style w:type="paragraph" w:customStyle="1" w:styleId="ListParagraph1">
    <w:name w:val="List Paragraph1"/>
    <w:basedOn w:val="Normal"/>
    <w:rsid w:val="00D86AB9"/>
    <w:pPr>
      <w:ind w:left="720"/>
    </w:pPr>
    <w:rPr>
      <w:rFonts w:ascii="Arial" w:eastAsia="Times New Roman" w:hAnsi="Arial" w:cs="Arial"/>
      <w:sz w:val="24"/>
      <w:lang w:val="en-GB"/>
    </w:rPr>
  </w:style>
  <w:style w:type="paragraph" w:customStyle="1" w:styleId="a">
    <w:name w:val="쪽 번호"/>
    <w:rsid w:val="00D86AB9"/>
    <w:pPr>
      <w:widowControl w:val="0"/>
      <w:autoSpaceDE w:val="0"/>
      <w:autoSpaceDN w:val="0"/>
      <w:adjustRightInd w:val="0"/>
      <w:spacing w:after="0" w:line="240" w:lineRule="auto"/>
      <w:jc w:val="both"/>
    </w:pPr>
    <w:rPr>
      <w:rFonts w:ascii="고딕" w:eastAsia="고딕" w:hAnsi="Times New Roman" w:cs="Times New Roman"/>
      <w:sz w:val="24"/>
      <w:szCs w:val="24"/>
      <w:lang w:eastAsia="ko-KR"/>
    </w:rPr>
  </w:style>
  <w:style w:type="paragraph" w:customStyle="1" w:styleId="Bibliography2">
    <w:name w:val="Bibliography2"/>
    <w:basedOn w:val="Normal"/>
    <w:next w:val="Normal"/>
    <w:uiPriority w:val="37"/>
    <w:semiHidden/>
    <w:unhideWhenUsed/>
    <w:rsid w:val="00D86AB9"/>
    <w:pPr>
      <w:spacing w:before="240" w:after="240" w:line="240" w:lineRule="auto"/>
      <w:jc w:val="both"/>
    </w:pPr>
    <w:rPr>
      <w:rFonts w:ascii="Times New Roman" w:eastAsia="Times New Roman" w:hAnsi="Times New Roman" w:cs="Times New Roman"/>
      <w:sz w:val="24"/>
      <w:szCs w:val="24"/>
      <w:lang w:val="en-GB" w:eastAsia="en-GB"/>
    </w:rPr>
  </w:style>
  <w:style w:type="paragraph" w:customStyle="1" w:styleId="EnvelopeAddress1">
    <w:name w:val="Envelope Address1"/>
    <w:basedOn w:val="Normal"/>
    <w:next w:val="EnvelopeAddress"/>
    <w:uiPriority w:val="99"/>
    <w:semiHidden/>
    <w:unhideWhenUsed/>
    <w:rsid w:val="00D86AB9"/>
    <w:pPr>
      <w:framePr w:w="7920" w:h="1980" w:hRule="exact" w:hSpace="180" w:wrap="auto" w:hAnchor="page" w:xAlign="center" w:yAlign="bottom"/>
      <w:spacing w:after="0" w:line="240" w:lineRule="auto"/>
      <w:ind w:left="2880"/>
      <w:jc w:val="both"/>
    </w:pPr>
    <w:rPr>
      <w:rFonts w:ascii="Cambria" w:eastAsia="MS Gothic" w:hAnsi="Cambria" w:cs="Times New Roman"/>
      <w:sz w:val="24"/>
      <w:szCs w:val="24"/>
      <w:lang w:val="en-GB" w:eastAsia="en-GB"/>
    </w:rPr>
  </w:style>
  <w:style w:type="paragraph" w:customStyle="1" w:styleId="IndexHeading1">
    <w:name w:val="Index Heading1"/>
    <w:basedOn w:val="Normal"/>
    <w:next w:val="Index1"/>
    <w:uiPriority w:val="99"/>
    <w:semiHidden/>
    <w:unhideWhenUsed/>
    <w:rsid w:val="00D86AB9"/>
    <w:pPr>
      <w:spacing w:before="240" w:after="240" w:line="240" w:lineRule="auto"/>
      <w:jc w:val="both"/>
    </w:pPr>
    <w:rPr>
      <w:rFonts w:ascii="Cambria" w:eastAsia="MS Gothic" w:hAnsi="Cambria" w:cs="Times New Roman"/>
      <w:b/>
      <w:bCs/>
      <w:sz w:val="24"/>
      <w:szCs w:val="24"/>
      <w:lang w:val="en-GB" w:eastAsia="en-GB"/>
    </w:rPr>
  </w:style>
  <w:style w:type="paragraph" w:customStyle="1" w:styleId="IntenseQuote1">
    <w:name w:val="Intense Quote1"/>
    <w:basedOn w:val="Normal"/>
    <w:next w:val="Normal"/>
    <w:uiPriority w:val="30"/>
    <w:qFormat/>
    <w:rsid w:val="00D86AB9"/>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lang w:val="en-GB" w:eastAsia="en-GB"/>
    </w:rPr>
  </w:style>
  <w:style w:type="character" w:customStyle="1" w:styleId="MediumGrid3-Accent2Char">
    <w:name w:val="Medium Grid 3 - Accent 2 Char"/>
    <w:link w:val="MediumGrid3-Accent2"/>
    <w:uiPriority w:val="30"/>
    <w:rsid w:val="00D86AB9"/>
    <w:rPr>
      <w:b/>
      <w:bCs/>
      <w:i/>
      <w:iCs/>
      <w:color w:val="4F81BD"/>
      <w:sz w:val="24"/>
    </w:rPr>
  </w:style>
  <w:style w:type="paragraph" w:customStyle="1" w:styleId="MessageHeader1">
    <w:name w:val="Message Header1"/>
    <w:basedOn w:val="Normal"/>
    <w:next w:val="MessageHeader"/>
    <w:link w:val="MessageHeaderChar"/>
    <w:uiPriority w:val="99"/>
    <w:semiHidden/>
    <w:unhideWhenUsed/>
    <w:rsid w:val="00D86AB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paragraph" w:customStyle="1" w:styleId="Quote1">
    <w:name w:val="Quote1"/>
    <w:basedOn w:val="Normal"/>
    <w:next w:val="Normal"/>
    <w:uiPriority w:val="29"/>
    <w:qFormat/>
    <w:rsid w:val="00D86AB9"/>
    <w:pPr>
      <w:spacing w:before="240" w:after="240" w:line="240" w:lineRule="auto"/>
      <w:jc w:val="both"/>
    </w:pPr>
    <w:rPr>
      <w:rFonts w:ascii="Times New Roman" w:eastAsia="Times New Roman" w:hAnsi="Times New Roman" w:cs="Times New Roman"/>
      <w:i/>
      <w:iCs/>
      <w:color w:val="000000"/>
      <w:sz w:val="24"/>
      <w:szCs w:val="24"/>
      <w:lang w:val="en-GB" w:eastAsia="en-GB"/>
    </w:rPr>
  </w:style>
  <w:style w:type="character" w:customStyle="1" w:styleId="MediumGrid2-Accent2Char">
    <w:name w:val="Medium Grid 2 - Accent 2 Char"/>
    <w:link w:val="MediumGrid2-Accent2"/>
    <w:uiPriority w:val="29"/>
    <w:rsid w:val="00D86AB9"/>
    <w:rPr>
      <w:i/>
      <w:iCs/>
      <w:color w:val="000000"/>
      <w:sz w:val="24"/>
    </w:rPr>
  </w:style>
  <w:style w:type="paragraph" w:customStyle="1" w:styleId="TOAHeading1">
    <w:name w:val="TOA Heading1"/>
    <w:basedOn w:val="Normal"/>
    <w:next w:val="Normal"/>
    <w:uiPriority w:val="99"/>
    <w:semiHidden/>
    <w:unhideWhenUsed/>
    <w:rsid w:val="00D86AB9"/>
    <w:pPr>
      <w:spacing w:before="120" w:after="240" w:line="240" w:lineRule="auto"/>
      <w:jc w:val="both"/>
    </w:pPr>
    <w:rPr>
      <w:rFonts w:ascii="Cambria" w:eastAsia="MS Gothic" w:hAnsi="Cambria" w:cs="Times New Roman"/>
      <w:b/>
      <w:bCs/>
      <w:sz w:val="24"/>
      <w:szCs w:val="24"/>
      <w:lang w:val="en-GB" w:eastAsia="en-GB"/>
    </w:rPr>
  </w:style>
  <w:style w:type="paragraph" w:customStyle="1" w:styleId="Indented">
    <w:name w:val="Indented"/>
    <w:basedOn w:val="Normal"/>
    <w:next w:val="NormalFont"/>
    <w:rsid w:val="00D86AB9"/>
    <w:pPr>
      <w:numPr>
        <w:numId w:val="18"/>
      </w:numPr>
      <w:spacing w:after="120" w:line="240" w:lineRule="auto"/>
    </w:pPr>
    <w:rPr>
      <w:rFonts w:ascii="Times New Roman" w:eastAsia="Calibri" w:hAnsi="Times New Roman" w:cs="Times New Roman"/>
      <w:szCs w:val="24"/>
      <w:lang w:val="en-GB"/>
    </w:rPr>
  </w:style>
  <w:style w:type="paragraph" w:customStyle="1" w:styleId="En-ttedetabledesmatires2">
    <w:name w:val="En-tête de table des matières2"/>
    <w:basedOn w:val="Heading1"/>
    <w:next w:val="Normal"/>
    <w:uiPriority w:val="39"/>
    <w:semiHidden/>
    <w:unhideWhenUsed/>
    <w:qFormat/>
    <w:rsid w:val="00D86AB9"/>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D86AB9"/>
    <w:pPr>
      <w:widowControl w:val="0"/>
      <w:spacing w:before="0" w:after="0"/>
    </w:pPr>
    <w:rPr>
      <w:bCs/>
    </w:rPr>
  </w:style>
  <w:style w:type="character" w:customStyle="1" w:styleId="ESTitleChar">
    <w:name w:val="ES Title Char"/>
    <w:link w:val="ESTitle"/>
    <w:locked/>
    <w:rsid w:val="00D86AB9"/>
    <w:rPr>
      <w:rFonts w:ascii="Times New Roman Bold" w:eastAsia="Times New Roman" w:hAnsi="Times New Roman Bold" w:cs="Times New Roman"/>
      <w:b/>
      <w:bCs/>
      <w:smallCaps/>
      <w:kern w:val="32"/>
      <w:sz w:val="26"/>
      <w:szCs w:val="32"/>
      <w:lang w:val="en-GB" w:eastAsia="fr-FR"/>
    </w:rPr>
  </w:style>
  <w:style w:type="paragraph" w:customStyle="1" w:styleId="ESHeading1">
    <w:name w:val="ES Heading 1"/>
    <w:basedOn w:val="ESTitle"/>
    <w:next w:val="ESText"/>
    <w:qFormat/>
    <w:rsid w:val="00D86AB9"/>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D86AB9"/>
    <w:pPr>
      <w:ind w:left="0" w:firstLine="0"/>
    </w:pPr>
    <w:rPr>
      <w:rFonts w:ascii="Times New Roman" w:hAnsi="Times New Roman"/>
      <w:b w:val="0"/>
      <w:i/>
    </w:rPr>
  </w:style>
  <w:style w:type="character" w:customStyle="1" w:styleId="AppendixHeading3Char">
    <w:name w:val="AppendixHeading 3 Char"/>
    <w:link w:val="AppendixHeading3"/>
    <w:rsid w:val="00D86AB9"/>
    <w:rPr>
      <w:rFonts w:ascii="Arial" w:eastAsia="Times New Roman" w:hAnsi="Arial" w:cs="Times New Roman"/>
      <w:b/>
      <w:sz w:val="24"/>
      <w:szCs w:val="24"/>
      <w:lang w:val="en-GB" w:eastAsia="fr-FR"/>
    </w:rPr>
  </w:style>
  <w:style w:type="character" w:customStyle="1" w:styleId="ESHeading2Char">
    <w:name w:val="ES Heading 2 Char"/>
    <w:link w:val="ESHeading2"/>
    <w:rsid w:val="00D86AB9"/>
    <w:rPr>
      <w:rFonts w:ascii="Times New Roman" w:eastAsia="Times New Roman" w:hAnsi="Times New Roman" w:cs="Times New Roman"/>
      <w:i/>
      <w:sz w:val="24"/>
      <w:szCs w:val="24"/>
      <w:lang w:val="en-GB" w:eastAsia="fr-FR"/>
    </w:rPr>
  </w:style>
  <w:style w:type="character" w:customStyle="1" w:styleId="BookTitle1">
    <w:name w:val="Book Title1"/>
    <w:uiPriority w:val="33"/>
    <w:qFormat/>
    <w:rsid w:val="00D86AB9"/>
    <w:rPr>
      <w:b/>
      <w:bCs/>
      <w:smallCaps/>
      <w:spacing w:val="5"/>
    </w:rPr>
  </w:style>
  <w:style w:type="character" w:customStyle="1" w:styleId="IntenseQuoteChar1">
    <w:name w:val="Intense Quote Char1"/>
    <w:uiPriority w:val="30"/>
    <w:rsid w:val="00D86AB9"/>
    <w:rPr>
      <w:b/>
      <w:bCs/>
      <w:i/>
      <w:iCs/>
      <w:color w:val="4F81BD"/>
    </w:rPr>
  </w:style>
  <w:style w:type="character" w:customStyle="1" w:styleId="MessageHeaderChar1">
    <w:name w:val="Message Header Char1"/>
    <w:link w:val="MessageHeader"/>
    <w:uiPriority w:val="99"/>
    <w:rsid w:val="00D86AB9"/>
    <w:rPr>
      <w:rFonts w:ascii="Arial" w:eastAsia="Times New Roman" w:hAnsi="Arial" w:cs="Arial"/>
      <w:sz w:val="24"/>
      <w:szCs w:val="24"/>
      <w:shd w:val="pct20" w:color="auto" w:fill="auto"/>
      <w:lang w:val="en-GB"/>
    </w:rPr>
  </w:style>
  <w:style w:type="character" w:customStyle="1" w:styleId="QuoteChar1">
    <w:name w:val="Quote Char1"/>
    <w:uiPriority w:val="29"/>
    <w:rsid w:val="00D86AB9"/>
    <w:rPr>
      <w:i/>
      <w:iCs/>
      <w:color w:val="000000"/>
    </w:rPr>
  </w:style>
  <w:style w:type="table" w:customStyle="1" w:styleId="TableGrid34">
    <w:name w:val="Table Grid34"/>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86AB9"/>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D86AB9"/>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D86AB9"/>
    <w:pPr>
      <w:spacing w:after="0" w:line="240" w:lineRule="auto"/>
    </w:pPr>
    <w:rPr>
      <w:rFonts w:ascii="Times New Roman" w:eastAsia="MS Mincho" w:hAnsi="Times New Roman" w:cs="Times New Roman"/>
      <w:b/>
      <w:bCs/>
      <w:i/>
      <w:iCs/>
      <w:color w:val="4F81BD"/>
      <w:sz w:val="24"/>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D86AB9"/>
    <w:pPr>
      <w:spacing w:after="0" w:line="240" w:lineRule="auto"/>
    </w:pPr>
    <w:rPr>
      <w:rFonts w:ascii="Times New Roman" w:eastAsia="MS Mincho" w:hAnsi="Times New Roman" w:cs="Times New Roman"/>
      <w:i/>
      <w:iCs/>
      <w:color w:val="000000"/>
      <w:sz w:val="24"/>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
    <w:name w:val="No List7"/>
    <w:next w:val="NoList"/>
    <w:uiPriority w:val="99"/>
    <w:semiHidden/>
    <w:unhideWhenUsed/>
    <w:rsid w:val="00D86AB9"/>
  </w:style>
  <w:style w:type="numbering" w:customStyle="1" w:styleId="NoList15">
    <w:name w:val="No List15"/>
    <w:next w:val="NoList"/>
    <w:semiHidden/>
    <w:unhideWhenUsed/>
    <w:rsid w:val="00D86AB9"/>
  </w:style>
  <w:style w:type="table" w:customStyle="1" w:styleId="TableGrid18">
    <w:name w:val="Table Grid18"/>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D86AB9"/>
  </w:style>
  <w:style w:type="numbering" w:customStyle="1" w:styleId="NoList113">
    <w:name w:val="No List113"/>
    <w:next w:val="NoList"/>
    <w:semiHidden/>
    <w:rsid w:val="00D86AB9"/>
  </w:style>
  <w:style w:type="numbering" w:customStyle="1" w:styleId="NoList23">
    <w:name w:val="No List23"/>
    <w:next w:val="NoList"/>
    <w:semiHidden/>
    <w:rsid w:val="00D86AB9"/>
  </w:style>
  <w:style w:type="numbering" w:customStyle="1" w:styleId="NoList33">
    <w:name w:val="No List33"/>
    <w:next w:val="NoList"/>
    <w:semiHidden/>
    <w:rsid w:val="00D86AB9"/>
  </w:style>
  <w:style w:type="numbering" w:customStyle="1" w:styleId="NoList43">
    <w:name w:val="No List43"/>
    <w:next w:val="NoList"/>
    <w:semiHidden/>
    <w:rsid w:val="00D86AB9"/>
  </w:style>
  <w:style w:type="table" w:customStyle="1" w:styleId="TableGrid19">
    <w:name w:val="Table Grid19"/>
    <w:basedOn w:val="TableNormal"/>
    <w:next w:val="TableGrid"/>
    <w:rsid w:val="00D86AB9"/>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D86AB9"/>
  </w:style>
  <w:style w:type="table" w:customStyle="1" w:styleId="TableGrid23">
    <w:name w:val="Table Grid23"/>
    <w:basedOn w:val="TableNormal"/>
    <w:next w:val="TableGrid"/>
    <w:rsid w:val="00D86AB9"/>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D86AB9"/>
    <w:rPr>
      <w:b/>
      <w:bCs/>
      <w:i/>
      <w:iCs/>
      <w:color w:val="4F81BD"/>
      <w:sz w:val="24"/>
    </w:rPr>
  </w:style>
  <w:style w:type="character" w:customStyle="1" w:styleId="QuoteChar">
    <w:name w:val="Quote Char"/>
    <w:basedOn w:val="DefaultParagraphFont"/>
    <w:link w:val="Quote"/>
    <w:uiPriority w:val="29"/>
    <w:rsid w:val="00D86AB9"/>
    <w:rPr>
      <w:i/>
      <w:iCs/>
      <w:color w:val="000000"/>
      <w:sz w:val="24"/>
    </w:rPr>
  </w:style>
  <w:style w:type="paragraph" w:customStyle="1" w:styleId="IntenseQuote2">
    <w:name w:val="Intense Quote2"/>
    <w:basedOn w:val="Normal"/>
    <w:next w:val="Normal"/>
    <w:uiPriority w:val="30"/>
    <w:qFormat/>
    <w:rsid w:val="00D86AB9"/>
    <w:pPr>
      <w:pBdr>
        <w:bottom w:val="single" w:sz="4" w:space="4" w:color="4F81BD"/>
      </w:pBdr>
      <w:spacing w:before="200" w:after="280"/>
      <w:ind w:left="936" w:right="936"/>
    </w:pPr>
    <w:rPr>
      <w:rFonts w:ascii="Calibri" w:eastAsia="Calibri" w:hAnsi="Calibri" w:cs="Times New Roman"/>
      <w:b/>
      <w:bCs/>
      <w:i/>
      <w:iCs/>
      <w:color w:val="4F81BD"/>
      <w:sz w:val="24"/>
    </w:rPr>
  </w:style>
  <w:style w:type="paragraph" w:styleId="Quote">
    <w:name w:val="Quote"/>
    <w:basedOn w:val="Normal"/>
    <w:next w:val="Normal"/>
    <w:link w:val="QuoteChar"/>
    <w:uiPriority w:val="29"/>
    <w:qFormat/>
    <w:rsid w:val="00D86AB9"/>
    <w:rPr>
      <w:i/>
      <w:iCs/>
      <w:color w:val="000000"/>
      <w:sz w:val="24"/>
      <w:lang w:val="en-US"/>
    </w:rPr>
  </w:style>
  <w:style w:type="character" w:customStyle="1" w:styleId="QuoteChar2">
    <w:name w:val="Quote Char2"/>
    <w:basedOn w:val="DefaultParagraphFont"/>
    <w:uiPriority w:val="29"/>
    <w:rsid w:val="00D86AB9"/>
    <w:rPr>
      <w:i/>
      <w:iCs/>
      <w:color w:val="000000" w:themeColor="text1"/>
      <w:lang w:val="en-AU"/>
    </w:rPr>
  </w:style>
  <w:style w:type="table" w:customStyle="1" w:styleId="TableGrid35">
    <w:name w:val="Table Grid35"/>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D86AB9"/>
    <w:pPr>
      <w:pBdr>
        <w:bottom w:val="single" w:sz="4" w:space="4" w:color="4F81BD"/>
      </w:pBdr>
      <w:spacing w:before="200" w:after="280" w:line="240" w:lineRule="auto"/>
      <w:ind w:left="936" w:right="936"/>
    </w:pPr>
    <w:rPr>
      <w:rFonts w:ascii="Times New Roman" w:eastAsia="MS Mincho" w:hAnsi="Times New Roman" w:cs="Times New Roman"/>
      <w:b/>
      <w:bCs/>
      <w:i/>
      <w:iCs/>
      <w:color w:val="4F81BD"/>
      <w:sz w:val="24"/>
      <w:szCs w:val="20"/>
      <w:lang w:val="en-GB" w:eastAsia="en-GB"/>
    </w:rPr>
  </w:style>
  <w:style w:type="character" w:customStyle="1" w:styleId="IntenseQuoteChar2">
    <w:name w:val="Intense Quote Char2"/>
    <w:basedOn w:val="DefaultParagraphFont"/>
    <w:uiPriority w:val="30"/>
    <w:rsid w:val="00D86AB9"/>
    <w:rPr>
      <w:rFonts w:eastAsia="Times New Roman"/>
      <w:b/>
      <w:bCs/>
      <w:i/>
      <w:iCs/>
      <w:color w:val="4F81BD"/>
      <w:sz w:val="22"/>
      <w:szCs w:val="22"/>
      <w:lang w:val="en-US" w:eastAsia="fr-FR"/>
    </w:rPr>
  </w:style>
  <w:style w:type="table" w:customStyle="1" w:styleId="TableGrid531">
    <w:name w:val="Table Grid53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86AB9"/>
  </w:style>
  <w:style w:type="numbering" w:customStyle="1" w:styleId="NoList16">
    <w:name w:val="No List16"/>
    <w:next w:val="NoList"/>
    <w:uiPriority w:val="99"/>
    <w:semiHidden/>
    <w:unhideWhenUsed/>
    <w:rsid w:val="00D86AB9"/>
  </w:style>
  <w:style w:type="table" w:customStyle="1" w:styleId="TableGrid20">
    <w:name w:val="Table Grid20"/>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D86AB9"/>
    <w:pPr>
      <w:numPr>
        <w:numId w:val="3"/>
      </w:numPr>
    </w:pPr>
  </w:style>
  <w:style w:type="numbering" w:customStyle="1" w:styleId="NoList114">
    <w:name w:val="No List114"/>
    <w:next w:val="NoList"/>
    <w:semiHidden/>
    <w:rsid w:val="00D86AB9"/>
  </w:style>
  <w:style w:type="numbering" w:customStyle="1" w:styleId="NoList24">
    <w:name w:val="No List24"/>
    <w:next w:val="NoList"/>
    <w:semiHidden/>
    <w:rsid w:val="00D86AB9"/>
  </w:style>
  <w:style w:type="numbering" w:customStyle="1" w:styleId="NoList34">
    <w:name w:val="No List34"/>
    <w:next w:val="NoList"/>
    <w:semiHidden/>
    <w:rsid w:val="00D86AB9"/>
  </w:style>
  <w:style w:type="numbering" w:customStyle="1" w:styleId="NoList44">
    <w:name w:val="No List44"/>
    <w:next w:val="NoList"/>
    <w:semiHidden/>
    <w:rsid w:val="00D86AB9"/>
  </w:style>
  <w:style w:type="table" w:customStyle="1" w:styleId="TableGrid110">
    <w:name w:val="Table Grid110"/>
    <w:basedOn w:val="TableNormal"/>
    <w:next w:val="TableGrid"/>
    <w:rsid w:val="00D86AB9"/>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D86AB9"/>
  </w:style>
  <w:style w:type="table" w:customStyle="1" w:styleId="TableGrid24">
    <w:name w:val="Table Grid24"/>
    <w:basedOn w:val="TableNormal"/>
    <w:next w:val="TableGrid"/>
    <w:rsid w:val="00D86AB9"/>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D86AB9"/>
    <w:pPr>
      <w:spacing w:before="240" w:after="240" w:line="240" w:lineRule="auto"/>
      <w:jc w:val="both"/>
    </w:pPr>
    <w:rPr>
      <w:rFonts w:ascii="Times New Roman" w:eastAsia="Times New Roman" w:hAnsi="Times New Roman" w:cs="Times New Roman"/>
      <w:sz w:val="24"/>
      <w:szCs w:val="24"/>
      <w:lang w:val="en-GB" w:eastAsia="en-GB"/>
    </w:rPr>
  </w:style>
  <w:style w:type="paragraph" w:customStyle="1" w:styleId="Sansinterligne2">
    <w:name w:val="Sans interligne2"/>
    <w:uiPriority w:val="1"/>
    <w:qFormat/>
    <w:rsid w:val="00D86AB9"/>
    <w:pPr>
      <w:spacing w:before="240" w:after="60" w:line="240" w:lineRule="auto"/>
      <w:jc w:val="both"/>
    </w:pPr>
    <w:rPr>
      <w:rFonts w:ascii="Times New Roman" w:eastAsia="Times New Roman" w:hAnsi="Times New Roman" w:cs="Times New Roman"/>
      <w:sz w:val="24"/>
      <w:szCs w:val="24"/>
      <w:lang w:val="en-GB" w:eastAsia="en-GB"/>
    </w:rPr>
  </w:style>
  <w:style w:type="paragraph" w:customStyle="1" w:styleId="En-ttedetabledesmatires20">
    <w:name w:val="En-tête de table des matières2"/>
    <w:basedOn w:val="Heading1"/>
    <w:next w:val="Normal"/>
    <w:uiPriority w:val="39"/>
    <w:semiHidden/>
    <w:unhideWhenUsed/>
    <w:qFormat/>
    <w:rsid w:val="00D86AB9"/>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BookTitle">
    <w:name w:val="Book Title"/>
    <w:basedOn w:val="DefaultParagraphFont"/>
    <w:uiPriority w:val="33"/>
    <w:qFormat/>
    <w:rsid w:val="00D86AB9"/>
    <w:rPr>
      <w:b/>
      <w:bCs/>
      <w:smallCaps/>
      <w:spacing w:val="5"/>
    </w:rPr>
  </w:style>
  <w:style w:type="table" w:customStyle="1" w:styleId="TableGrid36">
    <w:name w:val="Table Grid36"/>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D86AB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D86AB9"/>
  </w:style>
  <w:style w:type="numbering" w:customStyle="1" w:styleId="NoList17">
    <w:name w:val="No List17"/>
    <w:next w:val="NoList"/>
    <w:uiPriority w:val="99"/>
    <w:semiHidden/>
    <w:unhideWhenUsed/>
    <w:rsid w:val="00D86AB9"/>
  </w:style>
  <w:style w:type="table" w:customStyle="1" w:styleId="TableGrid28">
    <w:name w:val="Table Grid28"/>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D86AB9"/>
  </w:style>
  <w:style w:type="table" w:customStyle="1" w:styleId="TableauNorm2">
    <w:name w:val="Tableau Norm2"/>
    <w:uiPriority w:val="99"/>
    <w:semiHidden/>
    <w:rsid w:val="00D86AB9"/>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D86AB9"/>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D86AB9"/>
  </w:style>
  <w:style w:type="table" w:customStyle="1" w:styleId="TableGrid29">
    <w:name w:val="Table Grid29"/>
    <w:basedOn w:val="TableNormal"/>
    <w:next w:val="TableGrid"/>
    <w:uiPriority w:val="59"/>
    <w:rsid w:val="00D86AB9"/>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D86AB9"/>
  </w:style>
  <w:style w:type="table" w:customStyle="1" w:styleId="TableElegant2">
    <w:name w:val="Table Elegant2"/>
    <w:basedOn w:val="TableNormal"/>
    <w:next w:val="TableElegant"/>
    <w:rsid w:val="00D86AB9"/>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D86AB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D86AB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D86AB9"/>
  </w:style>
  <w:style w:type="table" w:customStyle="1" w:styleId="TableGrid38">
    <w:name w:val="Table Grid38"/>
    <w:basedOn w:val="TableNormal"/>
    <w:next w:val="TableGrid"/>
    <w:uiPriority w:val="59"/>
    <w:rsid w:val="00D86AB9"/>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D86AB9"/>
  </w:style>
  <w:style w:type="table" w:customStyle="1" w:styleId="TableGrid122">
    <w:name w:val="Table Grid122"/>
    <w:basedOn w:val="TableNormal"/>
    <w:next w:val="TableGrid"/>
    <w:rsid w:val="00D86AB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D86AB9"/>
  </w:style>
  <w:style w:type="table" w:customStyle="1" w:styleId="TableGrid610">
    <w:name w:val="Table Grid610"/>
    <w:basedOn w:val="TableNormal"/>
    <w:next w:val="TableGrid"/>
    <w:rsid w:val="00D86AB9"/>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D86AB9"/>
  </w:style>
  <w:style w:type="numbering" w:customStyle="1" w:styleId="NoList131">
    <w:name w:val="No List131"/>
    <w:next w:val="NoList"/>
    <w:uiPriority w:val="99"/>
    <w:semiHidden/>
    <w:unhideWhenUsed/>
    <w:rsid w:val="00D86AB9"/>
  </w:style>
  <w:style w:type="table" w:customStyle="1" w:styleId="TableGrid85">
    <w:name w:val="Table Grid85"/>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D86AB9"/>
  </w:style>
  <w:style w:type="table" w:customStyle="1" w:styleId="TableauNorm11">
    <w:name w:val="Tableau Norm11"/>
    <w:uiPriority w:val="99"/>
    <w:semiHidden/>
    <w:rsid w:val="00D86AB9"/>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D86AB9"/>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D86AB9"/>
  </w:style>
  <w:style w:type="table" w:customStyle="1" w:styleId="TableGrid211">
    <w:name w:val="Table Grid211"/>
    <w:basedOn w:val="TableNormal"/>
    <w:next w:val="TableGrid"/>
    <w:rsid w:val="00D86AB9"/>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semiHidden/>
    <w:unhideWhenUsed/>
    <w:rsid w:val="00D86AB9"/>
  </w:style>
  <w:style w:type="table" w:customStyle="1" w:styleId="TableElegant11">
    <w:name w:val="Table Elegant11"/>
    <w:basedOn w:val="TableNormal"/>
    <w:next w:val="TableElegant"/>
    <w:rsid w:val="00D86AB9"/>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D86AB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D86AB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D86AB9"/>
  </w:style>
  <w:style w:type="table" w:customStyle="1" w:styleId="TableGrid322">
    <w:name w:val="Table Grid322"/>
    <w:basedOn w:val="TableNormal"/>
    <w:next w:val="TableGrid"/>
    <w:uiPriority w:val="59"/>
    <w:rsid w:val="00D86AB9"/>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D86AB9"/>
  </w:style>
  <w:style w:type="table" w:customStyle="1" w:styleId="TableGrid1211">
    <w:name w:val="Table Grid1211"/>
    <w:basedOn w:val="TableNormal"/>
    <w:next w:val="TableGrid"/>
    <w:rsid w:val="00D86AB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D86AB9"/>
  </w:style>
  <w:style w:type="table" w:customStyle="1" w:styleId="TableGrid621">
    <w:name w:val="Table Grid621"/>
    <w:basedOn w:val="TableNormal"/>
    <w:next w:val="TableGrid"/>
    <w:rsid w:val="00D86AB9"/>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D86AB9"/>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D86AB9"/>
  </w:style>
  <w:style w:type="table" w:customStyle="1" w:styleId="TableGrid811">
    <w:name w:val="Table Grid811"/>
    <w:basedOn w:val="TableNormal"/>
    <w:next w:val="TableGrid"/>
    <w:rsid w:val="00D86AB9"/>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D86AB9"/>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D86AB9"/>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D86AB9"/>
  </w:style>
  <w:style w:type="numbering" w:customStyle="1" w:styleId="NoList141">
    <w:name w:val="No List141"/>
    <w:next w:val="NoList"/>
    <w:semiHidden/>
    <w:unhideWhenUsed/>
    <w:rsid w:val="00D86AB9"/>
  </w:style>
  <w:style w:type="table" w:customStyle="1" w:styleId="TableGrid161">
    <w:name w:val="Table Grid16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D86AB9"/>
  </w:style>
  <w:style w:type="numbering" w:customStyle="1" w:styleId="NoList1121">
    <w:name w:val="No List1121"/>
    <w:next w:val="NoList"/>
    <w:semiHidden/>
    <w:rsid w:val="00D86AB9"/>
  </w:style>
  <w:style w:type="numbering" w:customStyle="1" w:styleId="NoList221">
    <w:name w:val="No List221"/>
    <w:next w:val="NoList"/>
    <w:semiHidden/>
    <w:rsid w:val="00D86AB9"/>
  </w:style>
  <w:style w:type="numbering" w:customStyle="1" w:styleId="NoList321">
    <w:name w:val="No List321"/>
    <w:next w:val="NoList"/>
    <w:semiHidden/>
    <w:rsid w:val="00D86AB9"/>
  </w:style>
  <w:style w:type="numbering" w:customStyle="1" w:styleId="NoList421">
    <w:name w:val="No List421"/>
    <w:next w:val="NoList"/>
    <w:semiHidden/>
    <w:rsid w:val="00D86AB9"/>
  </w:style>
  <w:style w:type="table" w:customStyle="1" w:styleId="TableGrid171">
    <w:name w:val="Table Grid171"/>
    <w:basedOn w:val="TableNormal"/>
    <w:next w:val="TableGrid"/>
    <w:rsid w:val="00D86AB9"/>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D86AB9"/>
  </w:style>
  <w:style w:type="table" w:customStyle="1" w:styleId="TableGrid221">
    <w:name w:val="Table Grid221"/>
    <w:basedOn w:val="TableNormal"/>
    <w:next w:val="TableGrid"/>
    <w:rsid w:val="00D86AB9"/>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D86AB9"/>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D86AB9"/>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D86AB9"/>
    <w:pPr>
      <w:spacing w:after="0" w:line="240" w:lineRule="auto"/>
    </w:pPr>
    <w:rPr>
      <w:rFonts w:ascii="Times New Roman" w:eastAsia="MS Mincho" w:hAnsi="Times New Roman" w:cs="Times New Roman"/>
      <w:b/>
      <w:bCs/>
      <w:i/>
      <w:iCs/>
      <w:color w:val="4F81BD"/>
      <w:sz w:val="24"/>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D86AB9"/>
    <w:pPr>
      <w:spacing w:after="0" w:line="240" w:lineRule="auto"/>
    </w:pPr>
    <w:rPr>
      <w:rFonts w:ascii="Times New Roman" w:eastAsia="MS Mincho" w:hAnsi="Times New Roman" w:cs="Times New Roman"/>
      <w:i/>
      <w:iCs/>
      <w:color w:val="000000"/>
      <w:sz w:val="24"/>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D86AB9"/>
  </w:style>
  <w:style w:type="numbering" w:customStyle="1" w:styleId="NoList151">
    <w:name w:val="No List151"/>
    <w:next w:val="NoList"/>
    <w:semiHidden/>
    <w:unhideWhenUsed/>
    <w:rsid w:val="00D86AB9"/>
  </w:style>
  <w:style w:type="table" w:customStyle="1" w:styleId="TableGrid181">
    <w:name w:val="Table Grid18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D86AB9"/>
  </w:style>
  <w:style w:type="numbering" w:customStyle="1" w:styleId="NoList1131">
    <w:name w:val="No List1131"/>
    <w:next w:val="NoList"/>
    <w:semiHidden/>
    <w:rsid w:val="00D86AB9"/>
  </w:style>
  <w:style w:type="numbering" w:customStyle="1" w:styleId="NoList231">
    <w:name w:val="No List231"/>
    <w:next w:val="NoList"/>
    <w:semiHidden/>
    <w:rsid w:val="00D86AB9"/>
  </w:style>
  <w:style w:type="numbering" w:customStyle="1" w:styleId="NoList331">
    <w:name w:val="No List331"/>
    <w:next w:val="NoList"/>
    <w:semiHidden/>
    <w:rsid w:val="00D86AB9"/>
  </w:style>
  <w:style w:type="numbering" w:customStyle="1" w:styleId="NoList431">
    <w:name w:val="No List431"/>
    <w:next w:val="NoList"/>
    <w:semiHidden/>
    <w:rsid w:val="00D86AB9"/>
  </w:style>
  <w:style w:type="table" w:customStyle="1" w:styleId="TableGrid191">
    <w:name w:val="Table Grid191"/>
    <w:basedOn w:val="TableNormal"/>
    <w:next w:val="TableGrid"/>
    <w:rsid w:val="00D86AB9"/>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D86AB9"/>
  </w:style>
  <w:style w:type="table" w:customStyle="1" w:styleId="TableGrid231">
    <w:name w:val="Table Grid231"/>
    <w:basedOn w:val="TableNormal"/>
    <w:next w:val="TableGrid"/>
    <w:rsid w:val="00D86AB9"/>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D86AB9"/>
  </w:style>
  <w:style w:type="numbering" w:customStyle="1" w:styleId="NoList161">
    <w:name w:val="No List161"/>
    <w:next w:val="NoList"/>
    <w:uiPriority w:val="99"/>
    <w:semiHidden/>
    <w:unhideWhenUsed/>
    <w:rsid w:val="00D86AB9"/>
  </w:style>
  <w:style w:type="table" w:customStyle="1" w:styleId="TableGrid201">
    <w:name w:val="Table Grid20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D86AB9"/>
  </w:style>
  <w:style w:type="numbering" w:customStyle="1" w:styleId="NoList1141">
    <w:name w:val="No List1141"/>
    <w:next w:val="NoList"/>
    <w:semiHidden/>
    <w:rsid w:val="00D86AB9"/>
  </w:style>
  <w:style w:type="numbering" w:customStyle="1" w:styleId="NoList241">
    <w:name w:val="No List241"/>
    <w:next w:val="NoList"/>
    <w:semiHidden/>
    <w:rsid w:val="00D86AB9"/>
  </w:style>
  <w:style w:type="numbering" w:customStyle="1" w:styleId="NoList341">
    <w:name w:val="No List341"/>
    <w:next w:val="NoList"/>
    <w:semiHidden/>
    <w:rsid w:val="00D86AB9"/>
  </w:style>
  <w:style w:type="numbering" w:customStyle="1" w:styleId="NoList441">
    <w:name w:val="No List441"/>
    <w:next w:val="NoList"/>
    <w:semiHidden/>
    <w:rsid w:val="00D86AB9"/>
  </w:style>
  <w:style w:type="table" w:customStyle="1" w:styleId="TableGrid1101">
    <w:name w:val="Table Grid1101"/>
    <w:basedOn w:val="TableNormal"/>
    <w:next w:val="TableGrid"/>
    <w:rsid w:val="00D86AB9"/>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D86AB9"/>
  </w:style>
  <w:style w:type="table" w:customStyle="1" w:styleId="TableGrid241">
    <w:name w:val="Table Grid241"/>
    <w:basedOn w:val="TableNormal"/>
    <w:next w:val="TableGrid"/>
    <w:rsid w:val="00D86AB9"/>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D86AB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D86AB9"/>
    <w:pPr>
      <w:spacing w:after="0" w:line="240" w:lineRule="auto"/>
    </w:pPr>
    <w:rPr>
      <w:rFonts w:ascii="Calibri" w:eastAsia="Calibri" w:hAnsi="Calibri" w:cs="Times New Roman"/>
      <w:b/>
      <w:bCs/>
      <w:i/>
      <w:iCs/>
      <w:color w:val="4F81BD"/>
      <w:sz w:val="24"/>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D86AB9"/>
    <w:pPr>
      <w:spacing w:after="0" w:line="240" w:lineRule="auto"/>
    </w:pPr>
    <w:rPr>
      <w:rFonts w:ascii="Calibri" w:eastAsia="Calibri" w:hAnsi="Calibri" w:cs="Times New Roman"/>
      <w:i/>
      <w:iCs/>
      <w:color w:val="000000"/>
      <w:sz w:val="24"/>
      <w:lang w:val="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D86AB9"/>
    <w:rPr>
      <w:b/>
      <w:bCs/>
      <w:i/>
      <w:iCs/>
      <w:color w:val="4F81BD"/>
      <w:lang w:val="en-US"/>
    </w:rPr>
  </w:style>
  <w:style w:type="character" w:customStyle="1" w:styleId="NoSpacingChar">
    <w:name w:val="No Spacing Char"/>
    <w:basedOn w:val="DefaultParagraphFont"/>
    <w:link w:val="NoSpacing"/>
    <w:uiPriority w:val="1"/>
    <w:rsid w:val="00D86AB9"/>
    <w:rPr>
      <w:rFonts w:ascii="Times New Roman" w:eastAsia="Times New Roman" w:hAnsi="Times New Roman" w:cs="Times New Roman"/>
      <w:sz w:val="24"/>
      <w:szCs w:val="24"/>
    </w:rPr>
  </w:style>
  <w:style w:type="table" w:customStyle="1" w:styleId="TableGrid30">
    <w:name w:val="Table Grid30"/>
    <w:basedOn w:val="TableNormal"/>
    <w:next w:val="TableGrid"/>
    <w:rsid w:val="00D86AB9"/>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D86AB9"/>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D86AB9"/>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D86A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D86AB9"/>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
    <w:name w:val="Table Grid3152"/>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D86AB9"/>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Normal"/>
    <w:next w:val="TableGrid"/>
    <w:uiPriority w:val="59"/>
    <w:rsid w:val="00D86AB9"/>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D86AB9"/>
    <w:pPr>
      <w:spacing w:after="0" w:line="240" w:lineRule="auto"/>
    </w:pPr>
    <w:rPr>
      <w:rFonts w:ascii="Times New Roman" w:eastAsia="Times New Roman" w:hAnsi="Times New Roman" w:cs="Times New Roman"/>
      <w:sz w:val="24"/>
      <w:szCs w:val="24"/>
    </w:rPr>
  </w:style>
  <w:style w:type="table" w:styleId="ColorfulGrid-Accent3">
    <w:name w:val="Colorful Grid Accent 3"/>
    <w:basedOn w:val="TableNormal"/>
    <w:uiPriority w:val="30"/>
    <w:rsid w:val="00D86AB9"/>
    <w:pPr>
      <w:spacing w:after="0" w:line="240" w:lineRule="auto"/>
    </w:pPr>
    <w:rPr>
      <w:rFonts w:ascii="Times New Roman" w:eastAsia="MS Mincho" w:hAnsi="Times New Roman" w:cs="Times New Roman"/>
      <w:b/>
      <w:bCs/>
      <w:i/>
      <w:iCs/>
      <w:color w:val="4F81BD"/>
      <w:sz w:val="24"/>
      <w:szCs w:val="20"/>
      <w:lang w:val="x-none" w:eastAsia="x-none" w:bidi="x-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3">
    <w:name w:val="Colorful List Accent 3"/>
    <w:basedOn w:val="TableNormal"/>
    <w:uiPriority w:val="29"/>
    <w:rsid w:val="00D86AB9"/>
    <w:pPr>
      <w:spacing w:after="0" w:line="240" w:lineRule="auto"/>
    </w:pPr>
    <w:rPr>
      <w:rFonts w:ascii="Times New Roman" w:eastAsia="MS Mincho" w:hAnsi="Times New Roman" w:cs="Times New Roman"/>
      <w:i/>
      <w:iCs/>
      <w:color w:val="000000"/>
      <w:sz w:val="24"/>
      <w:szCs w:val="20"/>
      <w:lang w:val="x-none" w:eastAsia="x-none" w:bidi="x-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D86AB9"/>
    <w:rPr>
      <w:b/>
      <w:bCs/>
      <w:i/>
      <w:iCs/>
      <w:color w:val="4F81BD"/>
      <w:sz w:val="24"/>
    </w:rPr>
  </w:style>
  <w:style w:type="character" w:customStyle="1" w:styleId="MediumGrid2-Accent2Char1">
    <w:name w:val="Medium Grid 2 - Accent 2 Char1"/>
    <w:uiPriority w:val="29"/>
    <w:rsid w:val="00D86AB9"/>
    <w:rPr>
      <w:i/>
      <w:iCs/>
      <w:color w:val="000000"/>
      <w:sz w:val="24"/>
    </w:rPr>
  </w:style>
  <w:style w:type="character" w:customStyle="1" w:styleId="MediumGrid2Char">
    <w:name w:val="Medium Grid 2 Char"/>
    <w:link w:val="MediumGrid21"/>
    <w:uiPriority w:val="1"/>
    <w:rsid w:val="00D86AB9"/>
    <w:rPr>
      <w:rFonts w:ascii="Times New Roman" w:eastAsia="Times New Roman" w:hAnsi="Times New Roman" w:cs="Times New Roman"/>
      <w:sz w:val="24"/>
      <w:szCs w:val="24"/>
    </w:rPr>
  </w:style>
  <w:style w:type="table" w:customStyle="1" w:styleId="TableGrid76">
    <w:name w:val="Table Grid76"/>
    <w:basedOn w:val="TableNormal"/>
    <w:next w:val="TableGrid"/>
    <w:uiPriority w:val="59"/>
    <w:rsid w:val="00D86AB9"/>
    <w:pPr>
      <w:spacing w:after="0" w:line="240" w:lineRule="auto"/>
      <w:ind w:left="720" w:hanging="432"/>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unhideWhenUsed/>
    <w:rsid w:val="00D86AB9"/>
  </w:style>
  <w:style w:type="table" w:customStyle="1" w:styleId="TableGrid48">
    <w:name w:val="Table Grid48"/>
    <w:basedOn w:val="TableNormal"/>
    <w:next w:val="TableGrid"/>
    <w:rsid w:val="00D86AB9"/>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D86AB9"/>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semiHidden/>
    <w:unhideWhenUsed/>
    <w:rsid w:val="00D86AB9"/>
    <w:pPr>
      <w:spacing w:after="100"/>
    </w:pPr>
  </w:style>
  <w:style w:type="table" w:styleId="MediumGrid3-Accent2">
    <w:name w:val="Medium Grid 3 Accent 2"/>
    <w:basedOn w:val="TableNormal"/>
    <w:link w:val="MediumGrid3-Accent2Char"/>
    <w:uiPriority w:val="30"/>
    <w:rsid w:val="00D86AB9"/>
    <w:pPr>
      <w:spacing w:after="0" w:line="240" w:lineRule="auto"/>
    </w:pPr>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D86AB9"/>
    <w:pPr>
      <w:spacing w:after="0" w:line="240" w:lineRule="auto"/>
    </w:pPr>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IntenseQuote">
    <w:name w:val="Intense Quote"/>
    <w:basedOn w:val="Normal"/>
    <w:next w:val="Normal"/>
    <w:link w:val="IntenseQuoteChar"/>
    <w:uiPriority w:val="30"/>
    <w:qFormat/>
    <w:rsid w:val="00D86AB9"/>
    <w:pPr>
      <w:pBdr>
        <w:bottom w:val="single" w:sz="4" w:space="4" w:color="4F81BD" w:themeColor="accent1"/>
      </w:pBdr>
      <w:spacing w:before="200" w:after="280"/>
      <w:ind w:left="936" w:right="936"/>
    </w:pPr>
    <w:rPr>
      <w:b/>
      <w:bCs/>
      <w:i/>
      <w:iCs/>
      <w:color w:val="4F81BD"/>
      <w:sz w:val="24"/>
      <w:lang w:val="en-US"/>
    </w:rPr>
  </w:style>
  <w:style w:type="character" w:customStyle="1" w:styleId="IntenseQuoteChar4">
    <w:name w:val="Intense Quote Char4"/>
    <w:basedOn w:val="DefaultParagraphFont"/>
    <w:uiPriority w:val="30"/>
    <w:rsid w:val="00D86AB9"/>
    <w:rPr>
      <w:b/>
      <w:bCs/>
      <w:i/>
      <w:iCs/>
      <w:color w:val="4F81BD" w:themeColor="accen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C827-975D-4594-B212-7C113EC8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DWilson</dc:creator>
  <cp:lastModifiedBy>Sarah SM. Martin</cp:lastModifiedBy>
  <cp:revision>3</cp:revision>
  <cp:lastPrinted>2016-11-25T12:48:00Z</cp:lastPrinted>
  <dcterms:created xsi:type="dcterms:W3CDTF">2017-10-10T06:58:00Z</dcterms:created>
  <dcterms:modified xsi:type="dcterms:W3CDTF">2017-10-10T07:00:00Z</dcterms:modified>
</cp:coreProperties>
</file>